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505AB3D" w:rsidP="490372FA" w:rsidRDefault="6505AB3D" w14:paraId="11DC9653" w14:textId="2A31BDF4">
      <w:pPr>
        <w:pStyle w:val="Heading1"/>
        <w:jc w:val="center"/>
      </w:pPr>
      <w:bookmarkStart w:name="_Toc1114289017" w:id="159433565"/>
      <w:r w:rsidR="6505AB3D">
        <w:rPr/>
        <w:t>PSH Onboarding Packet</w:t>
      </w:r>
      <w:bookmarkEnd w:id="159433565"/>
    </w:p>
    <w:sdt>
      <w:sdtPr>
        <w:id w:val="578164162"/>
        <w:docPartObj>
          <w:docPartGallery w:val="Table of Contents"/>
          <w:docPartUnique/>
        </w:docPartObj>
      </w:sdtPr>
      <w:sdtContent>
        <w:p w:rsidR="490372FA" w:rsidP="490372FA" w:rsidRDefault="490372FA" w14:paraId="2A6FB565" w14:textId="3B7719BD">
          <w:pPr>
            <w:pStyle w:val="TOC1"/>
            <w:tabs>
              <w:tab w:val="right" w:leader="dot" w:pos="10800"/>
            </w:tabs>
            <w:bidi w:val="0"/>
            <w:rPr>
              <w:rStyle w:val="Hyperlink"/>
            </w:rPr>
          </w:pPr>
          <w:r>
            <w:fldChar w:fldCharType="begin"/>
          </w:r>
          <w:r>
            <w:instrText xml:space="preserve">TOC \o \z \u \h</w:instrText>
          </w:r>
          <w:r>
            <w:fldChar w:fldCharType="separate"/>
          </w:r>
          <w:hyperlink w:anchor="_Toc1114289017">
            <w:r w:rsidRPr="490372FA" w:rsidR="490372FA">
              <w:rPr>
                <w:rStyle w:val="Hyperlink"/>
              </w:rPr>
              <w:t>PSH Onboarding Packet</w:t>
            </w:r>
            <w:r>
              <w:tab/>
            </w:r>
            <w:r>
              <w:fldChar w:fldCharType="begin"/>
            </w:r>
            <w:r>
              <w:instrText xml:space="preserve">PAGEREF _Toc1114289017 \h</w:instrText>
            </w:r>
            <w:r>
              <w:fldChar w:fldCharType="separate"/>
            </w:r>
            <w:r w:rsidRPr="490372FA" w:rsidR="490372FA">
              <w:rPr>
                <w:rStyle w:val="Hyperlink"/>
              </w:rPr>
              <w:t>1</w:t>
            </w:r>
            <w:r>
              <w:fldChar w:fldCharType="end"/>
            </w:r>
          </w:hyperlink>
        </w:p>
        <w:p w:rsidR="490372FA" w:rsidP="490372FA" w:rsidRDefault="490372FA" w14:paraId="430C455B" w14:textId="3C59C43B">
          <w:pPr>
            <w:pStyle w:val="TOC1"/>
            <w:tabs>
              <w:tab w:val="right" w:leader="dot" w:pos="10800"/>
            </w:tabs>
            <w:bidi w:val="0"/>
            <w:rPr>
              <w:rStyle w:val="Hyperlink"/>
            </w:rPr>
          </w:pPr>
          <w:hyperlink w:anchor="_Toc160251781">
            <w:r w:rsidRPr="490372FA" w:rsidR="490372FA">
              <w:rPr>
                <w:rStyle w:val="Hyperlink"/>
              </w:rPr>
              <w:t>Project Based Voucher (PBV) Program On-Boarding Packet</w:t>
            </w:r>
            <w:r>
              <w:tab/>
            </w:r>
            <w:r>
              <w:fldChar w:fldCharType="begin"/>
            </w:r>
            <w:r>
              <w:instrText xml:space="preserve">PAGEREF _Toc160251781 \h</w:instrText>
            </w:r>
            <w:r>
              <w:fldChar w:fldCharType="separate"/>
            </w:r>
            <w:r w:rsidRPr="490372FA" w:rsidR="490372FA">
              <w:rPr>
                <w:rStyle w:val="Hyperlink"/>
              </w:rPr>
              <w:t>1</w:t>
            </w:r>
            <w:r>
              <w:fldChar w:fldCharType="end"/>
            </w:r>
          </w:hyperlink>
        </w:p>
        <w:p w:rsidR="490372FA" w:rsidP="490372FA" w:rsidRDefault="490372FA" w14:paraId="2017AB55" w14:textId="35AFBA5C">
          <w:pPr>
            <w:pStyle w:val="TOC2"/>
            <w:tabs>
              <w:tab w:val="right" w:leader="dot" w:pos="10800"/>
            </w:tabs>
            <w:bidi w:val="0"/>
            <w:rPr>
              <w:rStyle w:val="Hyperlink"/>
            </w:rPr>
          </w:pPr>
          <w:hyperlink w:anchor="_Toc2115353179">
            <w:r w:rsidRPr="490372FA" w:rsidR="490372FA">
              <w:rPr>
                <w:rStyle w:val="Hyperlink"/>
              </w:rPr>
              <w:t>General Property Details</w:t>
            </w:r>
            <w:r>
              <w:tab/>
            </w:r>
            <w:r>
              <w:fldChar w:fldCharType="begin"/>
            </w:r>
            <w:r>
              <w:instrText xml:space="preserve">PAGEREF _Toc2115353179 \h</w:instrText>
            </w:r>
            <w:r>
              <w:fldChar w:fldCharType="separate"/>
            </w:r>
            <w:r w:rsidRPr="490372FA" w:rsidR="490372FA">
              <w:rPr>
                <w:rStyle w:val="Hyperlink"/>
              </w:rPr>
              <w:t>1</w:t>
            </w:r>
            <w:r>
              <w:fldChar w:fldCharType="end"/>
            </w:r>
          </w:hyperlink>
        </w:p>
        <w:p w:rsidR="490372FA" w:rsidP="490372FA" w:rsidRDefault="490372FA" w14:paraId="19007D7C" w14:textId="09BCC2AE">
          <w:pPr>
            <w:pStyle w:val="TOC2"/>
            <w:tabs>
              <w:tab w:val="right" w:leader="dot" w:pos="10800"/>
            </w:tabs>
            <w:bidi w:val="0"/>
            <w:rPr>
              <w:rStyle w:val="Hyperlink"/>
            </w:rPr>
          </w:pPr>
          <w:hyperlink w:anchor="_Toc390184398">
            <w:r w:rsidRPr="490372FA" w:rsidR="490372FA">
              <w:rPr>
                <w:rStyle w:val="Hyperlink"/>
              </w:rPr>
              <w:t>Homeless Management Information System- The database that is used to make referrals and manage program services.</w:t>
            </w:r>
            <w:r>
              <w:tab/>
            </w:r>
            <w:r>
              <w:fldChar w:fldCharType="begin"/>
            </w:r>
            <w:r>
              <w:instrText xml:space="preserve">PAGEREF _Toc390184398 \h</w:instrText>
            </w:r>
            <w:r>
              <w:fldChar w:fldCharType="separate"/>
            </w:r>
            <w:r w:rsidRPr="490372FA" w:rsidR="490372FA">
              <w:rPr>
                <w:rStyle w:val="Hyperlink"/>
              </w:rPr>
              <w:t>3</w:t>
            </w:r>
            <w:r>
              <w:fldChar w:fldCharType="end"/>
            </w:r>
          </w:hyperlink>
        </w:p>
        <w:p w:rsidR="490372FA" w:rsidP="490372FA" w:rsidRDefault="490372FA" w14:paraId="4D1878FE" w14:textId="1045093B">
          <w:pPr>
            <w:pStyle w:val="TOC2"/>
            <w:tabs>
              <w:tab w:val="right" w:leader="dot" w:pos="10800"/>
            </w:tabs>
            <w:bidi w:val="0"/>
            <w:rPr>
              <w:rStyle w:val="Hyperlink"/>
            </w:rPr>
          </w:pPr>
          <w:hyperlink w:anchor="_Toc303079372">
            <w:r w:rsidRPr="490372FA" w:rsidR="490372FA">
              <w:rPr>
                <w:rStyle w:val="Hyperlink"/>
              </w:rPr>
              <w:t>Owner/Property Management-</w:t>
            </w:r>
            <w:r>
              <w:tab/>
            </w:r>
            <w:r>
              <w:fldChar w:fldCharType="begin"/>
            </w:r>
            <w:r>
              <w:instrText xml:space="preserve">PAGEREF _Toc303079372 \h</w:instrText>
            </w:r>
            <w:r>
              <w:fldChar w:fldCharType="separate"/>
            </w:r>
            <w:r w:rsidRPr="490372FA" w:rsidR="490372FA">
              <w:rPr>
                <w:rStyle w:val="Hyperlink"/>
              </w:rPr>
              <w:t>4</w:t>
            </w:r>
            <w:r>
              <w:fldChar w:fldCharType="end"/>
            </w:r>
          </w:hyperlink>
        </w:p>
        <w:p w:rsidR="490372FA" w:rsidP="490372FA" w:rsidRDefault="490372FA" w14:paraId="28D9E96A" w14:textId="44A6087B">
          <w:pPr>
            <w:pStyle w:val="TOC2"/>
            <w:tabs>
              <w:tab w:val="right" w:leader="dot" w:pos="10800"/>
            </w:tabs>
            <w:bidi w:val="0"/>
            <w:rPr>
              <w:rStyle w:val="Hyperlink"/>
            </w:rPr>
          </w:pPr>
          <w:hyperlink w:anchor="_Toc1502960260">
            <w:r w:rsidRPr="490372FA" w:rsidR="490372FA">
              <w:rPr>
                <w:rStyle w:val="Hyperlink"/>
              </w:rPr>
              <w:t>Housing Service Provider (HSP)- This organization/individual will manage referrals coming through Coordinated Access System (SSF) in HMIS. They are responsible for managing data input into HMIS regularly. They will offer services to clients that are approved and moved into the program.</w:t>
            </w:r>
            <w:r>
              <w:tab/>
            </w:r>
            <w:r>
              <w:fldChar w:fldCharType="begin"/>
            </w:r>
            <w:r>
              <w:instrText xml:space="preserve">PAGEREF _Toc1502960260 \h</w:instrText>
            </w:r>
            <w:r>
              <w:fldChar w:fldCharType="separate"/>
            </w:r>
            <w:r w:rsidRPr="490372FA" w:rsidR="490372FA">
              <w:rPr>
                <w:rStyle w:val="Hyperlink"/>
              </w:rPr>
              <w:t>5</w:t>
            </w:r>
            <w:r>
              <w:fldChar w:fldCharType="end"/>
            </w:r>
          </w:hyperlink>
        </w:p>
        <w:p w:rsidR="490372FA" w:rsidP="490372FA" w:rsidRDefault="490372FA" w14:paraId="24524DC8" w14:textId="758596F4">
          <w:pPr>
            <w:pStyle w:val="TOC3"/>
            <w:tabs>
              <w:tab w:val="right" w:leader="dot" w:pos="10800"/>
            </w:tabs>
            <w:bidi w:val="0"/>
            <w:rPr>
              <w:rStyle w:val="Hyperlink"/>
            </w:rPr>
          </w:pPr>
          <w:hyperlink w:anchor="_Toc1851064631">
            <w:r w:rsidRPr="490372FA" w:rsidR="490372FA">
              <w:rPr>
                <w:rStyle w:val="Hyperlink"/>
              </w:rPr>
              <w:t>HSP Unit Break Down- Clients come from CAS (SSF Referral Process)</w:t>
            </w:r>
            <w:r>
              <w:tab/>
            </w:r>
            <w:r>
              <w:fldChar w:fldCharType="begin"/>
            </w:r>
            <w:r>
              <w:instrText xml:space="preserve">PAGEREF _Toc1851064631 \h</w:instrText>
            </w:r>
            <w:r>
              <w:fldChar w:fldCharType="separate"/>
            </w:r>
            <w:r w:rsidRPr="490372FA" w:rsidR="490372FA">
              <w:rPr>
                <w:rStyle w:val="Hyperlink"/>
              </w:rPr>
              <w:t>6</w:t>
            </w:r>
            <w:r>
              <w:fldChar w:fldCharType="end"/>
            </w:r>
          </w:hyperlink>
        </w:p>
        <w:p w:rsidR="490372FA" w:rsidP="490372FA" w:rsidRDefault="490372FA" w14:paraId="15663410" w14:textId="046F0E96">
          <w:pPr>
            <w:pStyle w:val="TOC2"/>
            <w:tabs>
              <w:tab w:val="right" w:leader="dot" w:pos="10800"/>
            </w:tabs>
            <w:bidi w:val="0"/>
            <w:rPr>
              <w:rStyle w:val="Hyperlink"/>
            </w:rPr>
          </w:pPr>
          <w:hyperlink w:anchor="_Toc25830401">
            <w:r w:rsidRPr="490372FA" w:rsidR="490372FA">
              <w:rPr>
                <w:rStyle w:val="Hyperlink"/>
              </w:rPr>
              <w:t>Behavior Health Service (BHS) Provider- This organization/individual will manage referrals coming through their designated programs in HMIS. Their main requirement in this process is to ensure clients have “the Basics” and are referred to their correct program. They are responsible for managing data input into HMIS regularly. They will offer services to clients that are approved and moved into their program.</w:t>
            </w:r>
            <w:r>
              <w:tab/>
            </w:r>
            <w:r>
              <w:fldChar w:fldCharType="begin"/>
            </w:r>
            <w:r>
              <w:instrText xml:space="preserve">PAGEREF _Toc25830401 \h</w:instrText>
            </w:r>
            <w:r>
              <w:fldChar w:fldCharType="separate"/>
            </w:r>
            <w:r w:rsidRPr="490372FA" w:rsidR="490372FA">
              <w:rPr>
                <w:rStyle w:val="Hyperlink"/>
              </w:rPr>
              <w:t>6</w:t>
            </w:r>
            <w:r>
              <w:fldChar w:fldCharType="end"/>
            </w:r>
          </w:hyperlink>
        </w:p>
        <w:p w:rsidR="490372FA" w:rsidP="490372FA" w:rsidRDefault="490372FA" w14:paraId="59E697EF" w14:textId="6C4F45DE">
          <w:pPr>
            <w:pStyle w:val="TOC3"/>
            <w:tabs>
              <w:tab w:val="right" w:leader="dot" w:pos="10800"/>
            </w:tabs>
            <w:bidi w:val="0"/>
            <w:rPr>
              <w:rStyle w:val="Hyperlink"/>
            </w:rPr>
          </w:pPr>
          <w:hyperlink w:anchor="_Toc1189421031">
            <w:r w:rsidRPr="490372FA" w:rsidR="490372FA">
              <w:rPr>
                <w:rStyle w:val="Hyperlink"/>
              </w:rPr>
              <w:t>BHS Unit Break Down</w:t>
            </w:r>
            <w:r>
              <w:tab/>
            </w:r>
            <w:r>
              <w:fldChar w:fldCharType="begin"/>
            </w:r>
            <w:r>
              <w:instrText xml:space="preserve">PAGEREF _Toc1189421031 \h</w:instrText>
            </w:r>
            <w:r>
              <w:fldChar w:fldCharType="separate"/>
            </w:r>
            <w:r w:rsidRPr="490372FA" w:rsidR="490372FA">
              <w:rPr>
                <w:rStyle w:val="Hyperlink"/>
              </w:rPr>
              <w:t>7</w:t>
            </w:r>
            <w:r>
              <w:fldChar w:fldCharType="end"/>
            </w:r>
          </w:hyperlink>
          <w:r>
            <w:fldChar w:fldCharType="end"/>
          </w:r>
        </w:p>
      </w:sdtContent>
    </w:sdt>
    <w:p w:rsidR="490372FA" w:rsidP="490372FA" w:rsidRDefault="490372FA" w14:paraId="0BED95E2" w14:textId="16A471F9">
      <w:pPr>
        <w:pStyle w:val="Normal"/>
      </w:pPr>
    </w:p>
    <w:p w:rsidR="490372FA" w:rsidRDefault="490372FA" w14:paraId="731D8825" w14:textId="3BF25562">
      <w:r>
        <w:br w:type="page"/>
      </w:r>
    </w:p>
    <w:p w:rsidR="100D86F6" w:rsidP="490372FA" w:rsidRDefault="100D86F6" w14:paraId="1995BE55" w14:textId="0CC1732E">
      <w:pPr>
        <w:pStyle w:val="Heading1"/>
        <w:jc w:val="center"/>
      </w:pPr>
      <w:r w:rsidR="100D86F6">
        <w:rPr/>
        <w:t>Partners</w:t>
      </w:r>
    </w:p>
    <w:p w:rsidR="100D86F6" w:rsidP="36C1CA81" w:rsidRDefault="100D86F6" w14:paraId="396F3E1E" w14:textId="4A6562BE">
      <w:pPr>
        <w:pStyle w:val="Heading2"/>
      </w:pPr>
      <w:r w:rsidR="100D86F6">
        <w:rPr/>
        <w:t>Owner/Property Management</w:t>
      </w:r>
    </w:p>
    <w:p w:rsidR="100D86F6" w:rsidP="490372FA" w:rsidRDefault="100D86F6" w14:paraId="6EB54447" w14:textId="60F4924A">
      <w:pPr>
        <w:pStyle w:val="Normal"/>
        <w:rPr>
          <w:rFonts w:ascii="Aptos Display" w:hAnsi="Aptos Display" w:eastAsia="" w:cs="" w:asciiTheme="majorAscii" w:hAnsiTheme="majorAscii" w:eastAsiaTheme="majorEastAsia" w:cstheme="majorBidi"/>
          <w:color w:val="0F4761" w:themeColor="accent1" w:themeTint="FF" w:themeShade="BF"/>
          <w:sz w:val="32"/>
          <w:szCs w:val="32"/>
        </w:rPr>
      </w:pPr>
      <w:r w:rsidR="100D86F6">
        <w:rPr/>
        <w:t xml:space="preserve">This organization/individual will manage referrals coming to the property, process applications, and </w:t>
      </w:r>
      <w:r w:rsidR="100D86F6">
        <w:rPr/>
        <w:t>facilitate</w:t>
      </w:r>
      <w:r w:rsidR="100D86F6">
        <w:rPr/>
        <w:t xml:space="preserve"> move-ins.</w:t>
      </w:r>
    </w:p>
    <w:tbl>
      <w:tblPr>
        <w:tblW w:w="0" w:type="auto"/>
        <w:tblInd w:w="120" w:type="dxa"/>
        <w:tblLook w:val="0000" w:firstRow="0" w:lastRow="0" w:firstColumn="0" w:lastColumn="0" w:noHBand="0" w:noVBand="0"/>
      </w:tblPr>
      <w:tblGrid>
        <w:gridCol w:w="5671"/>
        <w:gridCol w:w="4949"/>
      </w:tblGrid>
      <w:tr w:rsidR="490372FA" w:rsidTr="490372FA" w14:paraId="1149B79F">
        <w:trPr>
          <w:trHeight w:val="275"/>
        </w:trPr>
        <w:tc>
          <w:tcPr>
            <w:tcW w:w="10620"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DADADA"/>
            <w:tcMar/>
          </w:tcPr>
          <w:p w:rsidR="490372FA" w:rsidP="490372FA" w:rsidRDefault="490372FA" w14:paraId="3818066C">
            <w:pPr>
              <w:pStyle w:val="TableParagraph"/>
              <w:spacing w:line="256" w:lineRule="exact"/>
              <w:rPr>
                <w:b w:val="1"/>
                <w:bCs w:val="1"/>
              </w:rPr>
            </w:pPr>
            <w:r w:rsidRPr="490372FA" w:rsidR="490372FA">
              <w:rPr>
                <w:b w:val="1"/>
                <w:bCs w:val="1"/>
              </w:rPr>
              <w:t>OWNER</w:t>
            </w:r>
            <w:r w:rsidRPr="490372FA" w:rsidR="490372FA">
              <w:rPr>
                <w:b w:val="1"/>
                <w:bCs w:val="1"/>
              </w:rPr>
              <w:t xml:space="preserve"> </w:t>
            </w:r>
            <w:r w:rsidRPr="490372FA" w:rsidR="490372FA">
              <w:rPr>
                <w:b w:val="1"/>
                <w:bCs w:val="1"/>
              </w:rPr>
              <w:t>ENTITY</w:t>
            </w:r>
            <w:r w:rsidRPr="490372FA" w:rsidR="490372FA">
              <w:rPr>
                <w:b w:val="1"/>
                <w:bCs w:val="1"/>
              </w:rPr>
              <w:t xml:space="preserve"> </w:t>
            </w:r>
            <w:r w:rsidRPr="490372FA" w:rsidR="490372FA">
              <w:rPr>
                <w:b w:val="1"/>
                <w:bCs w:val="1"/>
              </w:rPr>
              <w:t>INFORMATION</w:t>
            </w:r>
          </w:p>
        </w:tc>
      </w:tr>
      <w:tr w:rsidR="490372FA" w:rsidTr="490372FA" w14:paraId="5620A92C">
        <w:trPr>
          <w:trHeight w:val="93"/>
        </w:trPr>
        <w:tc>
          <w:tcPr>
            <w:tcW w:w="10620" w:type="dxa"/>
            <w:gridSpan w:val="2"/>
            <w:tcBorders>
              <w:top w:val="single" w:color="000000" w:themeColor="text1" w:sz="4"/>
              <w:left w:val="none" w:color="auto" w:sz="6"/>
              <w:bottom w:val="single" w:color="000000" w:themeColor="text1" w:sz="4"/>
              <w:right w:val="none" w:color="auto" w:sz="6"/>
            </w:tcBorders>
            <w:tcMar/>
          </w:tcPr>
          <w:p w:rsidR="490372FA" w:rsidP="490372FA" w:rsidRDefault="490372FA" w14:paraId="0182CFDA">
            <w:pPr>
              <w:pStyle w:val="TableParagraph"/>
              <w:ind w:left="0"/>
              <w:rPr>
                <w:rFonts w:ascii="Times New Roman" w:hAnsi="Times New Roman" w:cs="Times New Roman"/>
                <w:sz w:val="4"/>
                <w:szCs w:val="4"/>
              </w:rPr>
            </w:pPr>
          </w:p>
        </w:tc>
      </w:tr>
      <w:tr w:rsidR="490372FA" w:rsidTr="490372FA" w14:paraId="75822EEE">
        <w:trPr>
          <w:trHeight w:val="251"/>
        </w:trPr>
        <w:tc>
          <w:tcPr>
            <w:tcW w:w="5671"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3E873972">
            <w:pPr>
              <w:pStyle w:val="TableParagraph"/>
              <w:spacing w:line="231" w:lineRule="exact"/>
              <w:rPr>
                <w:b w:val="1"/>
                <w:bCs w:val="1"/>
                <w:sz w:val="22"/>
                <w:szCs w:val="22"/>
              </w:rPr>
            </w:pPr>
            <w:r w:rsidRPr="490372FA" w:rsidR="490372FA">
              <w:rPr>
                <w:sz w:val="22"/>
                <w:szCs w:val="22"/>
              </w:rPr>
              <w:t>Owner</w:t>
            </w:r>
            <w:r w:rsidRPr="490372FA" w:rsidR="490372FA">
              <w:rPr>
                <w:sz w:val="22"/>
                <w:szCs w:val="22"/>
              </w:rPr>
              <w:t xml:space="preserve"> </w:t>
            </w:r>
            <w:r w:rsidRPr="490372FA" w:rsidR="490372FA">
              <w:rPr>
                <w:sz w:val="22"/>
                <w:szCs w:val="22"/>
              </w:rPr>
              <w:t>Entity</w:t>
            </w:r>
            <w:r w:rsidRPr="490372FA" w:rsidR="490372FA">
              <w:rPr>
                <w:sz w:val="22"/>
                <w:szCs w:val="22"/>
              </w:rPr>
              <w:t xml:space="preserve"> </w:t>
            </w:r>
            <w:r w:rsidRPr="490372FA" w:rsidR="490372FA">
              <w:rPr>
                <w:b w:val="1"/>
                <w:bCs w:val="1"/>
                <w:sz w:val="22"/>
                <w:szCs w:val="22"/>
              </w:rPr>
              <w:t>Name</w:t>
            </w:r>
          </w:p>
        </w:tc>
        <w:tc>
          <w:tcPr>
            <w:tcW w:w="4949"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34648510">
            <w:pPr>
              <w:pStyle w:val="TableParagraph"/>
              <w:spacing w:before="40"/>
              <w:ind w:left="0"/>
              <w:rPr>
                <w:rFonts w:ascii="Helvetica" w:hAnsi="Helvetica" w:cs="Helvetica"/>
                <w:sz w:val="16"/>
                <w:szCs w:val="16"/>
              </w:rPr>
            </w:pPr>
          </w:p>
        </w:tc>
      </w:tr>
      <w:tr w:rsidR="490372FA" w:rsidTr="490372FA" w14:paraId="24F01638">
        <w:trPr>
          <w:trHeight w:val="253"/>
        </w:trPr>
        <w:tc>
          <w:tcPr>
            <w:tcW w:w="5671"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6479D2A2">
            <w:pPr>
              <w:pStyle w:val="TableParagraph"/>
              <w:spacing w:line="233" w:lineRule="exact"/>
              <w:rPr>
                <w:sz w:val="22"/>
                <w:szCs w:val="22"/>
              </w:rPr>
            </w:pPr>
            <w:r w:rsidRPr="490372FA" w:rsidR="490372FA">
              <w:rPr>
                <w:sz w:val="22"/>
                <w:szCs w:val="22"/>
              </w:rPr>
              <w:t>Is</w:t>
            </w:r>
            <w:r w:rsidRPr="490372FA" w:rsidR="490372FA">
              <w:rPr>
                <w:sz w:val="22"/>
                <w:szCs w:val="22"/>
              </w:rPr>
              <w:t xml:space="preserve"> </w:t>
            </w:r>
            <w:r w:rsidRPr="490372FA" w:rsidR="490372FA">
              <w:rPr>
                <w:sz w:val="22"/>
                <w:szCs w:val="22"/>
              </w:rPr>
              <w:t>the</w:t>
            </w:r>
            <w:r w:rsidRPr="490372FA" w:rsidR="490372FA">
              <w:rPr>
                <w:sz w:val="22"/>
                <w:szCs w:val="22"/>
              </w:rPr>
              <w:t xml:space="preserve"> </w:t>
            </w:r>
            <w:r w:rsidRPr="490372FA" w:rsidR="490372FA">
              <w:rPr>
                <w:sz w:val="22"/>
                <w:szCs w:val="22"/>
              </w:rPr>
              <w:t>Entity</w:t>
            </w:r>
            <w:r w:rsidRPr="490372FA" w:rsidR="490372FA">
              <w:rPr>
                <w:sz w:val="22"/>
                <w:szCs w:val="22"/>
              </w:rPr>
              <w:t xml:space="preserve"> </w:t>
            </w:r>
            <w:r w:rsidRPr="490372FA" w:rsidR="490372FA">
              <w:rPr>
                <w:sz w:val="22"/>
                <w:szCs w:val="22"/>
              </w:rPr>
              <w:t>a</w:t>
            </w:r>
            <w:r w:rsidRPr="490372FA" w:rsidR="490372FA">
              <w:rPr>
                <w:sz w:val="22"/>
                <w:szCs w:val="22"/>
              </w:rPr>
              <w:t xml:space="preserve"> </w:t>
            </w:r>
            <w:r w:rsidRPr="490372FA" w:rsidR="490372FA">
              <w:rPr>
                <w:b w:val="1"/>
                <w:bCs w:val="1"/>
                <w:sz w:val="22"/>
                <w:szCs w:val="22"/>
              </w:rPr>
              <w:t>non-profit</w:t>
            </w:r>
            <w:r w:rsidRPr="490372FA" w:rsidR="490372FA">
              <w:rPr>
                <w:sz w:val="22"/>
                <w:szCs w:val="22"/>
              </w:rPr>
              <w:t>?</w:t>
            </w:r>
            <w:r w:rsidRPr="490372FA" w:rsidR="490372FA">
              <w:rPr>
                <w:sz w:val="22"/>
                <w:szCs w:val="22"/>
              </w:rPr>
              <w:t xml:space="preserve"> </w:t>
            </w:r>
          </w:p>
        </w:tc>
        <w:tc>
          <w:tcPr>
            <w:tcW w:w="4949"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0B57AA40">
            <w:pPr>
              <w:pStyle w:val="TableParagraph"/>
              <w:ind w:left="0"/>
              <w:rPr>
                <w:rFonts w:ascii="Times New Roman" w:hAnsi="Times New Roman" w:cs="Times New Roman"/>
                <w:sz w:val="18"/>
                <w:szCs w:val="18"/>
              </w:rPr>
            </w:pPr>
          </w:p>
        </w:tc>
      </w:tr>
      <w:tr w:rsidR="490372FA" w:rsidTr="490372FA" w14:paraId="3DFD179B">
        <w:trPr>
          <w:trHeight w:val="249"/>
        </w:trPr>
        <w:tc>
          <w:tcPr>
            <w:tcW w:w="5671"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520F548F">
            <w:pPr>
              <w:pStyle w:val="TableParagraph"/>
              <w:spacing w:line="229" w:lineRule="exact"/>
              <w:rPr>
                <w:b w:val="1"/>
                <w:bCs w:val="1"/>
                <w:sz w:val="22"/>
                <w:szCs w:val="22"/>
              </w:rPr>
            </w:pPr>
            <w:r w:rsidRPr="490372FA" w:rsidR="490372FA">
              <w:rPr>
                <w:sz w:val="22"/>
                <w:szCs w:val="22"/>
              </w:rPr>
              <w:t>Owner</w:t>
            </w:r>
            <w:r w:rsidRPr="490372FA" w:rsidR="490372FA">
              <w:rPr>
                <w:sz w:val="22"/>
                <w:szCs w:val="22"/>
              </w:rPr>
              <w:t xml:space="preserve"> </w:t>
            </w:r>
            <w:r w:rsidRPr="490372FA" w:rsidR="490372FA">
              <w:rPr>
                <w:b w:val="1"/>
                <w:bCs w:val="1"/>
                <w:sz w:val="22"/>
                <w:szCs w:val="22"/>
              </w:rPr>
              <w:t>Contact</w:t>
            </w:r>
            <w:r w:rsidRPr="490372FA" w:rsidR="490372FA">
              <w:rPr>
                <w:b w:val="1"/>
                <w:bCs w:val="1"/>
                <w:sz w:val="22"/>
                <w:szCs w:val="22"/>
              </w:rPr>
              <w:t xml:space="preserve"> </w:t>
            </w:r>
            <w:r w:rsidRPr="490372FA" w:rsidR="490372FA">
              <w:rPr>
                <w:b w:val="1"/>
                <w:bCs w:val="1"/>
                <w:sz w:val="22"/>
                <w:szCs w:val="22"/>
              </w:rPr>
              <w:t>Organization</w:t>
            </w:r>
          </w:p>
        </w:tc>
        <w:tc>
          <w:tcPr>
            <w:tcW w:w="4949"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5AA71D6D">
            <w:pPr>
              <w:pStyle w:val="TableParagraph"/>
              <w:ind w:left="0"/>
              <w:rPr>
                <w:rFonts w:ascii="Times New Roman" w:hAnsi="Times New Roman" w:cs="Times New Roman"/>
                <w:sz w:val="18"/>
                <w:szCs w:val="18"/>
              </w:rPr>
            </w:pPr>
          </w:p>
        </w:tc>
      </w:tr>
      <w:tr w:rsidR="490372FA" w:rsidTr="490372FA" w14:paraId="5E78A9BC">
        <w:trPr>
          <w:trHeight w:val="251"/>
        </w:trPr>
        <w:tc>
          <w:tcPr>
            <w:tcW w:w="5671"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6DC8F2D6">
            <w:pPr>
              <w:pStyle w:val="TableParagraph"/>
              <w:spacing w:line="232" w:lineRule="exact"/>
              <w:rPr>
                <w:b w:val="1"/>
                <w:bCs w:val="1"/>
                <w:sz w:val="22"/>
                <w:szCs w:val="22"/>
              </w:rPr>
            </w:pPr>
            <w:r w:rsidRPr="490372FA" w:rsidR="490372FA">
              <w:rPr>
                <w:sz w:val="22"/>
                <w:szCs w:val="22"/>
              </w:rPr>
              <w:t>Owner</w:t>
            </w:r>
            <w:r w:rsidRPr="490372FA" w:rsidR="490372FA">
              <w:rPr>
                <w:sz w:val="22"/>
                <w:szCs w:val="22"/>
              </w:rPr>
              <w:t xml:space="preserve"> </w:t>
            </w:r>
            <w:r w:rsidRPr="490372FA" w:rsidR="490372FA">
              <w:rPr>
                <w:b w:val="1"/>
                <w:bCs w:val="1"/>
                <w:sz w:val="22"/>
                <w:szCs w:val="22"/>
              </w:rPr>
              <w:t>Street</w:t>
            </w:r>
            <w:r w:rsidRPr="490372FA" w:rsidR="490372FA">
              <w:rPr>
                <w:b w:val="1"/>
                <w:bCs w:val="1"/>
                <w:sz w:val="22"/>
                <w:szCs w:val="22"/>
              </w:rPr>
              <w:t xml:space="preserve"> </w:t>
            </w:r>
            <w:r w:rsidRPr="490372FA" w:rsidR="490372FA">
              <w:rPr>
                <w:b w:val="1"/>
                <w:bCs w:val="1"/>
                <w:sz w:val="22"/>
                <w:szCs w:val="22"/>
              </w:rPr>
              <w:t>Address</w:t>
            </w:r>
          </w:p>
        </w:tc>
        <w:tc>
          <w:tcPr>
            <w:tcW w:w="4949"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72BEA317">
            <w:pPr>
              <w:pStyle w:val="TableParagraph"/>
              <w:ind w:left="0"/>
              <w:rPr>
                <w:rFonts w:ascii="Times New Roman" w:hAnsi="Times New Roman" w:cs="Times New Roman"/>
                <w:sz w:val="18"/>
                <w:szCs w:val="18"/>
              </w:rPr>
            </w:pPr>
          </w:p>
        </w:tc>
      </w:tr>
      <w:tr w:rsidR="490372FA" w:rsidTr="490372FA" w14:paraId="59920B53">
        <w:trPr>
          <w:trHeight w:val="253"/>
        </w:trPr>
        <w:tc>
          <w:tcPr>
            <w:tcW w:w="5671"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7BD50986">
            <w:pPr>
              <w:pStyle w:val="TableParagraph"/>
              <w:spacing w:line="233" w:lineRule="exact"/>
              <w:rPr>
                <w:b w:val="1"/>
                <w:bCs w:val="1"/>
                <w:sz w:val="22"/>
                <w:szCs w:val="22"/>
              </w:rPr>
            </w:pPr>
            <w:r w:rsidRPr="490372FA" w:rsidR="490372FA">
              <w:rPr>
                <w:sz w:val="22"/>
                <w:szCs w:val="22"/>
              </w:rPr>
              <w:t>Owner</w:t>
            </w:r>
            <w:r w:rsidRPr="490372FA" w:rsidR="490372FA">
              <w:rPr>
                <w:sz w:val="22"/>
                <w:szCs w:val="22"/>
              </w:rPr>
              <w:t xml:space="preserve"> </w:t>
            </w:r>
            <w:r w:rsidRPr="490372FA" w:rsidR="490372FA">
              <w:rPr>
                <w:b w:val="1"/>
                <w:bCs w:val="1"/>
                <w:sz w:val="22"/>
                <w:szCs w:val="22"/>
              </w:rPr>
              <w:t>City</w:t>
            </w:r>
          </w:p>
        </w:tc>
        <w:tc>
          <w:tcPr>
            <w:tcW w:w="4949"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2B626AF">
            <w:pPr>
              <w:pStyle w:val="TableParagraph"/>
              <w:ind w:left="0"/>
              <w:rPr>
                <w:rFonts w:ascii="Times New Roman" w:hAnsi="Times New Roman" w:cs="Times New Roman"/>
                <w:sz w:val="18"/>
                <w:szCs w:val="18"/>
              </w:rPr>
            </w:pPr>
          </w:p>
        </w:tc>
      </w:tr>
      <w:tr w:rsidR="490372FA" w:rsidTr="490372FA" w14:paraId="457DA604">
        <w:trPr>
          <w:trHeight w:val="249"/>
        </w:trPr>
        <w:tc>
          <w:tcPr>
            <w:tcW w:w="5671"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1F764944">
            <w:pPr>
              <w:pStyle w:val="TableParagraph"/>
              <w:spacing w:line="229" w:lineRule="exact"/>
              <w:rPr>
                <w:b w:val="1"/>
                <w:bCs w:val="1"/>
                <w:sz w:val="22"/>
                <w:szCs w:val="22"/>
              </w:rPr>
            </w:pPr>
            <w:r w:rsidRPr="490372FA" w:rsidR="490372FA">
              <w:rPr>
                <w:sz w:val="22"/>
                <w:szCs w:val="22"/>
              </w:rPr>
              <w:t>Owner</w:t>
            </w:r>
            <w:r w:rsidRPr="490372FA" w:rsidR="490372FA">
              <w:rPr>
                <w:sz w:val="22"/>
                <w:szCs w:val="22"/>
              </w:rPr>
              <w:t xml:space="preserve"> </w:t>
            </w:r>
            <w:r w:rsidRPr="490372FA" w:rsidR="490372FA">
              <w:rPr>
                <w:sz w:val="22"/>
                <w:szCs w:val="22"/>
              </w:rPr>
              <w:t xml:space="preserve"> </w:t>
            </w:r>
            <w:r w:rsidRPr="490372FA" w:rsidR="490372FA">
              <w:rPr>
                <w:b w:val="1"/>
                <w:bCs w:val="1"/>
                <w:sz w:val="22"/>
                <w:szCs w:val="22"/>
              </w:rPr>
              <w:t>State</w:t>
            </w:r>
          </w:p>
        </w:tc>
        <w:tc>
          <w:tcPr>
            <w:tcW w:w="4949"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47F6B63C">
            <w:pPr>
              <w:pStyle w:val="TableParagraph"/>
              <w:ind w:left="0"/>
              <w:rPr>
                <w:rFonts w:ascii="Times New Roman" w:hAnsi="Times New Roman" w:cs="Times New Roman"/>
                <w:sz w:val="18"/>
                <w:szCs w:val="18"/>
              </w:rPr>
            </w:pPr>
          </w:p>
        </w:tc>
      </w:tr>
      <w:tr w:rsidR="490372FA" w:rsidTr="490372FA" w14:paraId="5AAA35BE">
        <w:trPr>
          <w:trHeight w:val="251"/>
        </w:trPr>
        <w:tc>
          <w:tcPr>
            <w:tcW w:w="5671"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5F6B0CB4">
            <w:pPr>
              <w:pStyle w:val="TableParagraph"/>
              <w:spacing w:line="232" w:lineRule="exact"/>
              <w:rPr>
                <w:b w:val="1"/>
                <w:bCs w:val="1"/>
                <w:sz w:val="22"/>
                <w:szCs w:val="22"/>
              </w:rPr>
            </w:pPr>
            <w:r w:rsidRPr="490372FA" w:rsidR="490372FA">
              <w:rPr>
                <w:sz w:val="22"/>
                <w:szCs w:val="22"/>
              </w:rPr>
              <w:t>Owner</w:t>
            </w:r>
            <w:r w:rsidRPr="490372FA" w:rsidR="490372FA">
              <w:rPr>
                <w:sz w:val="22"/>
                <w:szCs w:val="22"/>
              </w:rPr>
              <w:t xml:space="preserve"> </w:t>
            </w:r>
            <w:r w:rsidRPr="490372FA" w:rsidR="490372FA">
              <w:rPr>
                <w:b w:val="1"/>
                <w:bCs w:val="1"/>
                <w:sz w:val="22"/>
                <w:szCs w:val="22"/>
              </w:rPr>
              <w:t>Zip Code</w:t>
            </w:r>
          </w:p>
        </w:tc>
        <w:tc>
          <w:tcPr>
            <w:tcW w:w="4949"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3EAE9454">
            <w:pPr>
              <w:pStyle w:val="TableParagraph"/>
              <w:ind w:left="0"/>
              <w:rPr>
                <w:rFonts w:ascii="Times New Roman" w:hAnsi="Times New Roman" w:cs="Times New Roman"/>
                <w:sz w:val="18"/>
                <w:szCs w:val="18"/>
              </w:rPr>
            </w:pPr>
          </w:p>
        </w:tc>
      </w:tr>
      <w:tr w:rsidR="490372FA" w:rsidTr="490372FA" w14:paraId="625BCAD4">
        <w:trPr>
          <w:trHeight w:val="253"/>
        </w:trPr>
        <w:tc>
          <w:tcPr>
            <w:tcW w:w="5671"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13EEED5A" w14:textId="3555A2DB">
            <w:pPr>
              <w:pStyle w:val="TableParagraph"/>
              <w:spacing w:line="233" w:lineRule="exact"/>
              <w:rPr>
                <w:sz w:val="22"/>
                <w:szCs w:val="22"/>
              </w:rPr>
            </w:pPr>
            <w:r w:rsidRPr="490372FA" w:rsidR="490372FA">
              <w:rPr>
                <w:sz w:val="22"/>
                <w:szCs w:val="22"/>
              </w:rPr>
              <w:t xml:space="preserve">Management Company </w:t>
            </w:r>
            <w:r w:rsidRPr="490372FA" w:rsidR="490372FA">
              <w:rPr>
                <w:b w:val="1"/>
                <w:bCs w:val="1"/>
                <w:sz w:val="22"/>
                <w:szCs w:val="22"/>
              </w:rPr>
              <w:t>N</w:t>
            </w:r>
            <w:r w:rsidRPr="490372FA" w:rsidR="490372FA">
              <w:rPr>
                <w:b w:val="1"/>
                <w:bCs w:val="1"/>
                <w:sz w:val="22"/>
                <w:szCs w:val="22"/>
              </w:rPr>
              <w:t xml:space="preserve">ame: </w:t>
            </w:r>
          </w:p>
        </w:tc>
        <w:tc>
          <w:tcPr>
            <w:tcW w:w="4949"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3211422C">
            <w:pPr>
              <w:pStyle w:val="TableParagraph"/>
              <w:ind w:left="0"/>
              <w:rPr>
                <w:rFonts w:ascii="Times New Roman" w:hAnsi="Times New Roman" w:cs="Times New Roman"/>
                <w:sz w:val="18"/>
                <w:szCs w:val="18"/>
              </w:rPr>
            </w:pPr>
          </w:p>
        </w:tc>
      </w:tr>
      <w:tr w:rsidR="490372FA" w:rsidTr="490372FA" w14:paraId="0E754D85">
        <w:trPr>
          <w:trHeight w:val="251"/>
        </w:trPr>
        <w:tc>
          <w:tcPr>
            <w:tcW w:w="5671"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465F2D9F" w14:textId="42F8A169">
            <w:pPr>
              <w:pStyle w:val="TableParagraph"/>
              <w:spacing w:line="231" w:lineRule="exact"/>
              <w:rPr>
                <w:sz w:val="22"/>
                <w:szCs w:val="22"/>
              </w:rPr>
            </w:pPr>
            <w:r w:rsidRPr="490372FA" w:rsidR="490372FA">
              <w:rPr>
                <w:sz w:val="22"/>
                <w:szCs w:val="22"/>
              </w:rPr>
              <w:t xml:space="preserve">Management Company </w:t>
            </w:r>
            <w:r w:rsidRPr="490372FA" w:rsidR="490372FA">
              <w:rPr>
                <w:sz w:val="22"/>
                <w:szCs w:val="22"/>
              </w:rPr>
              <w:t xml:space="preserve"> </w:t>
            </w:r>
            <w:r w:rsidRPr="490372FA" w:rsidR="490372FA">
              <w:rPr>
                <w:b w:val="1"/>
                <w:bCs w:val="1"/>
                <w:sz w:val="22"/>
                <w:szCs w:val="22"/>
              </w:rPr>
              <w:t>Point-of-Contact</w:t>
            </w:r>
            <w:r w:rsidRPr="490372FA" w:rsidR="490372FA">
              <w:rPr>
                <w:b w:val="1"/>
                <w:bCs w:val="1"/>
                <w:sz w:val="22"/>
                <w:szCs w:val="22"/>
              </w:rPr>
              <w:t>:</w:t>
            </w:r>
          </w:p>
        </w:tc>
        <w:tc>
          <w:tcPr>
            <w:tcW w:w="4949"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4C43DB3F">
            <w:pPr>
              <w:pStyle w:val="TableParagraph"/>
              <w:ind w:left="0"/>
              <w:rPr>
                <w:rFonts w:ascii="Times New Roman" w:hAnsi="Times New Roman" w:cs="Times New Roman"/>
                <w:sz w:val="18"/>
                <w:szCs w:val="18"/>
              </w:rPr>
            </w:pPr>
          </w:p>
        </w:tc>
      </w:tr>
      <w:tr w:rsidR="490372FA" w:rsidTr="490372FA" w14:paraId="24B9232B">
        <w:trPr>
          <w:trHeight w:val="249"/>
        </w:trPr>
        <w:tc>
          <w:tcPr>
            <w:tcW w:w="5671"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62C71259" w14:textId="14328128">
            <w:pPr>
              <w:pStyle w:val="TableParagraph"/>
              <w:spacing w:line="229" w:lineRule="exact"/>
              <w:rPr>
                <w:b w:val="1"/>
                <w:bCs w:val="1"/>
                <w:sz w:val="22"/>
                <w:szCs w:val="22"/>
              </w:rPr>
            </w:pPr>
            <w:r w:rsidRPr="490372FA" w:rsidR="490372FA">
              <w:rPr>
                <w:sz w:val="22"/>
                <w:szCs w:val="22"/>
              </w:rPr>
              <w:t xml:space="preserve">Management </w:t>
            </w:r>
            <w:r w:rsidRPr="490372FA" w:rsidR="490372FA">
              <w:rPr>
                <w:sz w:val="22"/>
                <w:szCs w:val="22"/>
              </w:rPr>
              <w:t xml:space="preserve">Company </w:t>
            </w:r>
            <w:r w:rsidRPr="490372FA" w:rsidR="490372FA">
              <w:rPr>
                <w:sz w:val="22"/>
                <w:szCs w:val="22"/>
              </w:rPr>
              <w:t>Point-of-Contact</w:t>
            </w:r>
            <w:r w:rsidRPr="490372FA" w:rsidR="490372FA">
              <w:rPr>
                <w:sz w:val="22"/>
                <w:szCs w:val="22"/>
              </w:rPr>
              <w:t xml:space="preserve"> </w:t>
            </w:r>
            <w:r w:rsidRPr="490372FA" w:rsidR="490372FA">
              <w:rPr>
                <w:b w:val="1"/>
                <w:bCs w:val="1"/>
                <w:sz w:val="22"/>
                <w:szCs w:val="22"/>
              </w:rPr>
              <w:t>Phone</w:t>
            </w:r>
          </w:p>
        </w:tc>
        <w:tc>
          <w:tcPr>
            <w:tcW w:w="4949"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52B7AD79">
            <w:pPr>
              <w:pStyle w:val="TableParagraph"/>
              <w:ind w:left="0"/>
              <w:rPr>
                <w:rFonts w:ascii="Times New Roman" w:hAnsi="Times New Roman" w:cs="Times New Roman"/>
                <w:sz w:val="18"/>
                <w:szCs w:val="18"/>
              </w:rPr>
            </w:pPr>
          </w:p>
        </w:tc>
      </w:tr>
      <w:tr w:rsidR="490372FA" w:rsidTr="490372FA" w14:paraId="3700FB1D">
        <w:trPr>
          <w:trHeight w:val="253"/>
        </w:trPr>
        <w:tc>
          <w:tcPr>
            <w:tcW w:w="5671"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756BD345" w14:textId="1AE2C92C">
            <w:pPr>
              <w:pStyle w:val="TableParagraph"/>
              <w:spacing w:line="233" w:lineRule="exact"/>
              <w:ind w:left="0"/>
              <w:rPr>
                <w:b w:val="1"/>
                <w:bCs w:val="1"/>
                <w:sz w:val="22"/>
                <w:szCs w:val="22"/>
              </w:rPr>
            </w:pPr>
            <w:r w:rsidRPr="490372FA" w:rsidR="490372FA">
              <w:rPr>
                <w:sz w:val="22"/>
                <w:szCs w:val="22"/>
              </w:rPr>
              <w:t xml:space="preserve">  Management Company</w:t>
            </w:r>
            <w:r w:rsidRPr="490372FA" w:rsidR="490372FA">
              <w:rPr>
                <w:sz w:val="22"/>
                <w:szCs w:val="22"/>
              </w:rPr>
              <w:t xml:space="preserve"> </w:t>
            </w:r>
            <w:r w:rsidRPr="490372FA" w:rsidR="490372FA">
              <w:rPr>
                <w:b w:val="1"/>
                <w:bCs w:val="1"/>
                <w:sz w:val="22"/>
                <w:szCs w:val="22"/>
              </w:rPr>
              <w:t>Fax</w:t>
            </w:r>
          </w:p>
        </w:tc>
        <w:tc>
          <w:tcPr>
            <w:tcW w:w="4949"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47F63CD6">
            <w:pPr>
              <w:pStyle w:val="TableParagraph"/>
              <w:ind w:left="0"/>
              <w:rPr>
                <w:rFonts w:ascii="Times New Roman" w:hAnsi="Times New Roman" w:cs="Times New Roman"/>
                <w:sz w:val="18"/>
                <w:szCs w:val="18"/>
              </w:rPr>
            </w:pPr>
          </w:p>
        </w:tc>
      </w:tr>
      <w:tr w:rsidR="490372FA" w:rsidTr="490372FA" w14:paraId="5682C5A6">
        <w:trPr>
          <w:trHeight w:val="251"/>
        </w:trPr>
        <w:tc>
          <w:tcPr>
            <w:tcW w:w="5671"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3E73FB68" w14:textId="2B4E7BE5">
            <w:pPr>
              <w:pStyle w:val="TableParagraph"/>
              <w:spacing w:line="231" w:lineRule="exact"/>
              <w:rPr>
                <w:b w:val="1"/>
                <w:bCs w:val="1"/>
                <w:sz w:val="22"/>
                <w:szCs w:val="22"/>
              </w:rPr>
            </w:pPr>
            <w:r w:rsidRPr="490372FA" w:rsidR="490372FA">
              <w:rPr>
                <w:sz w:val="22"/>
                <w:szCs w:val="22"/>
              </w:rPr>
              <w:t xml:space="preserve">Management Company </w:t>
            </w:r>
            <w:r w:rsidRPr="490372FA" w:rsidR="490372FA">
              <w:rPr>
                <w:sz w:val="22"/>
                <w:szCs w:val="22"/>
              </w:rPr>
              <w:t>Point-of-Contact</w:t>
            </w:r>
            <w:r w:rsidRPr="490372FA" w:rsidR="490372FA">
              <w:rPr>
                <w:sz w:val="22"/>
                <w:szCs w:val="22"/>
              </w:rPr>
              <w:t xml:space="preserve"> </w:t>
            </w:r>
            <w:r w:rsidRPr="490372FA" w:rsidR="490372FA">
              <w:rPr>
                <w:b w:val="1"/>
                <w:bCs w:val="1"/>
                <w:sz w:val="22"/>
                <w:szCs w:val="22"/>
              </w:rPr>
              <w:t>Email</w:t>
            </w:r>
          </w:p>
        </w:tc>
        <w:tc>
          <w:tcPr>
            <w:tcW w:w="4949"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7BDA68F3">
            <w:pPr>
              <w:pStyle w:val="TableParagraph"/>
              <w:ind w:left="0"/>
              <w:rPr>
                <w:rFonts w:ascii="Times New Roman" w:hAnsi="Times New Roman" w:cs="Times New Roman"/>
                <w:sz w:val="18"/>
                <w:szCs w:val="18"/>
              </w:rPr>
            </w:pPr>
          </w:p>
        </w:tc>
      </w:tr>
    </w:tbl>
    <w:p w:rsidR="490372FA" w:rsidP="490372FA" w:rsidRDefault="490372FA" w14:paraId="4B39B5BC" w14:textId="66693842">
      <w:pPr>
        <w:pStyle w:val="Normal"/>
      </w:pPr>
    </w:p>
    <w:p w:rsidR="61B41CC6" w:rsidP="36C1CA81" w:rsidRDefault="61B41CC6" w14:paraId="7A41C076" w14:textId="4BDC484D">
      <w:pPr>
        <w:pStyle w:val="Heading2"/>
        <w:rPr>
          <w:sz w:val="24"/>
          <w:szCs w:val="24"/>
        </w:rPr>
      </w:pPr>
      <w:r w:rsidR="61B41CC6">
        <w:rPr/>
        <w:t>Housing Service Provider (HSP)</w:t>
      </w:r>
    </w:p>
    <w:p w:rsidR="61B41CC6" w:rsidP="36C1CA81" w:rsidRDefault="61B41CC6" w14:paraId="6928FF78" w14:textId="56DEF0A1">
      <w:pPr>
        <w:pStyle w:val="Normal"/>
        <w:rPr>
          <w:sz w:val="24"/>
          <w:szCs w:val="24"/>
        </w:rPr>
      </w:pPr>
      <w:r w:rsidR="61B41CC6">
        <w:rPr/>
        <w:t xml:space="preserve">This organization/individual will manage referrals coming through Coordinated Access System (SSF) in HMIS. They </w:t>
      </w:r>
      <w:r w:rsidR="61B41CC6">
        <w:rPr/>
        <w:t>are responsible for</w:t>
      </w:r>
      <w:r w:rsidR="61B41CC6">
        <w:rPr/>
        <w:t xml:space="preserve"> managing data input into HMIS regularly. They will offer services to clients that are approved and moved into the program.</w:t>
      </w:r>
      <w:r w:rsidR="61B41CC6">
        <w:rPr/>
        <w:t xml:space="preserve"> </w:t>
      </w:r>
    </w:p>
    <w:tbl>
      <w:tblPr>
        <w:tblW w:w="0" w:type="auto"/>
        <w:tblInd w:w="120" w:type="dxa"/>
        <w:tblLook w:val="0000" w:firstRow="0" w:lastRow="0" w:firstColumn="0" w:lastColumn="0" w:noHBand="0" w:noVBand="0"/>
      </w:tblPr>
      <w:tblGrid>
        <w:gridCol w:w="3925"/>
        <w:gridCol w:w="6695"/>
      </w:tblGrid>
      <w:tr w:rsidR="490372FA" w:rsidTr="490372FA" w14:paraId="6B571E10">
        <w:trPr>
          <w:trHeight w:val="275"/>
        </w:trPr>
        <w:tc>
          <w:tcPr>
            <w:tcW w:w="10620"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DADADA"/>
            <w:tcMar/>
          </w:tcPr>
          <w:p w:rsidR="490372FA" w:rsidP="490372FA" w:rsidRDefault="490372FA" w14:paraId="19ACC350" w14:textId="7B3394D0">
            <w:pPr>
              <w:pStyle w:val="TableParagraph"/>
              <w:spacing w:line="256" w:lineRule="exact"/>
              <w:rPr>
                <w:b w:val="1"/>
                <w:bCs w:val="1"/>
              </w:rPr>
            </w:pPr>
            <w:r w:rsidRPr="490372FA" w:rsidR="490372FA">
              <w:rPr>
                <w:b w:val="1"/>
                <w:bCs w:val="1"/>
              </w:rPr>
              <w:t xml:space="preserve">Housing Service Provider </w:t>
            </w:r>
          </w:p>
        </w:tc>
      </w:tr>
      <w:tr w:rsidR="490372FA" w:rsidTr="490372FA" w14:paraId="26652474">
        <w:trPr>
          <w:trHeight w:val="93"/>
        </w:trPr>
        <w:tc>
          <w:tcPr>
            <w:tcW w:w="10620" w:type="dxa"/>
            <w:gridSpan w:val="2"/>
            <w:tcBorders>
              <w:top w:val="single" w:color="000000" w:themeColor="text1" w:sz="4"/>
              <w:left w:val="none" w:color="auto" w:sz="6"/>
              <w:bottom w:val="single" w:color="000000" w:themeColor="text1" w:sz="4"/>
              <w:right w:val="none" w:color="auto" w:sz="6"/>
            </w:tcBorders>
            <w:tcMar/>
          </w:tcPr>
          <w:p w:rsidR="490372FA" w:rsidP="490372FA" w:rsidRDefault="490372FA" w14:paraId="5464C2A1">
            <w:pPr>
              <w:pStyle w:val="TableParagraph"/>
              <w:ind w:left="0"/>
              <w:rPr>
                <w:rFonts w:ascii="Times New Roman" w:hAnsi="Times New Roman" w:cs="Times New Roman"/>
                <w:sz w:val="4"/>
                <w:szCs w:val="4"/>
              </w:rPr>
            </w:pPr>
            <w:r w:rsidRPr="490372FA" w:rsidR="490372FA">
              <w:rPr>
                <w:rFonts w:ascii="Times New Roman" w:hAnsi="Times New Roman" w:cs="Times New Roman"/>
                <w:sz w:val="4"/>
                <w:szCs w:val="4"/>
              </w:rPr>
              <w:t xml:space="preserve"> </w:t>
            </w:r>
          </w:p>
        </w:tc>
      </w:tr>
      <w:tr w:rsidR="490372FA" w:rsidTr="490372FA" w14:paraId="4414E88F">
        <w:trPr>
          <w:trHeight w:val="93"/>
        </w:trPr>
        <w:tc>
          <w:tcPr>
            <w:tcW w:w="10620" w:type="dxa"/>
            <w:gridSpan w:val="2"/>
            <w:tcBorders>
              <w:top w:val="single" w:color="000000" w:themeColor="text1" w:sz="4"/>
              <w:left w:val="none" w:color="auto" w:sz="6"/>
              <w:bottom w:val="single" w:color="000000" w:themeColor="text1" w:sz="4"/>
              <w:right w:val="none" w:color="auto" w:sz="6"/>
            </w:tcBorders>
            <w:tcMar/>
          </w:tcPr>
          <w:p w:rsidR="490372FA" w:rsidP="490372FA" w:rsidRDefault="490372FA" w14:paraId="653EBB82">
            <w:pPr>
              <w:pStyle w:val="TableParagraph"/>
              <w:ind w:left="0"/>
              <w:rPr>
                <w:rFonts w:ascii="Times New Roman" w:hAnsi="Times New Roman" w:cs="Times New Roman"/>
                <w:sz w:val="4"/>
                <w:szCs w:val="4"/>
              </w:rPr>
            </w:pPr>
          </w:p>
        </w:tc>
      </w:tr>
      <w:tr w:rsidR="490372FA" w:rsidTr="490372FA" w14:paraId="0F94C117">
        <w:trPr>
          <w:trHeight w:val="251"/>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16BC0C7A">
            <w:pPr>
              <w:pStyle w:val="TableParagraph"/>
              <w:spacing w:line="231" w:lineRule="exact"/>
              <w:ind w:left="0"/>
              <w:rPr>
                <w:b w:val="1"/>
                <w:bCs w:val="1"/>
                <w:sz w:val="22"/>
                <w:szCs w:val="22"/>
              </w:rPr>
            </w:pPr>
            <w:r w:rsidRPr="490372FA" w:rsidR="490372FA">
              <w:rPr>
                <w:sz w:val="22"/>
                <w:szCs w:val="22"/>
              </w:rPr>
              <w:t xml:space="preserve"> Service Provider </w:t>
            </w:r>
            <w:r w:rsidRPr="490372FA" w:rsidR="490372FA">
              <w:rPr>
                <w:sz w:val="22"/>
                <w:szCs w:val="22"/>
              </w:rPr>
              <w:t>Entity</w:t>
            </w:r>
            <w:r w:rsidRPr="490372FA" w:rsidR="490372FA">
              <w:rPr>
                <w:sz w:val="22"/>
                <w:szCs w:val="22"/>
              </w:rPr>
              <w:t xml:space="preserve"> </w:t>
            </w:r>
            <w:r w:rsidRPr="490372FA" w:rsidR="490372FA">
              <w:rPr>
                <w:b w:val="1"/>
                <w:bCs w:val="1"/>
                <w:sz w:val="22"/>
                <w:szCs w:val="22"/>
              </w:rPr>
              <w:t>Name</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5896A943">
            <w:pPr>
              <w:pStyle w:val="TableParagraph"/>
              <w:spacing w:before="40"/>
              <w:ind w:left="0"/>
              <w:rPr>
                <w:rFonts w:ascii="Helvetica" w:hAnsi="Helvetica" w:cs="Helvetica"/>
                <w:sz w:val="16"/>
                <w:szCs w:val="16"/>
              </w:rPr>
            </w:pPr>
          </w:p>
        </w:tc>
      </w:tr>
      <w:tr w:rsidR="490372FA" w:rsidTr="490372FA" w14:paraId="4D7AF08F">
        <w:trPr>
          <w:trHeight w:val="251"/>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40FE9DFD">
            <w:pPr>
              <w:pStyle w:val="TableParagraph"/>
              <w:spacing w:line="231" w:lineRule="exact"/>
              <w:ind w:left="0"/>
              <w:rPr>
                <w:sz w:val="22"/>
                <w:szCs w:val="22"/>
              </w:rPr>
            </w:pPr>
            <w:r w:rsidRPr="490372FA" w:rsidR="490372FA">
              <w:rPr>
                <w:b w:val="1"/>
                <w:bCs w:val="1"/>
                <w:sz w:val="22"/>
                <w:szCs w:val="22"/>
              </w:rPr>
              <w:t>Contact</w:t>
            </w:r>
            <w:r w:rsidRPr="490372FA" w:rsidR="490372FA">
              <w:rPr>
                <w:b w:val="1"/>
                <w:bCs w:val="1"/>
                <w:sz w:val="22"/>
                <w:szCs w:val="22"/>
              </w:rPr>
              <w:t xml:space="preserve"> </w:t>
            </w:r>
            <w:r w:rsidRPr="490372FA" w:rsidR="490372FA">
              <w:rPr>
                <w:b w:val="1"/>
                <w:bCs w:val="1"/>
                <w:sz w:val="22"/>
                <w:szCs w:val="22"/>
              </w:rPr>
              <w:t>Organization</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1CD0D5C5">
            <w:pPr>
              <w:pStyle w:val="TableParagraph"/>
              <w:spacing w:before="40"/>
              <w:ind w:left="0"/>
              <w:rPr>
                <w:rFonts w:ascii="Helvetica" w:hAnsi="Helvetica" w:cs="Helvetica"/>
                <w:sz w:val="16"/>
                <w:szCs w:val="16"/>
              </w:rPr>
            </w:pPr>
          </w:p>
        </w:tc>
      </w:tr>
      <w:tr w:rsidR="490372FA" w:rsidTr="490372FA" w14:paraId="5CC1C108">
        <w:trPr>
          <w:trHeight w:val="253"/>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3700CC47">
            <w:pPr>
              <w:pStyle w:val="TableParagraph"/>
              <w:spacing w:line="233" w:lineRule="exact"/>
              <w:rPr>
                <w:sz w:val="22"/>
                <w:szCs w:val="22"/>
              </w:rPr>
            </w:pPr>
            <w:r w:rsidRPr="490372FA" w:rsidR="490372FA">
              <w:rPr>
                <w:b w:val="1"/>
                <w:bCs w:val="1"/>
                <w:sz w:val="22"/>
                <w:szCs w:val="22"/>
              </w:rPr>
              <w:t>Street</w:t>
            </w:r>
            <w:r w:rsidRPr="490372FA" w:rsidR="490372FA">
              <w:rPr>
                <w:b w:val="1"/>
                <w:bCs w:val="1"/>
                <w:sz w:val="22"/>
                <w:szCs w:val="22"/>
              </w:rPr>
              <w:t xml:space="preserve"> </w:t>
            </w:r>
            <w:r w:rsidRPr="490372FA" w:rsidR="490372FA">
              <w:rPr>
                <w:b w:val="1"/>
                <w:bCs w:val="1"/>
                <w:sz w:val="22"/>
                <w:szCs w:val="22"/>
              </w:rPr>
              <w:t>Address</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5BF04A19">
            <w:pPr>
              <w:pStyle w:val="TableParagraph"/>
              <w:ind w:left="0"/>
              <w:rPr>
                <w:rFonts w:ascii="Times New Roman" w:hAnsi="Times New Roman" w:cs="Times New Roman"/>
                <w:sz w:val="18"/>
                <w:szCs w:val="18"/>
              </w:rPr>
            </w:pPr>
          </w:p>
        </w:tc>
      </w:tr>
      <w:tr w:rsidR="490372FA" w:rsidTr="490372FA" w14:paraId="5B706264">
        <w:trPr>
          <w:trHeight w:val="249"/>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57B674DE">
            <w:pPr>
              <w:pStyle w:val="TableParagraph"/>
              <w:spacing w:line="229" w:lineRule="exact"/>
              <w:rPr>
                <w:b w:val="1"/>
                <w:bCs w:val="1"/>
                <w:sz w:val="22"/>
                <w:szCs w:val="22"/>
              </w:rPr>
            </w:pPr>
            <w:r w:rsidRPr="490372FA" w:rsidR="490372FA">
              <w:rPr>
                <w:b w:val="1"/>
                <w:bCs w:val="1"/>
                <w:sz w:val="22"/>
                <w:szCs w:val="22"/>
              </w:rPr>
              <w:t>City</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6099AFC7">
            <w:pPr>
              <w:pStyle w:val="TableParagraph"/>
              <w:ind w:left="0"/>
              <w:rPr>
                <w:rFonts w:ascii="Times New Roman" w:hAnsi="Times New Roman" w:cs="Times New Roman"/>
                <w:sz w:val="18"/>
                <w:szCs w:val="18"/>
              </w:rPr>
            </w:pPr>
          </w:p>
        </w:tc>
      </w:tr>
      <w:tr w:rsidR="490372FA" w:rsidTr="490372FA" w14:paraId="48E3BD3B">
        <w:trPr>
          <w:trHeight w:val="251"/>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F7B9A3D">
            <w:pPr>
              <w:pStyle w:val="TableParagraph"/>
              <w:spacing w:line="232" w:lineRule="exact"/>
              <w:rPr>
                <w:b w:val="1"/>
                <w:bCs w:val="1"/>
                <w:sz w:val="22"/>
                <w:szCs w:val="22"/>
              </w:rPr>
            </w:pPr>
            <w:r w:rsidRPr="490372FA" w:rsidR="490372FA">
              <w:rPr>
                <w:b w:val="1"/>
                <w:bCs w:val="1"/>
                <w:sz w:val="22"/>
                <w:szCs w:val="22"/>
              </w:rPr>
              <w:t>State</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4A37282E">
            <w:pPr>
              <w:pStyle w:val="TableParagraph"/>
              <w:ind w:left="0"/>
              <w:rPr>
                <w:rFonts w:ascii="Times New Roman" w:hAnsi="Times New Roman" w:cs="Times New Roman"/>
                <w:sz w:val="18"/>
                <w:szCs w:val="18"/>
              </w:rPr>
            </w:pPr>
          </w:p>
        </w:tc>
      </w:tr>
      <w:tr w:rsidR="490372FA" w:rsidTr="490372FA" w14:paraId="5374FB1A">
        <w:trPr>
          <w:trHeight w:val="253"/>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C694E21">
            <w:pPr>
              <w:pStyle w:val="TableParagraph"/>
              <w:spacing w:line="233" w:lineRule="exact"/>
              <w:rPr>
                <w:b w:val="1"/>
                <w:bCs w:val="1"/>
                <w:sz w:val="22"/>
                <w:szCs w:val="22"/>
              </w:rPr>
            </w:pPr>
            <w:r w:rsidRPr="490372FA" w:rsidR="490372FA">
              <w:rPr>
                <w:b w:val="1"/>
                <w:bCs w:val="1"/>
                <w:sz w:val="22"/>
                <w:szCs w:val="22"/>
              </w:rPr>
              <w:t>Zip Code</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0AC1EBDD">
            <w:pPr>
              <w:pStyle w:val="TableParagraph"/>
              <w:ind w:left="0"/>
              <w:rPr>
                <w:rFonts w:ascii="Times New Roman" w:hAnsi="Times New Roman" w:cs="Times New Roman"/>
                <w:sz w:val="18"/>
                <w:szCs w:val="18"/>
              </w:rPr>
            </w:pPr>
          </w:p>
        </w:tc>
      </w:tr>
      <w:tr w:rsidR="490372FA" w:rsidTr="490372FA" w14:paraId="195D4ED0">
        <w:trPr>
          <w:trHeight w:val="249"/>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38BC5CF" w14:textId="5BD9501B">
            <w:pPr>
              <w:pStyle w:val="TableParagraph"/>
              <w:spacing w:line="229" w:lineRule="exact"/>
              <w:rPr>
                <w:b w:val="1"/>
                <w:bCs w:val="1"/>
                <w:sz w:val="22"/>
                <w:szCs w:val="22"/>
              </w:rPr>
            </w:pPr>
            <w:r w:rsidRPr="490372FA" w:rsidR="490372FA">
              <w:rPr>
                <w:b w:val="1"/>
                <w:bCs w:val="1"/>
                <w:sz w:val="22"/>
                <w:szCs w:val="22"/>
              </w:rPr>
              <w:t>Point-of-Contact</w:t>
            </w:r>
            <w:r w:rsidRPr="490372FA" w:rsidR="490372FA">
              <w:rPr>
                <w:b w:val="1"/>
                <w:bCs w:val="1"/>
                <w:sz w:val="22"/>
                <w:szCs w:val="22"/>
              </w:rPr>
              <w:t xml:space="preserve"> </w:t>
            </w:r>
            <w:r w:rsidRPr="490372FA" w:rsidR="490372FA">
              <w:rPr>
                <w:b w:val="1"/>
                <w:bCs w:val="1"/>
                <w:sz w:val="22"/>
                <w:szCs w:val="22"/>
              </w:rPr>
              <w:t xml:space="preserve">Name </w:t>
            </w:r>
            <w:r w:rsidRPr="490372FA" w:rsidR="490372FA">
              <w:rPr>
                <w:b w:val="1"/>
                <w:bCs w:val="1"/>
                <w:sz w:val="22"/>
                <w:szCs w:val="22"/>
              </w:rPr>
              <w:t>(HMIS Program Lead)</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1C52494E">
            <w:pPr>
              <w:pStyle w:val="TableParagraph"/>
              <w:ind w:left="0"/>
              <w:rPr>
                <w:rFonts w:ascii="Times New Roman" w:hAnsi="Times New Roman" w:cs="Times New Roman"/>
                <w:sz w:val="18"/>
                <w:szCs w:val="18"/>
              </w:rPr>
            </w:pPr>
          </w:p>
        </w:tc>
      </w:tr>
      <w:tr w:rsidR="490372FA" w:rsidTr="490372FA" w14:paraId="24B2EBBE">
        <w:trPr>
          <w:trHeight w:val="251"/>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1C410855">
            <w:pPr>
              <w:pStyle w:val="TableParagraph"/>
              <w:spacing w:line="232" w:lineRule="exact"/>
              <w:rPr>
                <w:b w:val="1"/>
                <w:bCs w:val="1"/>
                <w:sz w:val="22"/>
                <w:szCs w:val="22"/>
              </w:rPr>
            </w:pPr>
            <w:r w:rsidRPr="490372FA" w:rsidR="490372FA">
              <w:rPr>
                <w:b w:val="1"/>
                <w:bCs w:val="1"/>
                <w:sz w:val="22"/>
                <w:szCs w:val="22"/>
              </w:rPr>
              <w:t>Title</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F502826">
            <w:pPr>
              <w:pStyle w:val="TableParagraph"/>
              <w:ind w:left="0"/>
              <w:rPr>
                <w:rFonts w:ascii="Times New Roman" w:hAnsi="Times New Roman" w:cs="Times New Roman"/>
                <w:sz w:val="18"/>
                <w:szCs w:val="18"/>
              </w:rPr>
            </w:pPr>
          </w:p>
        </w:tc>
      </w:tr>
      <w:tr w:rsidR="490372FA" w:rsidTr="490372FA" w14:paraId="1889B82B">
        <w:trPr>
          <w:trHeight w:val="253"/>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4E60E1AF">
            <w:pPr>
              <w:pStyle w:val="TableParagraph"/>
              <w:spacing w:line="233" w:lineRule="exact"/>
              <w:rPr>
                <w:b w:val="1"/>
                <w:bCs w:val="1"/>
                <w:sz w:val="22"/>
                <w:szCs w:val="22"/>
              </w:rPr>
            </w:pPr>
            <w:r w:rsidRPr="490372FA" w:rsidR="490372FA">
              <w:rPr>
                <w:b w:val="1"/>
                <w:bCs w:val="1"/>
                <w:sz w:val="22"/>
                <w:szCs w:val="22"/>
              </w:rPr>
              <w:t>Phone</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398EAC4C">
            <w:pPr>
              <w:pStyle w:val="TableParagraph"/>
              <w:ind w:left="0"/>
              <w:rPr>
                <w:rFonts w:ascii="Times New Roman" w:hAnsi="Times New Roman" w:cs="Times New Roman"/>
                <w:sz w:val="18"/>
                <w:szCs w:val="18"/>
              </w:rPr>
            </w:pPr>
          </w:p>
        </w:tc>
      </w:tr>
      <w:tr w:rsidR="490372FA" w:rsidTr="490372FA" w14:paraId="5E70A96E">
        <w:trPr>
          <w:trHeight w:val="251"/>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86CBC77">
            <w:pPr>
              <w:pStyle w:val="TableParagraph"/>
              <w:spacing w:line="231" w:lineRule="exact"/>
              <w:rPr>
                <w:b w:val="1"/>
                <w:bCs w:val="1"/>
                <w:sz w:val="22"/>
                <w:szCs w:val="22"/>
              </w:rPr>
            </w:pPr>
            <w:r w:rsidRPr="490372FA" w:rsidR="490372FA">
              <w:rPr>
                <w:b w:val="1"/>
                <w:bCs w:val="1"/>
                <w:sz w:val="22"/>
                <w:szCs w:val="22"/>
              </w:rPr>
              <w:t>Fax</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3EC36BD">
            <w:pPr>
              <w:pStyle w:val="TableParagraph"/>
              <w:ind w:left="0"/>
              <w:rPr>
                <w:rFonts w:ascii="Times New Roman" w:hAnsi="Times New Roman" w:cs="Times New Roman"/>
                <w:sz w:val="18"/>
                <w:szCs w:val="18"/>
              </w:rPr>
            </w:pPr>
          </w:p>
        </w:tc>
      </w:tr>
      <w:tr w:rsidR="490372FA" w:rsidTr="490372FA" w14:paraId="72ECEAD7">
        <w:trPr>
          <w:trHeight w:val="249"/>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6F272C71">
            <w:pPr>
              <w:pStyle w:val="TableParagraph"/>
              <w:spacing w:line="229" w:lineRule="exact"/>
              <w:rPr>
                <w:b w:val="1"/>
                <w:bCs w:val="1"/>
                <w:sz w:val="22"/>
                <w:szCs w:val="22"/>
              </w:rPr>
            </w:pPr>
            <w:r w:rsidRPr="490372FA" w:rsidR="490372FA">
              <w:rPr>
                <w:b w:val="1"/>
                <w:bCs w:val="1"/>
                <w:sz w:val="22"/>
                <w:szCs w:val="22"/>
              </w:rPr>
              <w:t>Email</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1B1F5FED">
            <w:pPr>
              <w:pStyle w:val="TableParagraph"/>
              <w:ind w:left="0"/>
              <w:rPr>
                <w:rFonts w:ascii="Times New Roman" w:hAnsi="Times New Roman" w:cs="Times New Roman"/>
                <w:sz w:val="18"/>
                <w:szCs w:val="18"/>
              </w:rPr>
            </w:pPr>
          </w:p>
        </w:tc>
      </w:tr>
      <w:tr w:rsidR="490372FA" w:rsidTr="490372FA" w14:paraId="5E67CF54">
        <w:trPr>
          <w:trHeight w:val="253"/>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0DC33347" w14:textId="00A3AA16">
            <w:pPr>
              <w:pStyle w:val="TableParagraph"/>
              <w:spacing w:line="233" w:lineRule="exact"/>
              <w:rPr>
                <w:b w:val="1"/>
                <w:bCs w:val="1"/>
                <w:sz w:val="22"/>
                <w:szCs w:val="22"/>
              </w:rPr>
            </w:pPr>
            <w:r w:rsidRPr="490372FA" w:rsidR="490372FA">
              <w:rPr>
                <w:b w:val="1"/>
                <w:bCs w:val="1"/>
                <w:sz w:val="22"/>
                <w:szCs w:val="22"/>
              </w:rPr>
              <w:t>Funding Source</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46AE86F5">
            <w:pPr>
              <w:pStyle w:val="TableParagraph"/>
              <w:ind w:left="0"/>
              <w:rPr>
                <w:rFonts w:ascii="Times New Roman" w:hAnsi="Times New Roman" w:cs="Times New Roman"/>
                <w:sz w:val="18"/>
                <w:szCs w:val="18"/>
              </w:rPr>
            </w:pPr>
          </w:p>
        </w:tc>
      </w:tr>
      <w:tr w:rsidR="490372FA" w:rsidTr="490372FA" w14:paraId="2A145EFD">
        <w:trPr>
          <w:trHeight w:val="251"/>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1E7664CC" w14:textId="2A5A2C54">
            <w:pPr>
              <w:pStyle w:val="TableParagraph"/>
              <w:spacing w:line="231" w:lineRule="exact"/>
              <w:ind w:left="0"/>
              <w:rPr>
                <w:b w:val="1"/>
                <w:bCs w:val="1"/>
                <w:sz w:val="22"/>
                <w:szCs w:val="22"/>
              </w:rPr>
            </w:pPr>
            <w:r w:rsidRPr="490372FA" w:rsidR="490372FA">
              <w:rPr>
                <w:b w:val="1"/>
                <w:bCs w:val="1"/>
                <w:sz w:val="22"/>
                <w:szCs w:val="22"/>
              </w:rPr>
              <w:t>Grant Identifier</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ED198CA">
            <w:pPr>
              <w:pStyle w:val="TableParagraph"/>
              <w:ind w:left="0"/>
              <w:rPr>
                <w:rFonts w:ascii="Times New Roman" w:hAnsi="Times New Roman" w:cs="Times New Roman"/>
                <w:sz w:val="18"/>
                <w:szCs w:val="18"/>
              </w:rPr>
            </w:pPr>
          </w:p>
        </w:tc>
      </w:tr>
      <w:tr w:rsidR="490372FA" w:rsidTr="490372FA" w14:paraId="29DE0C23">
        <w:trPr>
          <w:trHeight w:val="251"/>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1CC68263" w14:textId="53C2C140">
            <w:pPr>
              <w:pStyle w:val="TableParagraph"/>
              <w:spacing w:line="231" w:lineRule="exact"/>
              <w:ind w:left="0"/>
              <w:rPr>
                <w:b w:val="1"/>
                <w:bCs w:val="1"/>
                <w:sz w:val="22"/>
                <w:szCs w:val="22"/>
              </w:rPr>
            </w:pPr>
            <w:r w:rsidRPr="490372FA" w:rsidR="490372FA">
              <w:rPr>
                <w:b w:val="1"/>
                <w:bCs w:val="1"/>
                <w:sz w:val="22"/>
                <w:szCs w:val="22"/>
              </w:rPr>
              <w:t>Start date of Funding</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733DC763">
            <w:pPr>
              <w:pStyle w:val="TableParagraph"/>
              <w:ind w:left="0"/>
              <w:rPr>
                <w:rFonts w:ascii="Times New Roman" w:hAnsi="Times New Roman" w:cs="Times New Roman"/>
                <w:sz w:val="18"/>
                <w:szCs w:val="18"/>
              </w:rPr>
            </w:pPr>
          </w:p>
        </w:tc>
      </w:tr>
      <w:tr w:rsidR="490372FA" w:rsidTr="490372FA" w14:paraId="40025605">
        <w:trPr>
          <w:trHeight w:val="251"/>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114ABEF2" w14:textId="77DDD2BA">
            <w:pPr>
              <w:pStyle w:val="TableParagraph"/>
              <w:spacing w:line="231" w:lineRule="exact"/>
              <w:ind w:left="0"/>
              <w:rPr>
                <w:b w:val="1"/>
                <w:bCs w:val="1"/>
                <w:sz w:val="22"/>
                <w:szCs w:val="22"/>
              </w:rPr>
            </w:pPr>
            <w:r w:rsidRPr="490372FA" w:rsidR="490372FA">
              <w:rPr>
                <w:b w:val="1"/>
                <w:bCs w:val="1"/>
                <w:sz w:val="22"/>
                <w:szCs w:val="22"/>
              </w:rPr>
              <w:t>End date of Funding</w:t>
            </w: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F484D8A">
            <w:pPr>
              <w:pStyle w:val="TableParagraph"/>
              <w:ind w:left="0"/>
              <w:rPr>
                <w:rFonts w:ascii="Times New Roman" w:hAnsi="Times New Roman" w:cs="Times New Roman"/>
                <w:sz w:val="18"/>
                <w:szCs w:val="18"/>
              </w:rPr>
            </w:pPr>
          </w:p>
        </w:tc>
      </w:tr>
      <w:tr w:rsidR="490372FA" w:rsidTr="490372FA" w14:paraId="52816130">
        <w:trPr>
          <w:trHeight w:val="251"/>
        </w:trPr>
        <w:tc>
          <w:tcPr>
            <w:tcW w:w="392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3D10C7D8">
            <w:pPr>
              <w:pStyle w:val="TableParagraph"/>
              <w:spacing w:line="231" w:lineRule="exact"/>
              <w:ind w:left="0"/>
              <w:rPr>
                <w:b w:val="1"/>
                <w:bCs w:val="1"/>
                <w:sz w:val="22"/>
                <w:szCs w:val="22"/>
              </w:rPr>
            </w:pPr>
          </w:p>
        </w:tc>
        <w:tc>
          <w:tcPr>
            <w:tcW w:w="669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0089A176">
            <w:pPr>
              <w:pStyle w:val="TableParagraph"/>
              <w:ind w:left="0"/>
              <w:rPr>
                <w:rFonts w:ascii="Times New Roman" w:hAnsi="Times New Roman" w:cs="Times New Roman"/>
                <w:sz w:val="18"/>
                <w:szCs w:val="18"/>
              </w:rPr>
            </w:pPr>
          </w:p>
        </w:tc>
      </w:tr>
    </w:tbl>
    <w:p w:rsidR="490372FA" w:rsidP="490372FA" w:rsidRDefault="490372FA" w14:paraId="00ABB976" w14:textId="7C13E224">
      <w:pPr>
        <w:pStyle w:val="Normal"/>
      </w:pPr>
    </w:p>
    <w:p w:rsidR="61B41CC6" w:rsidP="36C1CA81" w:rsidRDefault="61B41CC6" w14:paraId="186A056E" w14:textId="281E10AA">
      <w:pPr>
        <w:pStyle w:val="Heading2"/>
      </w:pPr>
      <w:r w:rsidR="61B41CC6">
        <w:rPr/>
        <w:t>Behavior Health Service (BHS) Provider</w:t>
      </w:r>
    </w:p>
    <w:p w:rsidR="61B41CC6" w:rsidP="36C1CA81" w:rsidRDefault="61B41CC6" w14:paraId="195C9BCD" w14:textId="10F27C60">
      <w:pPr>
        <w:pStyle w:val="Normal"/>
        <w:rPr>
          <w:sz w:val="24"/>
          <w:szCs w:val="24"/>
        </w:rPr>
      </w:pPr>
      <w:r w:rsidR="61B41CC6">
        <w:rPr/>
        <w:t xml:space="preserve">This organization/individual will manage referrals coming through their designated programs in HMIS. Their main requirement in this process is to ensure clients have “the Basics” and are referred to their correct program. They </w:t>
      </w:r>
      <w:r w:rsidR="61B41CC6">
        <w:rPr/>
        <w:t>are responsible for</w:t>
      </w:r>
      <w:r w:rsidR="61B41CC6">
        <w:rPr/>
        <w:t xml:space="preserve"> managing data input into HMIS regularly. They will offer services to clients that are approved and moved into their program.</w:t>
      </w:r>
    </w:p>
    <w:tbl>
      <w:tblPr>
        <w:tblW w:w="0" w:type="auto"/>
        <w:tblInd w:w="120" w:type="dxa"/>
        <w:tblLook w:val="0000" w:firstRow="0" w:lastRow="0" w:firstColumn="0" w:lastColumn="0" w:noHBand="0" w:noVBand="0"/>
      </w:tblPr>
      <w:tblGrid>
        <w:gridCol w:w="4105"/>
        <w:gridCol w:w="6515"/>
      </w:tblGrid>
      <w:tr w:rsidR="490372FA" w:rsidTr="490372FA" w14:paraId="43AA9587">
        <w:trPr>
          <w:trHeight w:val="275"/>
        </w:trPr>
        <w:tc>
          <w:tcPr>
            <w:tcW w:w="10620"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DADADA"/>
            <w:tcMar/>
          </w:tcPr>
          <w:p w:rsidR="490372FA" w:rsidP="490372FA" w:rsidRDefault="490372FA" w14:paraId="2609C779" w14:textId="189483C5">
            <w:pPr>
              <w:pStyle w:val="TableParagraph"/>
              <w:spacing w:line="256" w:lineRule="exact"/>
              <w:rPr>
                <w:b w:val="1"/>
                <w:bCs w:val="1"/>
              </w:rPr>
            </w:pPr>
            <w:r w:rsidRPr="490372FA" w:rsidR="490372FA">
              <w:rPr>
                <w:b w:val="1"/>
                <w:bCs w:val="1"/>
              </w:rPr>
              <w:t xml:space="preserve">Behavior </w:t>
            </w:r>
            <w:r w:rsidRPr="490372FA" w:rsidR="490372FA">
              <w:rPr>
                <w:b w:val="1"/>
                <w:bCs w:val="1"/>
              </w:rPr>
              <w:t>Heath Services Provider</w:t>
            </w:r>
          </w:p>
        </w:tc>
      </w:tr>
      <w:tr w:rsidR="490372FA" w:rsidTr="490372FA" w14:paraId="0C7BDCAB">
        <w:trPr>
          <w:trHeight w:val="93"/>
        </w:trPr>
        <w:tc>
          <w:tcPr>
            <w:tcW w:w="10620" w:type="dxa"/>
            <w:gridSpan w:val="2"/>
            <w:tcBorders>
              <w:top w:val="single" w:color="000000" w:themeColor="text1" w:sz="4"/>
              <w:left w:val="none" w:color="auto" w:sz="6"/>
              <w:bottom w:val="single" w:color="000000" w:themeColor="text1" w:sz="4"/>
              <w:right w:val="none" w:color="auto" w:sz="6"/>
            </w:tcBorders>
            <w:tcMar/>
          </w:tcPr>
          <w:p w:rsidR="490372FA" w:rsidP="490372FA" w:rsidRDefault="490372FA" w14:paraId="0A32091E">
            <w:pPr>
              <w:pStyle w:val="TableParagraph"/>
              <w:ind w:left="0"/>
              <w:rPr>
                <w:rFonts w:ascii="Times New Roman" w:hAnsi="Times New Roman" w:cs="Times New Roman"/>
                <w:sz w:val="4"/>
                <w:szCs w:val="4"/>
              </w:rPr>
            </w:pPr>
            <w:r w:rsidRPr="490372FA" w:rsidR="490372FA">
              <w:rPr>
                <w:rFonts w:ascii="Times New Roman" w:hAnsi="Times New Roman" w:cs="Times New Roman"/>
                <w:sz w:val="4"/>
                <w:szCs w:val="4"/>
              </w:rPr>
              <w:t xml:space="preserve"> </w:t>
            </w:r>
          </w:p>
        </w:tc>
      </w:tr>
      <w:tr w:rsidR="490372FA" w:rsidTr="490372FA" w14:paraId="4FDD1DF5">
        <w:trPr>
          <w:trHeight w:val="93"/>
        </w:trPr>
        <w:tc>
          <w:tcPr>
            <w:tcW w:w="10620" w:type="dxa"/>
            <w:gridSpan w:val="2"/>
            <w:tcBorders>
              <w:top w:val="single" w:color="000000" w:themeColor="text1" w:sz="4"/>
              <w:left w:val="none" w:color="auto" w:sz="6"/>
              <w:bottom w:val="single" w:color="000000" w:themeColor="text1" w:sz="4"/>
              <w:right w:val="none" w:color="auto" w:sz="6"/>
            </w:tcBorders>
            <w:tcMar/>
          </w:tcPr>
          <w:p w:rsidR="490372FA" w:rsidP="490372FA" w:rsidRDefault="490372FA" w14:paraId="1D2B5BD4">
            <w:pPr>
              <w:pStyle w:val="TableParagraph"/>
              <w:ind w:left="0"/>
              <w:rPr>
                <w:rFonts w:ascii="Times New Roman" w:hAnsi="Times New Roman" w:cs="Times New Roman"/>
                <w:sz w:val="4"/>
                <w:szCs w:val="4"/>
              </w:rPr>
            </w:pPr>
          </w:p>
        </w:tc>
      </w:tr>
      <w:tr w:rsidR="490372FA" w:rsidTr="490372FA" w14:paraId="65C9CAA4">
        <w:trPr>
          <w:trHeight w:val="251"/>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31CFC3EA">
            <w:pPr>
              <w:pStyle w:val="TableParagraph"/>
              <w:spacing w:line="231" w:lineRule="exact"/>
              <w:ind w:left="0"/>
              <w:rPr>
                <w:b w:val="1"/>
                <w:bCs w:val="1"/>
                <w:sz w:val="22"/>
                <w:szCs w:val="22"/>
              </w:rPr>
            </w:pPr>
            <w:r w:rsidRPr="490372FA" w:rsidR="490372FA">
              <w:rPr>
                <w:sz w:val="22"/>
                <w:szCs w:val="22"/>
              </w:rPr>
              <w:t xml:space="preserve"> </w:t>
            </w:r>
            <w:r w:rsidRPr="490372FA" w:rsidR="490372FA">
              <w:rPr>
                <w:b w:val="1"/>
                <w:bCs w:val="1"/>
                <w:sz w:val="22"/>
                <w:szCs w:val="22"/>
              </w:rPr>
              <w:t>Name</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079D0AC">
            <w:pPr>
              <w:pStyle w:val="TableParagraph"/>
              <w:spacing w:before="40"/>
              <w:ind w:left="0"/>
              <w:rPr>
                <w:rFonts w:ascii="Helvetica" w:hAnsi="Helvetica" w:cs="Helvetica"/>
                <w:sz w:val="16"/>
                <w:szCs w:val="16"/>
              </w:rPr>
            </w:pPr>
          </w:p>
        </w:tc>
      </w:tr>
      <w:tr w:rsidR="490372FA" w:rsidTr="490372FA" w14:paraId="5EC42A77">
        <w:trPr>
          <w:trHeight w:val="251"/>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507A9E9C">
            <w:pPr>
              <w:pStyle w:val="TableParagraph"/>
              <w:spacing w:line="231" w:lineRule="exact"/>
              <w:ind w:left="0"/>
              <w:rPr>
                <w:sz w:val="22"/>
                <w:szCs w:val="22"/>
              </w:rPr>
            </w:pPr>
            <w:r w:rsidRPr="490372FA" w:rsidR="490372FA">
              <w:rPr>
                <w:b w:val="1"/>
                <w:bCs w:val="1"/>
                <w:sz w:val="22"/>
                <w:szCs w:val="22"/>
              </w:rPr>
              <w:t>Contact</w:t>
            </w:r>
            <w:r w:rsidRPr="490372FA" w:rsidR="490372FA">
              <w:rPr>
                <w:b w:val="1"/>
                <w:bCs w:val="1"/>
                <w:sz w:val="22"/>
                <w:szCs w:val="22"/>
              </w:rPr>
              <w:t xml:space="preserve"> </w:t>
            </w:r>
            <w:r w:rsidRPr="490372FA" w:rsidR="490372FA">
              <w:rPr>
                <w:b w:val="1"/>
                <w:bCs w:val="1"/>
                <w:sz w:val="22"/>
                <w:szCs w:val="22"/>
              </w:rPr>
              <w:t>Organization</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748F9567">
            <w:pPr>
              <w:pStyle w:val="TableParagraph"/>
              <w:spacing w:before="40"/>
              <w:ind w:left="0"/>
              <w:rPr>
                <w:rFonts w:ascii="Helvetica" w:hAnsi="Helvetica" w:cs="Helvetica"/>
                <w:sz w:val="16"/>
                <w:szCs w:val="16"/>
              </w:rPr>
            </w:pPr>
          </w:p>
        </w:tc>
      </w:tr>
      <w:tr w:rsidR="490372FA" w:rsidTr="490372FA" w14:paraId="041D90EB">
        <w:trPr>
          <w:trHeight w:val="253"/>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6022C8C">
            <w:pPr>
              <w:pStyle w:val="TableParagraph"/>
              <w:spacing w:line="233" w:lineRule="exact"/>
              <w:ind w:left="0"/>
              <w:rPr>
                <w:sz w:val="22"/>
                <w:szCs w:val="22"/>
              </w:rPr>
            </w:pPr>
            <w:r w:rsidRPr="490372FA" w:rsidR="490372FA">
              <w:rPr>
                <w:b w:val="1"/>
                <w:bCs w:val="1"/>
                <w:sz w:val="22"/>
                <w:szCs w:val="22"/>
              </w:rPr>
              <w:t>Street</w:t>
            </w:r>
            <w:r w:rsidRPr="490372FA" w:rsidR="490372FA">
              <w:rPr>
                <w:b w:val="1"/>
                <w:bCs w:val="1"/>
                <w:sz w:val="22"/>
                <w:szCs w:val="22"/>
              </w:rPr>
              <w:t xml:space="preserve"> </w:t>
            </w:r>
            <w:r w:rsidRPr="490372FA" w:rsidR="490372FA">
              <w:rPr>
                <w:b w:val="1"/>
                <w:bCs w:val="1"/>
                <w:sz w:val="22"/>
                <w:szCs w:val="22"/>
              </w:rPr>
              <w:t>Address</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74563177">
            <w:pPr>
              <w:pStyle w:val="TableParagraph"/>
              <w:ind w:left="0"/>
              <w:rPr>
                <w:rFonts w:ascii="Times New Roman" w:hAnsi="Times New Roman" w:cs="Times New Roman"/>
                <w:sz w:val="18"/>
                <w:szCs w:val="18"/>
              </w:rPr>
            </w:pPr>
          </w:p>
        </w:tc>
      </w:tr>
      <w:tr w:rsidR="490372FA" w:rsidTr="490372FA" w14:paraId="00B1D0DB">
        <w:trPr>
          <w:trHeight w:val="249"/>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689A95E9">
            <w:pPr>
              <w:pStyle w:val="TableParagraph"/>
              <w:spacing w:line="229" w:lineRule="exact"/>
              <w:rPr>
                <w:b w:val="1"/>
                <w:bCs w:val="1"/>
                <w:sz w:val="22"/>
                <w:szCs w:val="22"/>
              </w:rPr>
            </w:pPr>
            <w:r w:rsidRPr="490372FA" w:rsidR="490372FA">
              <w:rPr>
                <w:b w:val="1"/>
                <w:bCs w:val="1"/>
                <w:sz w:val="22"/>
                <w:szCs w:val="22"/>
              </w:rPr>
              <w:t>City</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08283A38">
            <w:pPr>
              <w:pStyle w:val="TableParagraph"/>
              <w:ind w:left="0"/>
              <w:rPr>
                <w:rFonts w:ascii="Times New Roman" w:hAnsi="Times New Roman" w:cs="Times New Roman"/>
                <w:sz w:val="18"/>
                <w:szCs w:val="18"/>
              </w:rPr>
            </w:pPr>
          </w:p>
        </w:tc>
      </w:tr>
      <w:tr w:rsidR="490372FA" w:rsidTr="490372FA" w14:paraId="4FE95DDC">
        <w:trPr>
          <w:trHeight w:val="251"/>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08E8AF3">
            <w:pPr>
              <w:pStyle w:val="TableParagraph"/>
              <w:spacing w:line="232" w:lineRule="exact"/>
              <w:rPr>
                <w:b w:val="1"/>
                <w:bCs w:val="1"/>
                <w:sz w:val="22"/>
                <w:szCs w:val="22"/>
              </w:rPr>
            </w:pPr>
            <w:r w:rsidRPr="490372FA" w:rsidR="490372FA">
              <w:rPr>
                <w:b w:val="1"/>
                <w:bCs w:val="1"/>
                <w:sz w:val="22"/>
                <w:szCs w:val="22"/>
              </w:rPr>
              <w:t>State</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6BBFF74D">
            <w:pPr>
              <w:pStyle w:val="TableParagraph"/>
              <w:ind w:left="0"/>
              <w:rPr>
                <w:rFonts w:ascii="Times New Roman" w:hAnsi="Times New Roman" w:cs="Times New Roman"/>
                <w:sz w:val="18"/>
                <w:szCs w:val="18"/>
              </w:rPr>
            </w:pPr>
          </w:p>
        </w:tc>
      </w:tr>
      <w:tr w:rsidR="490372FA" w:rsidTr="490372FA" w14:paraId="52F1C912">
        <w:trPr>
          <w:trHeight w:val="253"/>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72DA9F79">
            <w:pPr>
              <w:pStyle w:val="TableParagraph"/>
              <w:spacing w:line="233" w:lineRule="exact"/>
              <w:rPr>
                <w:b w:val="1"/>
                <w:bCs w:val="1"/>
                <w:sz w:val="22"/>
                <w:szCs w:val="22"/>
              </w:rPr>
            </w:pPr>
            <w:r w:rsidRPr="490372FA" w:rsidR="490372FA">
              <w:rPr>
                <w:b w:val="1"/>
                <w:bCs w:val="1"/>
                <w:sz w:val="22"/>
                <w:szCs w:val="22"/>
              </w:rPr>
              <w:t>Zip Code</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3CE10355">
            <w:pPr>
              <w:pStyle w:val="TableParagraph"/>
              <w:ind w:left="0"/>
              <w:rPr>
                <w:rFonts w:ascii="Times New Roman" w:hAnsi="Times New Roman" w:cs="Times New Roman"/>
                <w:sz w:val="18"/>
                <w:szCs w:val="18"/>
              </w:rPr>
            </w:pPr>
          </w:p>
        </w:tc>
      </w:tr>
      <w:tr w:rsidR="490372FA" w:rsidTr="490372FA" w14:paraId="47762CB8">
        <w:trPr>
          <w:trHeight w:val="249"/>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646D45A8" w14:textId="5E0BE4E6">
            <w:pPr>
              <w:pStyle w:val="TableParagraph"/>
              <w:spacing w:line="229" w:lineRule="exact"/>
              <w:rPr>
                <w:b w:val="1"/>
                <w:bCs w:val="1"/>
                <w:sz w:val="22"/>
                <w:szCs w:val="22"/>
              </w:rPr>
            </w:pPr>
            <w:r w:rsidRPr="490372FA" w:rsidR="490372FA">
              <w:rPr>
                <w:b w:val="1"/>
                <w:bCs w:val="1"/>
                <w:sz w:val="22"/>
                <w:szCs w:val="22"/>
              </w:rPr>
              <w:t>Point-of-Contact</w:t>
            </w:r>
            <w:r w:rsidRPr="490372FA" w:rsidR="490372FA">
              <w:rPr>
                <w:b w:val="1"/>
                <w:bCs w:val="1"/>
                <w:sz w:val="22"/>
                <w:szCs w:val="22"/>
              </w:rPr>
              <w:t xml:space="preserve"> </w:t>
            </w:r>
            <w:r w:rsidRPr="490372FA" w:rsidR="490372FA">
              <w:rPr>
                <w:b w:val="1"/>
                <w:bCs w:val="1"/>
                <w:sz w:val="22"/>
                <w:szCs w:val="22"/>
              </w:rPr>
              <w:t>Name</w:t>
            </w:r>
            <w:r w:rsidRPr="490372FA" w:rsidR="490372FA">
              <w:rPr>
                <w:b w:val="1"/>
                <w:bCs w:val="1"/>
                <w:sz w:val="22"/>
                <w:szCs w:val="22"/>
              </w:rPr>
              <w:t xml:space="preserve"> </w:t>
            </w:r>
            <w:r w:rsidRPr="490372FA" w:rsidR="490372FA">
              <w:rPr>
                <w:b w:val="1"/>
                <w:bCs w:val="1"/>
                <w:sz w:val="22"/>
                <w:szCs w:val="22"/>
              </w:rPr>
              <w:t>(HMIS Program Lead)</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552CCB7">
            <w:pPr>
              <w:pStyle w:val="TableParagraph"/>
              <w:ind w:left="0"/>
              <w:rPr>
                <w:rFonts w:ascii="Times New Roman" w:hAnsi="Times New Roman" w:cs="Times New Roman"/>
                <w:sz w:val="18"/>
                <w:szCs w:val="18"/>
              </w:rPr>
            </w:pPr>
          </w:p>
        </w:tc>
      </w:tr>
      <w:tr w:rsidR="490372FA" w:rsidTr="490372FA" w14:paraId="4D913D93">
        <w:trPr>
          <w:trHeight w:val="251"/>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B732632">
            <w:pPr>
              <w:pStyle w:val="TableParagraph"/>
              <w:spacing w:line="232" w:lineRule="exact"/>
              <w:rPr>
                <w:b w:val="1"/>
                <w:bCs w:val="1"/>
                <w:sz w:val="22"/>
                <w:szCs w:val="22"/>
              </w:rPr>
            </w:pPr>
            <w:r w:rsidRPr="490372FA" w:rsidR="490372FA">
              <w:rPr>
                <w:b w:val="1"/>
                <w:bCs w:val="1"/>
                <w:sz w:val="22"/>
                <w:szCs w:val="22"/>
              </w:rPr>
              <w:t>Title</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551948D5">
            <w:pPr>
              <w:pStyle w:val="TableParagraph"/>
              <w:ind w:left="0"/>
              <w:rPr>
                <w:rFonts w:ascii="Times New Roman" w:hAnsi="Times New Roman" w:cs="Times New Roman"/>
                <w:sz w:val="18"/>
                <w:szCs w:val="18"/>
              </w:rPr>
            </w:pPr>
          </w:p>
        </w:tc>
      </w:tr>
      <w:tr w:rsidR="490372FA" w:rsidTr="490372FA" w14:paraId="75197811">
        <w:trPr>
          <w:trHeight w:val="253"/>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69194FDD">
            <w:pPr>
              <w:pStyle w:val="TableParagraph"/>
              <w:spacing w:line="233" w:lineRule="exact"/>
              <w:rPr>
                <w:b w:val="1"/>
                <w:bCs w:val="1"/>
                <w:sz w:val="22"/>
                <w:szCs w:val="22"/>
              </w:rPr>
            </w:pPr>
            <w:r w:rsidRPr="490372FA" w:rsidR="490372FA">
              <w:rPr>
                <w:b w:val="1"/>
                <w:bCs w:val="1"/>
                <w:sz w:val="22"/>
                <w:szCs w:val="22"/>
              </w:rPr>
              <w:t>Phone</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336E4B5">
            <w:pPr>
              <w:pStyle w:val="TableParagraph"/>
              <w:ind w:left="0"/>
              <w:rPr>
                <w:rFonts w:ascii="Times New Roman" w:hAnsi="Times New Roman" w:cs="Times New Roman"/>
                <w:sz w:val="18"/>
                <w:szCs w:val="18"/>
              </w:rPr>
            </w:pPr>
          </w:p>
        </w:tc>
      </w:tr>
      <w:tr w:rsidR="490372FA" w:rsidTr="490372FA" w14:paraId="419EE6F3">
        <w:trPr>
          <w:trHeight w:val="251"/>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7396478E">
            <w:pPr>
              <w:pStyle w:val="TableParagraph"/>
              <w:spacing w:line="231" w:lineRule="exact"/>
              <w:rPr>
                <w:b w:val="1"/>
                <w:bCs w:val="1"/>
                <w:sz w:val="22"/>
                <w:szCs w:val="22"/>
              </w:rPr>
            </w:pPr>
            <w:r w:rsidRPr="490372FA" w:rsidR="490372FA">
              <w:rPr>
                <w:b w:val="1"/>
                <w:bCs w:val="1"/>
                <w:sz w:val="22"/>
                <w:szCs w:val="22"/>
              </w:rPr>
              <w:t>Fax</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94A1284">
            <w:pPr>
              <w:pStyle w:val="TableParagraph"/>
              <w:ind w:left="0"/>
              <w:rPr>
                <w:rFonts w:ascii="Times New Roman" w:hAnsi="Times New Roman" w:cs="Times New Roman"/>
                <w:sz w:val="18"/>
                <w:szCs w:val="18"/>
              </w:rPr>
            </w:pPr>
          </w:p>
        </w:tc>
      </w:tr>
      <w:tr w:rsidR="490372FA" w:rsidTr="490372FA" w14:paraId="12782EE3">
        <w:trPr>
          <w:trHeight w:val="249"/>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619D5437">
            <w:pPr>
              <w:pStyle w:val="TableParagraph"/>
              <w:spacing w:line="229" w:lineRule="exact"/>
              <w:rPr>
                <w:b w:val="1"/>
                <w:bCs w:val="1"/>
                <w:sz w:val="22"/>
                <w:szCs w:val="22"/>
              </w:rPr>
            </w:pPr>
            <w:r w:rsidRPr="490372FA" w:rsidR="490372FA">
              <w:rPr>
                <w:b w:val="1"/>
                <w:bCs w:val="1"/>
                <w:sz w:val="22"/>
                <w:szCs w:val="22"/>
              </w:rPr>
              <w:t>Email</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668CFF04">
            <w:pPr>
              <w:pStyle w:val="TableParagraph"/>
              <w:ind w:left="0"/>
              <w:rPr>
                <w:rFonts w:ascii="Times New Roman" w:hAnsi="Times New Roman" w:cs="Times New Roman"/>
                <w:sz w:val="18"/>
                <w:szCs w:val="18"/>
              </w:rPr>
            </w:pPr>
          </w:p>
        </w:tc>
      </w:tr>
      <w:tr w:rsidR="490372FA" w:rsidTr="490372FA" w14:paraId="46E2CA41">
        <w:trPr>
          <w:trHeight w:val="253"/>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5D815D8C" w14:textId="5D6554FB">
            <w:pPr>
              <w:pStyle w:val="TableParagraph"/>
              <w:spacing w:line="233" w:lineRule="exact"/>
              <w:rPr>
                <w:b w:val="1"/>
                <w:bCs w:val="1"/>
                <w:sz w:val="22"/>
                <w:szCs w:val="22"/>
              </w:rPr>
            </w:pPr>
            <w:r w:rsidRPr="490372FA" w:rsidR="490372FA">
              <w:rPr>
                <w:b w:val="1"/>
                <w:bCs w:val="1"/>
                <w:sz w:val="22"/>
                <w:szCs w:val="22"/>
              </w:rPr>
              <w:t>Funding Source</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5BF6F316">
            <w:pPr>
              <w:pStyle w:val="TableParagraph"/>
              <w:ind w:left="0"/>
              <w:rPr>
                <w:rFonts w:ascii="Times New Roman" w:hAnsi="Times New Roman" w:cs="Times New Roman"/>
                <w:sz w:val="18"/>
                <w:szCs w:val="18"/>
              </w:rPr>
            </w:pPr>
          </w:p>
        </w:tc>
      </w:tr>
      <w:tr w:rsidR="490372FA" w:rsidTr="490372FA" w14:paraId="43EAC398">
        <w:trPr>
          <w:trHeight w:val="251"/>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0FC981E" w14:textId="28BF3B5B">
            <w:pPr>
              <w:pStyle w:val="TableParagraph"/>
              <w:spacing w:line="231" w:lineRule="exact"/>
              <w:rPr>
                <w:b w:val="1"/>
                <w:bCs w:val="1"/>
                <w:sz w:val="22"/>
                <w:szCs w:val="22"/>
              </w:rPr>
            </w:pPr>
            <w:r w:rsidRPr="490372FA" w:rsidR="490372FA">
              <w:rPr>
                <w:b w:val="1"/>
                <w:bCs w:val="1"/>
                <w:sz w:val="22"/>
                <w:szCs w:val="22"/>
              </w:rPr>
              <w:t xml:space="preserve">Grant </w:t>
            </w:r>
            <w:r w:rsidRPr="490372FA" w:rsidR="490372FA">
              <w:rPr>
                <w:b w:val="1"/>
                <w:bCs w:val="1"/>
                <w:sz w:val="22"/>
                <w:szCs w:val="22"/>
              </w:rPr>
              <w:t>Identifier</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11BBE678">
            <w:pPr>
              <w:pStyle w:val="TableParagraph"/>
              <w:ind w:left="0"/>
              <w:rPr>
                <w:rFonts w:ascii="Times New Roman" w:hAnsi="Times New Roman" w:cs="Times New Roman"/>
                <w:sz w:val="18"/>
                <w:szCs w:val="18"/>
              </w:rPr>
            </w:pPr>
          </w:p>
        </w:tc>
      </w:tr>
      <w:tr w:rsidR="490372FA" w:rsidTr="490372FA" w14:paraId="31CC0F26">
        <w:trPr>
          <w:trHeight w:val="251"/>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217E245A" w14:textId="29B6691D">
            <w:pPr>
              <w:pStyle w:val="TableParagraph"/>
              <w:spacing w:line="231" w:lineRule="exact"/>
              <w:rPr>
                <w:b w:val="1"/>
                <w:bCs w:val="1"/>
                <w:sz w:val="22"/>
                <w:szCs w:val="22"/>
              </w:rPr>
            </w:pPr>
            <w:r w:rsidRPr="490372FA" w:rsidR="490372FA">
              <w:rPr>
                <w:b w:val="1"/>
                <w:bCs w:val="1"/>
                <w:sz w:val="22"/>
                <w:szCs w:val="22"/>
              </w:rPr>
              <w:t>Start date of Funding</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43E5A6AC">
            <w:pPr>
              <w:pStyle w:val="TableParagraph"/>
              <w:ind w:left="0"/>
              <w:rPr>
                <w:rFonts w:ascii="Times New Roman" w:hAnsi="Times New Roman" w:cs="Times New Roman"/>
                <w:sz w:val="18"/>
                <w:szCs w:val="18"/>
              </w:rPr>
            </w:pPr>
          </w:p>
        </w:tc>
      </w:tr>
      <w:tr w:rsidR="490372FA" w:rsidTr="490372FA" w14:paraId="67AF0BE4">
        <w:trPr>
          <w:trHeight w:val="251"/>
        </w:trPr>
        <w:tc>
          <w:tcPr>
            <w:tcW w:w="410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00C3D05D" w14:textId="55EB4C0F">
            <w:pPr>
              <w:pStyle w:val="TableParagraph"/>
              <w:spacing w:line="231" w:lineRule="exact"/>
              <w:rPr>
                <w:b w:val="1"/>
                <w:bCs w:val="1"/>
                <w:sz w:val="22"/>
                <w:szCs w:val="22"/>
              </w:rPr>
            </w:pPr>
            <w:r w:rsidRPr="490372FA" w:rsidR="490372FA">
              <w:rPr>
                <w:b w:val="1"/>
                <w:bCs w:val="1"/>
                <w:sz w:val="22"/>
                <w:szCs w:val="22"/>
              </w:rPr>
              <w:t>End date of Funding</w:t>
            </w:r>
          </w:p>
        </w:tc>
        <w:tc>
          <w:tcPr>
            <w:tcW w:w="6515" w:type="dxa"/>
            <w:tcBorders>
              <w:top w:val="single" w:color="000000" w:themeColor="text1" w:sz="4"/>
              <w:left w:val="single" w:color="000000" w:themeColor="text1" w:sz="4"/>
              <w:bottom w:val="single" w:color="000000" w:themeColor="text1" w:sz="4"/>
              <w:right w:val="single" w:color="000000" w:themeColor="text1" w:sz="4"/>
            </w:tcBorders>
            <w:tcMar/>
          </w:tcPr>
          <w:p w:rsidR="490372FA" w:rsidP="490372FA" w:rsidRDefault="490372FA" w14:paraId="4ABC0465">
            <w:pPr>
              <w:pStyle w:val="TableParagraph"/>
              <w:ind w:left="0"/>
              <w:rPr>
                <w:rFonts w:ascii="Times New Roman" w:hAnsi="Times New Roman" w:cs="Times New Roman"/>
                <w:sz w:val="18"/>
                <w:szCs w:val="18"/>
              </w:rPr>
            </w:pPr>
          </w:p>
        </w:tc>
      </w:tr>
    </w:tbl>
    <w:p w:rsidR="490372FA" w:rsidP="490372FA" w:rsidRDefault="490372FA" w14:paraId="4BC9BE2E" w14:textId="0F48E671">
      <w:pPr>
        <w:pStyle w:val="Normal"/>
      </w:pPr>
    </w:p>
    <w:p w:rsidR="001D3E29" w:rsidP="490372FA" w:rsidRDefault="001D3E29" w14:paraId="37AD939C" w14:textId="3EF2FE00">
      <w:pPr>
        <w:pStyle w:val="Heading1"/>
      </w:pPr>
      <w:bookmarkStart w:name="_Toc2115353179" w:id="260246775"/>
      <w:r w:rsidR="001D3E29">
        <w:rPr/>
        <w:t>General Property Details</w:t>
      </w:r>
      <w:bookmarkEnd w:id="260246775"/>
    </w:p>
    <w:tbl>
      <w:tblPr>
        <w:tblW w:w="0" w:type="auto"/>
        <w:tblInd w:w="120" w:type="dxa"/>
        <w:tblLayout w:type="fixed"/>
        <w:tblCellMar>
          <w:left w:w="0" w:type="dxa"/>
          <w:right w:w="0" w:type="dxa"/>
        </w:tblCellMar>
        <w:tblLook w:val="0000" w:firstRow="0" w:lastRow="0" w:firstColumn="0" w:lastColumn="0" w:noHBand="0" w:noVBand="0"/>
      </w:tblPr>
      <w:tblGrid>
        <w:gridCol w:w="5671"/>
        <w:gridCol w:w="4949"/>
      </w:tblGrid>
      <w:tr w:rsidR="001D3E29" w:rsidTr="034F07B3" w14:paraId="0D2B5213" w14:textId="77777777">
        <w:tblPrEx>
          <w:tblCellMar>
            <w:top w:w="0" w:type="dxa"/>
            <w:left w:w="0" w:type="dxa"/>
            <w:bottom w:w="0" w:type="dxa"/>
            <w:right w:w="0" w:type="dxa"/>
          </w:tblCellMar>
        </w:tblPrEx>
        <w:trPr>
          <w:trHeight w:val="275"/>
        </w:trPr>
        <w:tc>
          <w:tcPr>
            <w:tcW w:w="1062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DADA"/>
            <w:tcMar/>
          </w:tcPr>
          <w:p w:rsidR="001D3E29" w:rsidP="00261AD3" w:rsidRDefault="001D3E29" w14:paraId="48F22968" w14:textId="77777777">
            <w:pPr>
              <w:pStyle w:val="TableParagraph"/>
              <w:kinsoku w:val="0"/>
              <w:overflowPunct w:val="0"/>
              <w:spacing w:line="256" w:lineRule="exact"/>
              <w:rPr>
                <w:b/>
                <w:bCs/>
                <w:spacing w:val="-2"/>
              </w:rPr>
            </w:pPr>
            <w:r>
              <w:rPr>
                <w:b/>
                <w:bCs/>
              </w:rPr>
              <w:t>PROPERTY</w:t>
            </w:r>
            <w:r>
              <w:rPr>
                <w:b/>
                <w:bCs/>
                <w:spacing w:val="-6"/>
              </w:rPr>
              <w:t xml:space="preserve"> </w:t>
            </w:r>
            <w:r>
              <w:rPr>
                <w:b/>
                <w:bCs/>
              </w:rPr>
              <w:t>NAME,</w:t>
            </w:r>
            <w:r>
              <w:rPr>
                <w:b/>
                <w:bCs/>
                <w:spacing w:val="-6"/>
              </w:rPr>
              <w:t xml:space="preserve"> </w:t>
            </w:r>
            <w:r>
              <w:rPr>
                <w:b/>
                <w:bCs/>
              </w:rPr>
              <w:t>LOCATION</w:t>
            </w:r>
            <w:r>
              <w:rPr>
                <w:b/>
                <w:bCs/>
                <w:spacing w:val="-6"/>
              </w:rPr>
              <w:t xml:space="preserve"> </w:t>
            </w:r>
            <w:r>
              <w:rPr>
                <w:b/>
                <w:bCs/>
              </w:rPr>
              <w:t>AND</w:t>
            </w:r>
            <w:r>
              <w:rPr>
                <w:b/>
                <w:bCs/>
                <w:spacing w:val="-6"/>
              </w:rPr>
              <w:t xml:space="preserve"> </w:t>
            </w:r>
            <w:r>
              <w:rPr>
                <w:b/>
                <w:bCs/>
                <w:spacing w:val="-2"/>
              </w:rPr>
              <w:t>CONTACTS</w:t>
            </w:r>
          </w:p>
        </w:tc>
      </w:tr>
      <w:tr w:rsidR="001D3E29" w:rsidTr="034F07B3" w14:paraId="429A506E" w14:textId="77777777">
        <w:tblPrEx>
          <w:tblCellMar>
            <w:top w:w="0" w:type="dxa"/>
            <w:left w:w="0" w:type="dxa"/>
            <w:bottom w:w="0" w:type="dxa"/>
            <w:right w:w="0" w:type="dxa"/>
          </w:tblCellMar>
        </w:tblPrEx>
        <w:trPr>
          <w:trHeight w:val="90"/>
        </w:trPr>
        <w:tc>
          <w:tcPr>
            <w:tcW w:w="10620" w:type="dxa"/>
            <w:gridSpan w:val="2"/>
            <w:tcBorders>
              <w:top w:val="single" w:color="000000" w:themeColor="text1" w:sz="4" w:space="0"/>
              <w:left w:val="none" w:color="auto" w:sz="6" w:space="0"/>
              <w:bottom w:val="single" w:color="000000" w:themeColor="text1" w:sz="4" w:space="0"/>
              <w:right w:val="none" w:color="auto" w:sz="6" w:space="0"/>
            </w:tcBorders>
            <w:tcMar/>
          </w:tcPr>
          <w:p w:rsidR="001D3E29" w:rsidP="00261AD3" w:rsidRDefault="001D3E29" w14:paraId="51F86DD4" w14:textId="77777777">
            <w:pPr>
              <w:pStyle w:val="TableParagraph"/>
              <w:kinsoku w:val="0"/>
              <w:overflowPunct w:val="0"/>
              <w:ind w:left="0"/>
              <w:rPr>
                <w:rFonts w:ascii="Times New Roman" w:hAnsi="Times New Roman" w:cs="Times New Roman"/>
                <w:sz w:val="4"/>
                <w:szCs w:val="4"/>
              </w:rPr>
            </w:pPr>
          </w:p>
        </w:tc>
      </w:tr>
      <w:tr w:rsidR="001D3E29" w:rsidTr="034F07B3" w14:paraId="261B2D63" w14:textId="77777777">
        <w:tblPrEx>
          <w:tblCellMar>
            <w:top w:w="0" w:type="dxa"/>
            <w:left w:w="0" w:type="dxa"/>
            <w:bottom w:w="0" w:type="dxa"/>
            <w:right w:w="0" w:type="dxa"/>
          </w:tblCellMar>
        </w:tblPrEx>
        <w:trPr>
          <w:trHeight w:val="249"/>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350C73D0" w14:textId="77777777">
            <w:pPr>
              <w:pStyle w:val="TableParagraph"/>
              <w:kinsoku w:val="0"/>
              <w:overflowPunct w:val="0"/>
              <w:spacing w:line="229" w:lineRule="exact"/>
              <w:rPr>
                <w:spacing w:val="-2"/>
                <w:sz w:val="22"/>
                <w:szCs w:val="22"/>
              </w:rPr>
            </w:pPr>
            <w:r>
              <w:rPr>
                <w:b/>
                <w:bCs/>
                <w:sz w:val="22"/>
                <w:szCs w:val="22"/>
              </w:rPr>
              <w:t>Property</w:t>
            </w:r>
            <w:r>
              <w:rPr>
                <w:b/>
                <w:bCs/>
                <w:spacing w:val="-6"/>
                <w:sz w:val="22"/>
                <w:szCs w:val="22"/>
              </w:rPr>
              <w:t xml:space="preserve"> </w:t>
            </w:r>
            <w:r>
              <w:rPr>
                <w:b/>
                <w:bCs/>
                <w:sz w:val="22"/>
                <w:szCs w:val="22"/>
              </w:rPr>
              <w:t>Name</w:t>
            </w:r>
            <w:r>
              <w:rPr>
                <w:b/>
                <w:bCs/>
                <w:spacing w:val="-6"/>
                <w:sz w:val="22"/>
                <w:szCs w:val="22"/>
              </w:rPr>
              <w:t xml:space="preserve"> </w:t>
            </w:r>
            <w:r>
              <w:rPr>
                <w:i/>
                <w:iCs/>
                <w:sz w:val="22"/>
                <w:szCs w:val="22"/>
              </w:rPr>
              <w:t>(The</w:t>
            </w:r>
            <w:r>
              <w:rPr>
                <w:i/>
                <w:iCs/>
                <w:spacing w:val="-8"/>
                <w:sz w:val="22"/>
                <w:szCs w:val="22"/>
              </w:rPr>
              <w:t xml:space="preserve"> </w:t>
            </w:r>
            <w:r>
              <w:rPr>
                <w:sz w:val="22"/>
                <w:szCs w:val="22"/>
              </w:rPr>
              <w:t>“dba”</w:t>
            </w:r>
            <w:r>
              <w:rPr>
                <w:i/>
                <w:iCs/>
                <w:sz w:val="22"/>
                <w:szCs w:val="22"/>
              </w:rPr>
              <w:t>.</w:t>
            </w:r>
            <w:r>
              <w:rPr>
                <w:i/>
                <w:iCs/>
                <w:spacing w:val="37"/>
                <w:sz w:val="22"/>
                <w:szCs w:val="22"/>
              </w:rPr>
              <w:t xml:space="preserve"> </w:t>
            </w:r>
            <w:r>
              <w:rPr>
                <w:i/>
                <w:iCs/>
                <w:sz w:val="22"/>
                <w:szCs w:val="22"/>
              </w:rPr>
              <w:t>For</w:t>
            </w:r>
            <w:r>
              <w:rPr>
                <w:i/>
                <w:iCs/>
                <w:spacing w:val="-6"/>
                <w:sz w:val="22"/>
                <w:szCs w:val="22"/>
              </w:rPr>
              <w:t xml:space="preserve"> </w:t>
            </w:r>
            <w:r>
              <w:rPr>
                <w:i/>
                <w:iCs/>
                <w:sz w:val="22"/>
                <w:szCs w:val="22"/>
              </w:rPr>
              <w:t>the</w:t>
            </w:r>
            <w:r>
              <w:rPr>
                <w:i/>
                <w:iCs/>
                <w:spacing w:val="-7"/>
                <w:sz w:val="22"/>
                <w:szCs w:val="22"/>
              </w:rPr>
              <w:t xml:space="preserve"> </w:t>
            </w:r>
            <w:r>
              <w:rPr>
                <w:i/>
                <w:iCs/>
                <w:sz w:val="22"/>
                <w:szCs w:val="22"/>
              </w:rPr>
              <w:t>legal</w:t>
            </w:r>
            <w:r>
              <w:rPr>
                <w:i/>
                <w:iCs/>
                <w:spacing w:val="-5"/>
                <w:sz w:val="22"/>
                <w:szCs w:val="22"/>
              </w:rPr>
              <w:t xml:space="preserve"> </w:t>
            </w:r>
            <w:r>
              <w:rPr>
                <w:i/>
                <w:iCs/>
                <w:sz w:val="22"/>
                <w:szCs w:val="22"/>
              </w:rPr>
              <w:t>name</w:t>
            </w:r>
            <w:r>
              <w:rPr>
                <w:i/>
                <w:iCs/>
                <w:spacing w:val="-8"/>
                <w:sz w:val="22"/>
                <w:szCs w:val="22"/>
              </w:rPr>
              <w:t xml:space="preserve"> </w:t>
            </w:r>
            <w:r>
              <w:rPr>
                <w:i/>
                <w:iCs/>
                <w:sz w:val="22"/>
                <w:szCs w:val="22"/>
              </w:rPr>
              <w:t>see</w:t>
            </w:r>
            <w:r>
              <w:rPr>
                <w:i/>
                <w:iCs/>
                <w:spacing w:val="-6"/>
                <w:sz w:val="22"/>
                <w:szCs w:val="22"/>
              </w:rPr>
              <w:t xml:space="preserve"> </w:t>
            </w:r>
            <w:r>
              <w:rPr>
                <w:sz w:val="22"/>
                <w:szCs w:val="22"/>
              </w:rPr>
              <w:t>“Owner</w:t>
            </w:r>
            <w:r>
              <w:rPr>
                <w:spacing w:val="-10"/>
                <w:sz w:val="22"/>
                <w:szCs w:val="22"/>
              </w:rPr>
              <w:t xml:space="preserve"> </w:t>
            </w:r>
            <w:r>
              <w:rPr>
                <w:spacing w:val="-2"/>
                <w:sz w:val="22"/>
                <w:szCs w:val="22"/>
              </w:rPr>
              <w:t>Entity”)</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39C3C2F6" w14:textId="319B975B">
            <w:pPr>
              <w:pStyle w:val="TableParagraph"/>
              <w:kinsoku w:val="0"/>
              <w:overflowPunct w:val="0"/>
              <w:spacing w:before="39"/>
              <w:ind w:left="34"/>
              <w:rPr>
                <w:rFonts w:ascii="Helvetica" w:hAnsi="Helvetica" w:cs="Helvetica"/>
                <w:spacing w:val="-2"/>
                <w:sz w:val="16"/>
                <w:szCs w:val="16"/>
              </w:rPr>
            </w:pPr>
            <w:r w:rsidRPr="034F07B3" w:rsidR="437A084B">
              <w:rPr>
                <w:rFonts w:ascii="Helvetica" w:hAnsi="Helvetica" w:cs="Helvetica"/>
                <w:sz w:val="16"/>
                <w:szCs w:val="16"/>
              </w:rPr>
              <w:t>Northview Pointe</w:t>
            </w:r>
          </w:p>
        </w:tc>
      </w:tr>
      <w:tr w:rsidR="001D3E29" w:rsidTr="034F07B3" w14:paraId="35A19F72" w14:textId="77777777">
        <w:tblPrEx>
          <w:tblCellMar>
            <w:top w:w="0" w:type="dxa"/>
            <w:left w:w="0" w:type="dxa"/>
            <w:bottom w:w="0" w:type="dxa"/>
            <w:right w:w="0" w:type="dxa"/>
          </w:tblCellMar>
        </w:tblPrEx>
        <w:trPr>
          <w:trHeight w:val="508"/>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7BA8F685" w14:textId="77777777">
            <w:pPr>
              <w:pStyle w:val="TableParagraph"/>
              <w:kinsoku w:val="0"/>
              <w:overflowPunct w:val="0"/>
              <w:spacing w:line="254" w:lineRule="exact"/>
              <w:ind w:right="251"/>
              <w:rPr>
                <w:i/>
                <w:iCs/>
                <w:sz w:val="22"/>
                <w:szCs w:val="22"/>
              </w:rPr>
            </w:pPr>
            <w:r>
              <w:rPr>
                <w:b/>
                <w:bCs/>
                <w:sz w:val="22"/>
                <w:szCs w:val="22"/>
              </w:rPr>
              <w:t>Also</w:t>
            </w:r>
            <w:r>
              <w:rPr>
                <w:b/>
                <w:bCs/>
                <w:spacing w:val="-8"/>
                <w:sz w:val="22"/>
                <w:szCs w:val="22"/>
              </w:rPr>
              <w:t xml:space="preserve"> </w:t>
            </w:r>
            <w:r>
              <w:rPr>
                <w:b/>
                <w:bCs/>
                <w:sz w:val="22"/>
                <w:szCs w:val="22"/>
              </w:rPr>
              <w:t>Known</w:t>
            </w:r>
            <w:r>
              <w:rPr>
                <w:b/>
                <w:bCs/>
                <w:spacing w:val="-8"/>
                <w:sz w:val="22"/>
                <w:szCs w:val="22"/>
              </w:rPr>
              <w:t xml:space="preserve"> </w:t>
            </w:r>
            <w:r>
              <w:rPr>
                <w:b/>
                <w:bCs/>
                <w:sz w:val="22"/>
                <w:szCs w:val="22"/>
              </w:rPr>
              <w:t>As</w:t>
            </w:r>
            <w:r>
              <w:rPr>
                <w:b/>
                <w:bCs/>
                <w:spacing w:val="-6"/>
                <w:sz w:val="22"/>
                <w:szCs w:val="22"/>
              </w:rPr>
              <w:t xml:space="preserve"> </w:t>
            </w:r>
            <w:r>
              <w:rPr>
                <w:sz w:val="22"/>
                <w:szCs w:val="22"/>
              </w:rPr>
              <w:t>(</w:t>
            </w:r>
            <w:r>
              <w:rPr>
                <w:b/>
                <w:bCs/>
                <w:sz w:val="22"/>
                <w:szCs w:val="22"/>
              </w:rPr>
              <w:t>AKA</w:t>
            </w:r>
            <w:r>
              <w:rPr>
                <w:sz w:val="22"/>
                <w:szCs w:val="22"/>
              </w:rPr>
              <w:t>),</w:t>
            </w:r>
            <w:r>
              <w:rPr>
                <w:spacing w:val="-6"/>
                <w:sz w:val="22"/>
                <w:szCs w:val="22"/>
              </w:rPr>
              <w:t xml:space="preserve"> </w:t>
            </w:r>
            <w:r>
              <w:rPr>
                <w:sz w:val="22"/>
                <w:szCs w:val="22"/>
              </w:rPr>
              <w:t>if</w:t>
            </w:r>
            <w:r>
              <w:rPr>
                <w:spacing w:val="-6"/>
                <w:sz w:val="22"/>
                <w:szCs w:val="22"/>
              </w:rPr>
              <w:t xml:space="preserve"> </w:t>
            </w:r>
            <w:r>
              <w:rPr>
                <w:sz w:val="22"/>
                <w:szCs w:val="22"/>
              </w:rPr>
              <w:t>any</w:t>
            </w:r>
            <w:r>
              <w:rPr>
                <w:spacing w:val="-10"/>
                <w:sz w:val="22"/>
                <w:szCs w:val="22"/>
              </w:rPr>
              <w:t xml:space="preserve"> </w:t>
            </w:r>
            <w:r>
              <w:rPr>
                <w:i/>
                <w:iCs/>
                <w:sz w:val="22"/>
                <w:szCs w:val="22"/>
              </w:rPr>
              <w:t>(Include</w:t>
            </w:r>
            <w:r>
              <w:rPr>
                <w:i/>
                <w:iCs/>
                <w:spacing w:val="-6"/>
                <w:sz w:val="22"/>
                <w:szCs w:val="22"/>
              </w:rPr>
              <w:t xml:space="preserve"> </w:t>
            </w:r>
            <w:r>
              <w:rPr>
                <w:b/>
                <w:bCs/>
                <w:sz w:val="22"/>
                <w:szCs w:val="22"/>
              </w:rPr>
              <w:t>any</w:t>
            </w:r>
            <w:r>
              <w:rPr>
                <w:b/>
                <w:bCs/>
                <w:spacing w:val="-8"/>
                <w:sz w:val="22"/>
                <w:szCs w:val="22"/>
              </w:rPr>
              <w:t xml:space="preserve"> </w:t>
            </w:r>
            <w:r>
              <w:rPr>
                <w:b/>
                <w:bCs/>
                <w:sz w:val="22"/>
                <w:szCs w:val="22"/>
              </w:rPr>
              <w:t>other</w:t>
            </w:r>
            <w:r>
              <w:rPr>
                <w:b/>
                <w:bCs/>
                <w:spacing w:val="-9"/>
                <w:sz w:val="22"/>
                <w:szCs w:val="22"/>
              </w:rPr>
              <w:t xml:space="preserve"> </w:t>
            </w:r>
            <w:r>
              <w:rPr>
                <w:b/>
                <w:bCs/>
                <w:sz w:val="22"/>
                <w:szCs w:val="22"/>
              </w:rPr>
              <w:t>name(s)</w:t>
            </w:r>
            <w:r>
              <w:rPr>
                <w:b/>
                <w:bCs/>
                <w:spacing w:val="-11"/>
                <w:sz w:val="22"/>
                <w:szCs w:val="22"/>
              </w:rPr>
              <w:t xml:space="preserve"> </w:t>
            </w:r>
            <w:r>
              <w:rPr>
                <w:i/>
                <w:iCs/>
                <w:sz w:val="22"/>
                <w:szCs w:val="22"/>
              </w:rPr>
              <w:t>ever used for this property including other business names)</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1C063811" w14:textId="77777777">
            <w:pPr>
              <w:pStyle w:val="TableParagraph"/>
              <w:kinsoku w:val="0"/>
              <w:overflowPunct w:val="0"/>
              <w:ind w:left="0"/>
              <w:rPr>
                <w:rFonts w:ascii="Times New Roman" w:hAnsi="Times New Roman" w:cs="Times New Roman"/>
                <w:sz w:val="20"/>
                <w:szCs w:val="20"/>
              </w:rPr>
            </w:pPr>
          </w:p>
        </w:tc>
      </w:tr>
      <w:tr w:rsidR="001D3E29" w:rsidTr="034F07B3" w14:paraId="4A753EF3" w14:textId="77777777">
        <w:tblPrEx>
          <w:tblCellMar>
            <w:top w:w="0" w:type="dxa"/>
            <w:left w:w="0" w:type="dxa"/>
            <w:bottom w:w="0" w:type="dxa"/>
            <w:right w:w="0" w:type="dxa"/>
          </w:tblCellMar>
        </w:tblPrEx>
        <w:trPr>
          <w:trHeight w:val="249"/>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146EA5E5" w14:textId="77777777">
            <w:pPr>
              <w:pStyle w:val="TableParagraph"/>
              <w:kinsoku w:val="0"/>
              <w:overflowPunct w:val="0"/>
              <w:spacing w:line="229" w:lineRule="exact"/>
              <w:rPr>
                <w:spacing w:val="-2"/>
                <w:sz w:val="22"/>
                <w:szCs w:val="22"/>
              </w:rPr>
            </w:pPr>
            <w:r>
              <w:rPr>
                <w:sz w:val="22"/>
                <w:szCs w:val="22"/>
              </w:rPr>
              <w:t>Street</w:t>
            </w:r>
            <w:r>
              <w:rPr>
                <w:spacing w:val="-9"/>
                <w:sz w:val="22"/>
                <w:szCs w:val="22"/>
              </w:rPr>
              <w:t xml:space="preserve"> </w:t>
            </w:r>
            <w:r>
              <w:rPr>
                <w:sz w:val="22"/>
                <w:szCs w:val="22"/>
              </w:rPr>
              <w:t>Address</w:t>
            </w:r>
            <w:r>
              <w:rPr>
                <w:spacing w:val="-7"/>
                <w:sz w:val="22"/>
                <w:szCs w:val="22"/>
              </w:rPr>
              <w:t xml:space="preserve"> </w:t>
            </w:r>
            <w:r>
              <w:rPr>
                <w:sz w:val="22"/>
                <w:szCs w:val="22"/>
              </w:rPr>
              <w:t>(</w:t>
            </w:r>
            <w:r>
              <w:rPr>
                <w:b/>
                <w:bCs/>
                <w:sz w:val="22"/>
                <w:szCs w:val="22"/>
              </w:rPr>
              <w:t>Location</w:t>
            </w:r>
            <w:r>
              <w:rPr>
                <w:b/>
                <w:bCs/>
                <w:spacing w:val="-8"/>
                <w:sz w:val="22"/>
                <w:szCs w:val="22"/>
              </w:rPr>
              <w:t xml:space="preserve"> </w:t>
            </w:r>
            <w:r>
              <w:rPr>
                <w:b/>
                <w:bCs/>
                <w:sz w:val="22"/>
                <w:szCs w:val="22"/>
              </w:rPr>
              <w:t>of</w:t>
            </w:r>
            <w:r>
              <w:rPr>
                <w:b/>
                <w:bCs/>
                <w:spacing w:val="-8"/>
                <w:sz w:val="22"/>
                <w:szCs w:val="22"/>
              </w:rPr>
              <w:t xml:space="preserve"> </w:t>
            </w:r>
            <w:r>
              <w:rPr>
                <w:b/>
                <w:bCs/>
                <w:spacing w:val="-2"/>
                <w:sz w:val="22"/>
                <w:szCs w:val="22"/>
              </w:rPr>
              <w:t>Property</w:t>
            </w:r>
            <w:r>
              <w:rPr>
                <w:spacing w:val="-2"/>
                <w:sz w:val="22"/>
                <w:szCs w:val="22"/>
              </w:rPr>
              <w:t>)</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73DEEE9F" w14:textId="3A3C9556">
            <w:pPr>
              <w:pStyle w:val="TableParagraph"/>
              <w:kinsoku w:val="0"/>
              <w:overflowPunct w:val="0"/>
              <w:spacing w:before="39"/>
              <w:ind w:left="34"/>
              <w:rPr>
                <w:rFonts w:ascii="Helvetica" w:hAnsi="Helvetica" w:cs="Helvetica"/>
                <w:spacing w:val="-2"/>
                <w:sz w:val="16"/>
                <w:szCs w:val="16"/>
              </w:rPr>
            </w:pPr>
            <w:r w:rsidRPr="034F07B3" w:rsidR="61F73F83">
              <w:rPr>
                <w:rFonts w:ascii="Helvetica" w:hAnsi="Helvetica" w:cs="Helvetica"/>
                <w:sz w:val="16"/>
                <w:szCs w:val="16"/>
              </w:rPr>
              <w:t>2314 Northview Drive</w:t>
            </w:r>
          </w:p>
        </w:tc>
      </w:tr>
      <w:tr w:rsidR="001D3E29" w:rsidTr="034F07B3" w14:paraId="1203979F"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0EFCCD6B" w14:textId="77777777">
            <w:pPr>
              <w:pStyle w:val="TableParagraph"/>
              <w:kinsoku w:val="0"/>
              <w:overflowPunct w:val="0"/>
              <w:spacing w:line="232" w:lineRule="exact"/>
              <w:rPr>
                <w:b/>
                <w:bCs/>
                <w:spacing w:val="-4"/>
                <w:sz w:val="22"/>
                <w:szCs w:val="22"/>
              </w:rPr>
            </w:pPr>
            <w:r>
              <w:rPr>
                <w:b/>
                <w:bCs/>
                <w:spacing w:val="-4"/>
                <w:sz w:val="22"/>
                <w:szCs w:val="22"/>
              </w:rPr>
              <w:t>City</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13612CE2" w14:textId="5E9160D0">
            <w:pPr>
              <w:pStyle w:val="TableParagraph"/>
              <w:kinsoku w:val="0"/>
              <w:overflowPunct w:val="0"/>
              <w:spacing w:before="40"/>
              <w:ind w:left="0"/>
              <w:rPr>
                <w:rFonts w:ascii="Helvetica" w:hAnsi="Helvetica" w:cs="Helvetica"/>
                <w:spacing w:val="-2"/>
                <w:sz w:val="16"/>
                <w:szCs w:val="16"/>
              </w:rPr>
            </w:pPr>
            <w:r w:rsidRPr="034F07B3" w:rsidR="0883C383">
              <w:rPr>
                <w:rFonts w:ascii="Helvetica" w:hAnsi="Helvetica" w:cs="Helvetica"/>
                <w:sz w:val="16"/>
                <w:szCs w:val="16"/>
              </w:rPr>
              <w:t>Sacramento</w:t>
            </w:r>
          </w:p>
        </w:tc>
      </w:tr>
      <w:tr w:rsidR="001D3E29" w:rsidTr="034F07B3" w14:paraId="51C89AA9"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EDC671C" w14:textId="77777777">
            <w:pPr>
              <w:pStyle w:val="TableParagraph"/>
              <w:kinsoku w:val="0"/>
              <w:overflowPunct w:val="0"/>
              <w:spacing w:line="232" w:lineRule="exact"/>
              <w:rPr>
                <w:b/>
                <w:bCs/>
                <w:spacing w:val="-2"/>
                <w:sz w:val="22"/>
                <w:szCs w:val="22"/>
              </w:rPr>
            </w:pPr>
            <w:r>
              <w:rPr>
                <w:b/>
                <w:bCs/>
                <w:spacing w:val="-2"/>
                <w:sz w:val="22"/>
                <w:szCs w:val="22"/>
              </w:rPr>
              <w:t>State</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586C676D" w14:textId="3FDF5AA9">
            <w:pPr>
              <w:pStyle w:val="TableParagraph"/>
              <w:kinsoku w:val="0"/>
              <w:overflowPunct w:val="0"/>
              <w:spacing w:before="40"/>
              <w:ind w:left="34"/>
              <w:rPr>
                <w:rFonts w:ascii="Helvetica" w:hAnsi="Helvetica" w:cs="Helvetica"/>
                <w:spacing w:val="-5"/>
                <w:sz w:val="16"/>
                <w:szCs w:val="16"/>
              </w:rPr>
            </w:pPr>
            <w:r w:rsidRPr="034F07B3" w:rsidR="02D7E8E3">
              <w:rPr>
                <w:rFonts w:ascii="Helvetica" w:hAnsi="Helvetica" w:cs="Helvetica"/>
                <w:sz w:val="16"/>
                <w:szCs w:val="16"/>
              </w:rPr>
              <w:t>CA</w:t>
            </w:r>
          </w:p>
        </w:tc>
      </w:tr>
      <w:tr w:rsidR="001D3E29" w:rsidTr="034F07B3" w14:paraId="3BF4B066"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17E22BF9" w14:textId="77777777">
            <w:pPr>
              <w:pStyle w:val="TableParagraph"/>
              <w:kinsoku w:val="0"/>
              <w:overflowPunct w:val="0"/>
              <w:spacing w:line="232" w:lineRule="exact"/>
              <w:rPr>
                <w:b/>
                <w:bCs/>
                <w:spacing w:val="-4"/>
                <w:sz w:val="22"/>
                <w:szCs w:val="22"/>
              </w:rPr>
            </w:pPr>
            <w:r>
              <w:rPr>
                <w:b/>
                <w:bCs/>
                <w:sz w:val="22"/>
                <w:szCs w:val="22"/>
              </w:rPr>
              <w:t>Zip</w:t>
            </w:r>
            <w:r>
              <w:rPr>
                <w:b/>
                <w:bCs/>
                <w:spacing w:val="-4"/>
                <w:sz w:val="22"/>
                <w:szCs w:val="22"/>
              </w:rPr>
              <w:t xml:space="preserve"> Code</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5ABDBC7B" w14:textId="77777777">
            <w:pPr>
              <w:pStyle w:val="TableParagraph"/>
              <w:kinsoku w:val="0"/>
              <w:overflowPunct w:val="0"/>
              <w:spacing w:before="40"/>
              <w:ind w:left="0"/>
              <w:rPr>
                <w:rFonts w:ascii="Helvetica" w:hAnsi="Helvetica" w:cs="Helvetica"/>
                <w:spacing w:val="-2"/>
                <w:sz w:val="16"/>
                <w:szCs w:val="16"/>
              </w:rPr>
            </w:pPr>
          </w:p>
        </w:tc>
      </w:tr>
      <w:tr w:rsidR="001D3E29" w:rsidTr="034F07B3" w14:paraId="13535DA6" w14:textId="77777777">
        <w:tblPrEx>
          <w:tblCellMar>
            <w:top w:w="0" w:type="dxa"/>
            <w:left w:w="0" w:type="dxa"/>
            <w:bottom w:w="0" w:type="dxa"/>
            <w:right w:w="0" w:type="dxa"/>
          </w:tblCellMar>
        </w:tblPrEx>
        <w:trPr>
          <w:trHeight w:val="253"/>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351FFA3E" w14:textId="77777777">
            <w:pPr>
              <w:pStyle w:val="TableParagraph"/>
              <w:kinsoku w:val="0"/>
              <w:overflowPunct w:val="0"/>
              <w:spacing w:line="233" w:lineRule="exact"/>
              <w:rPr>
                <w:b/>
                <w:bCs/>
                <w:spacing w:val="-2"/>
                <w:sz w:val="22"/>
                <w:szCs w:val="22"/>
              </w:rPr>
            </w:pPr>
            <w:r>
              <w:rPr>
                <w:b/>
                <w:bCs/>
                <w:spacing w:val="-2"/>
                <w:sz w:val="22"/>
                <w:szCs w:val="22"/>
              </w:rPr>
              <w:t>County</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6CFF76A" w14:textId="77777777">
            <w:pPr>
              <w:pStyle w:val="TableParagraph"/>
              <w:kinsoku w:val="0"/>
              <w:overflowPunct w:val="0"/>
              <w:spacing w:before="41"/>
              <w:ind w:left="0"/>
              <w:rPr>
                <w:rFonts w:ascii="Helvetica" w:hAnsi="Helvetica" w:cs="Helvetica"/>
                <w:spacing w:val="-2"/>
                <w:sz w:val="16"/>
                <w:szCs w:val="16"/>
              </w:rPr>
            </w:pPr>
          </w:p>
        </w:tc>
      </w:tr>
      <w:tr w:rsidR="001D3E29" w:rsidTr="034F07B3" w14:paraId="0B27A2CB"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003C6F5E" w14:textId="77777777">
            <w:pPr>
              <w:pStyle w:val="TableParagraph"/>
              <w:kinsoku w:val="0"/>
              <w:overflowPunct w:val="0"/>
              <w:spacing w:line="232" w:lineRule="exact"/>
              <w:rPr>
                <w:i/>
                <w:iCs/>
                <w:spacing w:val="-5"/>
                <w:sz w:val="22"/>
                <w:szCs w:val="22"/>
              </w:rPr>
            </w:pPr>
            <w:r>
              <w:rPr>
                <w:b/>
                <w:bCs/>
                <w:sz w:val="22"/>
                <w:szCs w:val="22"/>
              </w:rPr>
              <w:t>Mailing</w:t>
            </w:r>
            <w:r>
              <w:rPr>
                <w:b/>
                <w:bCs/>
                <w:spacing w:val="-9"/>
                <w:sz w:val="22"/>
                <w:szCs w:val="22"/>
              </w:rPr>
              <w:t xml:space="preserve"> </w:t>
            </w:r>
            <w:r>
              <w:rPr>
                <w:b/>
                <w:bCs/>
                <w:sz w:val="22"/>
                <w:szCs w:val="22"/>
              </w:rPr>
              <w:t>Street</w:t>
            </w:r>
            <w:r>
              <w:rPr>
                <w:b/>
                <w:bCs/>
                <w:spacing w:val="-8"/>
                <w:sz w:val="22"/>
                <w:szCs w:val="22"/>
              </w:rPr>
              <w:t xml:space="preserve"> </w:t>
            </w:r>
            <w:r>
              <w:rPr>
                <w:b/>
                <w:bCs/>
                <w:sz w:val="22"/>
                <w:szCs w:val="22"/>
              </w:rPr>
              <w:t>Address</w:t>
            </w:r>
            <w:r>
              <w:rPr>
                <w:b/>
                <w:bCs/>
                <w:spacing w:val="36"/>
                <w:sz w:val="22"/>
                <w:szCs w:val="22"/>
              </w:rPr>
              <w:t xml:space="preserve"> </w:t>
            </w:r>
            <w:r>
              <w:rPr>
                <w:i/>
                <w:iCs/>
                <w:sz w:val="22"/>
                <w:szCs w:val="22"/>
              </w:rPr>
              <w:t>(Indicate</w:t>
            </w:r>
            <w:r>
              <w:rPr>
                <w:i/>
                <w:iCs/>
                <w:spacing w:val="-8"/>
                <w:sz w:val="22"/>
                <w:szCs w:val="22"/>
              </w:rPr>
              <w:t xml:space="preserve"> </w:t>
            </w:r>
            <w:r>
              <w:rPr>
                <w:i/>
                <w:iCs/>
                <w:sz w:val="22"/>
                <w:szCs w:val="22"/>
              </w:rPr>
              <w:t>if</w:t>
            </w:r>
            <w:r>
              <w:rPr>
                <w:i/>
                <w:iCs/>
                <w:spacing w:val="-8"/>
                <w:sz w:val="22"/>
                <w:szCs w:val="22"/>
              </w:rPr>
              <w:t xml:space="preserve"> </w:t>
            </w:r>
            <w:r>
              <w:rPr>
                <w:i/>
                <w:iCs/>
                <w:sz w:val="22"/>
                <w:szCs w:val="22"/>
              </w:rPr>
              <w:t>temporary</w:t>
            </w:r>
            <w:r>
              <w:rPr>
                <w:i/>
                <w:iCs/>
                <w:spacing w:val="-8"/>
                <w:sz w:val="22"/>
                <w:szCs w:val="22"/>
              </w:rPr>
              <w:t xml:space="preserve"> </w:t>
            </w:r>
            <w:r>
              <w:rPr>
                <w:i/>
                <w:iCs/>
                <w:sz w:val="22"/>
                <w:szCs w:val="22"/>
              </w:rPr>
              <w:t>for</w:t>
            </w:r>
            <w:r>
              <w:rPr>
                <w:i/>
                <w:iCs/>
                <w:spacing w:val="-8"/>
                <w:sz w:val="22"/>
                <w:szCs w:val="22"/>
              </w:rPr>
              <w:t xml:space="preserve"> </w:t>
            </w:r>
            <w:r>
              <w:rPr>
                <w:i/>
                <w:iCs/>
                <w:sz w:val="22"/>
                <w:szCs w:val="22"/>
              </w:rPr>
              <w:t>Lease-</w:t>
            </w:r>
            <w:r>
              <w:rPr>
                <w:i/>
                <w:iCs/>
                <w:spacing w:val="-5"/>
                <w:sz w:val="22"/>
                <w:szCs w:val="22"/>
              </w:rPr>
              <w:t>up)</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9891642" w14:textId="77777777">
            <w:pPr>
              <w:pStyle w:val="TableParagraph"/>
              <w:kinsoku w:val="0"/>
              <w:overflowPunct w:val="0"/>
              <w:ind w:left="0"/>
              <w:rPr>
                <w:rFonts w:ascii="Times New Roman" w:hAnsi="Times New Roman" w:cs="Times New Roman"/>
                <w:sz w:val="18"/>
                <w:szCs w:val="18"/>
              </w:rPr>
            </w:pPr>
          </w:p>
        </w:tc>
      </w:tr>
      <w:tr w:rsidR="001D3E29" w:rsidTr="034F07B3" w14:paraId="1930F5F8" w14:textId="77777777">
        <w:tblPrEx>
          <w:tblCellMar>
            <w:top w:w="0" w:type="dxa"/>
            <w:left w:w="0" w:type="dxa"/>
            <w:bottom w:w="0" w:type="dxa"/>
            <w:right w:w="0" w:type="dxa"/>
          </w:tblCellMar>
        </w:tblPrEx>
        <w:trPr>
          <w:trHeight w:val="249"/>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0A9D0C2F" w14:textId="77777777">
            <w:pPr>
              <w:pStyle w:val="TableParagraph"/>
              <w:kinsoku w:val="0"/>
              <w:overflowPunct w:val="0"/>
              <w:spacing w:line="229" w:lineRule="exact"/>
              <w:rPr>
                <w:b/>
                <w:bCs/>
                <w:spacing w:val="-4"/>
                <w:sz w:val="22"/>
                <w:szCs w:val="22"/>
              </w:rPr>
            </w:pPr>
            <w:r>
              <w:rPr>
                <w:sz w:val="22"/>
                <w:szCs w:val="22"/>
              </w:rPr>
              <w:t>Mailing</w:t>
            </w:r>
            <w:r>
              <w:rPr>
                <w:spacing w:val="-9"/>
                <w:sz w:val="22"/>
                <w:szCs w:val="22"/>
              </w:rPr>
              <w:t xml:space="preserve"> </w:t>
            </w:r>
            <w:r>
              <w:rPr>
                <w:b/>
                <w:bCs/>
                <w:spacing w:val="-4"/>
                <w:sz w:val="22"/>
                <w:szCs w:val="22"/>
              </w:rPr>
              <w:t>City</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45E910A9" w14:textId="77777777">
            <w:pPr>
              <w:pStyle w:val="TableParagraph"/>
              <w:kinsoku w:val="0"/>
              <w:overflowPunct w:val="0"/>
              <w:ind w:left="0"/>
              <w:rPr>
                <w:rFonts w:ascii="Times New Roman" w:hAnsi="Times New Roman" w:cs="Times New Roman"/>
                <w:sz w:val="18"/>
                <w:szCs w:val="18"/>
              </w:rPr>
            </w:pPr>
          </w:p>
        </w:tc>
      </w:tr>
      <w:tr w:rsidR="001D3E29" w:rsidTr="034F07B3" w14:paraId="6282AA1A" w14:textId="77777777">
        <w:tblPrEx>
          <w:tblCellMar>
            <w:top w:w="0" w:type="dxa"/>
            <w:left w:w="0" w:type="dxa"/>
            <w:bottom w:w="0" w:type="dxa"/>
            <w:right w:w="0" w:type="dxa"/>
          </w:tblCellMar>
        </w:tblPrEx>
        <w:trPr>
          <w:trHeight w:val="253"/>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0658E504" w14:textId="77777777">
            <w:pPr>
              <w:pStyle w:val="TableParagraph"/>
              <w:kinsoku w:val="0"/>
              <w:overflowPunct w:val="0"/>
              <w:spacing w:line="233" w:lineRule="exact"/>
              <w:rPr>
                <w:b/>
                <w:bCs/>
                <w:spacing w:val="-2"/>
                <w:sz w:val="22"/>
                <w:szCs w:val="22"/>
              </w:rPr>
            </w:pPr>
            <w:r>
              <w:rPr>
                <w:sz w:val="22"/>
                <w:szCs w:val="22"/>
              </w:rPr>
              <w:t>Mailing</w:t>
            </w:r>
            <w:r>
              <w:rPr>
                <w:spacing w:val="-5"/>
                <w:sz w:val="22"/>
                <w:szCs w:val="22"/>
              </w:rPr>
              <w:t xml:space="preserve"> </w:t>
            </w:r>
            <w:r>
              <w:rPr>
                <w:b/>
                <w:bCs/>
                <w:spacing w:val="-2"/>
                <w:sz w:val="22"/>
                <w:szCs w:val="22"/>
              </w:rPr>
              <w:t>State</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1B568D97" w14:textId="77777777">
            <w:pPr>
              <w:pStyle w:val="TableParagraph"/>
              <w:kinsoku w:val="0"/>
              <w:overflowPunct w:val="0"/>
              <w:ind w:left="0"/>
              <w:rPr>
                <w:rFonts w:ascii="Times New Roman" w:hAnsi="Times New Roman" w:cs="Times New Roman"/>
                <w:sz w:val="18"/>
                <w:szCs w:val="18"/>
              </w:rPr>
            </w:pPr>
          </w:p>
        </w:tc>
      </w:tr>
      <w:tr w:rsidR="001D3E29" w:rsidTr="034F07B3" w14:paraId="2CABB420"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49C495E4" w14:textId="77777777">
            <w:pPr>
              <w:pStyle w:val="TableParagraph"/>
              <w:kinsoku w:val="0"/>
              <w:overflowPunct w:val="0"/>
              <w:spacing w:line="232" w:lineRule="exact"/>
              <w:rPr>
                <w:b/>
                <w:bCs/>
                <w:spacing w:val="-4"/>
                <w:sz w:val="22"/>
                <w:szCs w:val="22"/>
              </w:rPr>
            </w:pPr>
            <w:r>
              <w:rPr>
                <w:sz w:val="22"/>
                <w:szCs w:val="22"/>
              </w:rPr>
              <w:t>Mailing</w:t>
            </w:r>
            <w:r>
              <w:rPr>
                <w:spacing w:val="-5"/>
                <w:sz w:val="22"/>
                <w:szCs w:val="22"/>
              </w:rPr>
              <w:t xml:space="preserve"> </w:t>
            </w:r>
            <w:r>
              <w:rPr>
                <w:b/>
                <w:bCs/>
                <w:sz w:val="22"/>
                <w:szCs w:val="22"/>
              </w:rPr>
              <w:t>Zip</w:t>
            </w:r>
            <w:r>
              <w:rPr>
                <w:b/>
                <w:bCs/>
                <w:spacing w:val="-4"/>
                <w:sz w:val="22"/>
                <w:szCs w:val="22"/>
              </w:rPr>
              <w:t xml:space="preserve"> Code</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15B71BA1" w14:textId="77777777">
            <w:pPr>
              <w:pStyle w:val="TableParagraph"/>
              <w:kinsoku w:val="0"/>
              <w:overflowPunct w:val="0"/>
              <w:ind w:left="0"/>
              <w:rPr>
                <w:rFonts w:ascii="Times New Roman" w:hAnsi="Times New Roman" w:cs="Times New Roman"/>
                <w:sz w:val="18"/>
                <w:szCs w:val="18"/>
              </w:rPr>
            </w:pPr>
          </w:p>
        </w:tc>
      </w:tr>
      <w:tr w:rsidR="001D3E29" w:rsidTr="034F07B3" w14:paraId="25B120DC" w14:textId="77777777">
        <w:tblPrEx>
          <w:tblCellMar>
            <w:top w:w="0" w:type="dxa"/>
            <w:left w:w="0" w:type="dxa"/>
            <w:bottom w:w="0" w:type="dxa"/>
            <w:right w:w="0" w:type="dxa"/>
          </w:tblCellMar>
        </w:tblPrEx>
        <w:trPr>
          <w:trHeight w:val="249"/>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5229F1C9" w14:textId="77777777">
            <w:pPr>
              <w:pStyle w:val="TableParagraph"/>
              <w:kinsoku w:val="0"/>
              <w:overflowPunct w:val="0"/>
              <w:spacing w:line="229" w:lineRule="exact"/>
              <w:rPr>
                <w:spacing w:val="-2"/>
                <w:sz w:val="22"/>
                <w:szCs w:val="22"/>
              </w:rPr>
            </w:pPr>
            <w:r>
              <w:rPr>
                <w:sz w:val="22"/>
                <w:szCs w:val="22"/>
              </w:rPr>
              <w:t>Property</w:t>
            </w:r>
            <w:r>
              <w:rPr>
                <w:spacing w:val="-10"/>
                <w:sz w:val="22"/>
                <w:szCs w:val="22"/>
              </w:rPr>
              <w:t xml:space="preserve"> </w:t>
            </w:r>
            <w:r>
              <w:rPr>
                <w:sz w:val="22"/>
                <w:szCs w:val="22"/>
              </w:rPr>
              <w:t>Telephone</w:t>
            </w:r>
            <w:r>
              <w:rPr>
                <w:spacing w:val="-9"/>
                <w:sz w:val="22"/>
                <w:szCs w:val="22"/>
              </w:rPr>
              <w:t xml:space="preserve"> </w:t>
            </w:r>
            <w:r>
              <w:rPr>
                <w:spacing w:val="-2"/>
                <w:sz w:val="22"/>
                <w:szCs w:val="22"/>
              </w:rPr>
              <w:t>Number</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E2D94C5" w14:textId="77777777">
            <w:pPr>
              <w:pStyle w:val="TableParagraph"/>
              <w:kinsoku w:val="0"/>
              <w:overflowPunct w:val="0"/>
              <w:ind w:left="0"/>
              <w:rPr>
                <w:rFonts w:ascii="Times New Roman" w:hAnsi="Times New Roman" w:cs="Times New Roman"/>
                <w:sz w:val="18"/>
                <w:szCs w:val="18"/>
              </w:rPr>
            </w:pPr>
          </w:p>
        </w:tc>
      </w:tr>
      <w:tr w:rsidR="001D3E29" w:rsidTr="034F07B3" w14:paraId="14E185BE" w14:textId="77777777">
        <w:tblPrEx>
          <w:tblCellMar>
            <w:top w:w="0" w:type="dxa"/>
            <w:left w:w="0" w:type="dxa"/>
            <w:bottom w:w="0" w:type="dxa"/>
            <w:right w:w="0" w:type="dxa"/>
          </w:tblCellMar>
        </w:tblPrEx>
        <w:trPr>
          <w:trHeight w:val="253"/>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174662DA" w14:textId="77777777">
            <w:pPr>
              <w:pStyle w:val="TableParagraph"/>
              <w:kinsoku w:val="0"/>
              <w:overflowPunct w:val="0"/>
              <w:spacing w:line="234" w:lineRule="exact"/>
              <w:rPr>
                <w:i/>
                <w:iCs/>
                <w:spacing w:val="-2"/>
                <w:sz w:val="22"/>
                <w:szCs w:val="22"/>
              </w:rPr>
            </w:pPr>
            <w:r>
              <w:rPr>
                <w:sz w:val="22"/>
                <w:szCs w:val="22"/>
              </w:rPr>
              <w:t>Property</w:t>
            </w:r>
            <w:r>
              <w:rPr>
                <w:spacing w:val="-7"/>
                <w:sz w:val="22"/>
                <w:szCs w:val="22"/>
              </w:rPr>
              <w:t xml:space="preserve"> </w:t>
            </w:r>
            <w:r>
              <w:rPr>
                <w:sz w:val="22"/>
                <w:szCs w:val="22"/>
              </w:rPr>
              <w:t>2</w:t>
            </w:r>
            <w:proofErr w:type="spellStart"/>
            <w:r>
              <w:rPr>
                <w:position w:val="6"/>
                <w:sz w:val="14"/>
                <w:szCs w:val="14"/>
              </w:rPr>
              <w:t>nd</w:t>
            </w:r>
            <w:proofErr w:type="spellEnd"/>
            <w:r>
              <w:rPr>
                <w:spacing w:val="7"/>
                <w:position w:val="6"/>
                <w:sz w:val="14"/>
                <w:szCs w:val="14"/>
              </w:rPr>
              <w:t xml:space="preserve"> </w:t>
            </w:r>
            <w:r>
              <w:rPr>
                <w:sz w:val="22"/>
                <w:szCs w:val="22"/>
              </w:rPr>
              <w:t>Telephone</w:t>
            </w:r>
            <w:r>
              <w:rPr>
                <w:spacing w:val="-5"/>
                <w:sz w:val="22"/>
                <w:szCs w:val="22"/>
              </w:rPr>
              <w:t xml:space="preserve"> </w:t>
            </w:r>
            <w:r>
              <w:rPr>
                <w:sz w:val="22"/>
                <w:szCs w:val="22"/>
              </w:rPr>
              <w:t>Number</w:t>
            </w:r>
            <w:r>
              <w:rPr>
                <w:spacing w:val="-8"/>
                <w:sz w:val="22"/>
                <w:szCs w:val="22"/>
              </w:rPr>
              <w:t xml:space="preserve"> </w:t>
            </w:r>
            <w:r>
              <w:rPr>
                <w:i/>
                <w:iCs/>
                <w:sz w:val="22"/>
                <w:szCs w:val="22"/>
              </w:rPr>
              <w:t>(if</w:t>
            </w:r>
            <w:r>
              <w:rPr>
                <w:i/>
                <w:iCs/>
                <w:spacing w:val="-8"/>
                <w:sz w:val="22"/>
                <w:szCs w:val="22"/>
              </w:rPr>
              <w:t xml:space="preserve"> </w:t>
            </w:r>
            <w:r>
              <w:rPr>
                <w:i/>
                <w:iCs/>
                <w:spacing w:val="-2"/>
                <w:sz w:val="22"/>
                <w:szCs w:val="22"/>
              </w:rPr>
              <w:t>applicable)</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024B1140" w14:textId="77777777">
            <w:pPr>
              <w:pStyle w:val="TableParagraph"/>
              <w:kinsoku w:val="0"/>
              <w:overflowPunct w:val="0"/>
              <w:ind w:left="0"/>
              <w:rPr>
                <w:rFonts w:ascii="Times New Roman" w:hAnsi="Times New Roman" w:cs="Times New Roman"/>
                <w:sz w:val="18"/>
                <w:szCs w:val="18"/>
              </w:rPr>
            </w:pPr>
          </w:p>
        </w:tc>
      </w:tr>
      <w:tr w:rsidR="001D3E29" w:rsidTr="034F07B3" w14:paraId="369CF073"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AD47410" w14:textId="77777777">
            <w:pPr>
              <w:pStyle w:val="TableParagraph"/>
              <w:kinsoku w:val="0"/>
              <w:overflowPunct w:val="0"/>
              <w:spacing w:line="232" w:lineRule="exact"/>
              <w:rPr>
                <w:spacing w:val="-2"/>
                <w:sz w:val="22"/>
                <w:szCs w:val="22"/>
              </w:rPr>
            </w:pPr>
            <w:r>
              <w:rPr>
                <w:sz w:val="22"/>
                <w:szCs w:val="22"/>
              </w:rPr>
              <w:t>Property</w:t>
            </w:r>
            <w:r>
              <w:rPr>
                <w:spacing w:val="-8"/>
                <w:sz w:val="22"/>
                <w:szCs w:val="22"/>
              </w:rPr>
              <w:t xml:space="preserve"> </w:t>
            </w:r>
            <w:r>
              <w:rPr>
                <w:sz w:val="22"/>
                <w:szCs w:val="22"/>
              </w:rPr>
              <w:t>Fax</w:t>
            </w:r>
            <w:r>
              <w:rPr>
                <w:spacing w:val="-6"/>
                <w:sz w:val="22"/>
                <w:szCs w:val="22"/>
              </w:rPr>
              <w:t xml:space="preserve"> </w:t>
            </w:r>
            <w:r>
              <w:rPr>
                <w:spacing w:val="-2"/>
                <w:sz w:val="22"/>
                <w:szCs w:val="22"/>
              </w:rPr>
              <w:t>Number</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33755079" w14:textId="77777777">
            <w:pPr>
              <w:pStyle w:val="TableParagraph"/>
              <w:kinsoku w:val="0"/>
              <w:overflowPunct w:val="0"/>
              <w:ind w:left="0"/>
              <w:rPr>
                <w:rFonts w:ascii="Times New Roman" w:hAnsi="Times New Roman" w:cs="Times New Roman"/>
                <w:sz w:val="18"/>
                <w:szCs w:val="18"/>
              </w:rPr>
            </w:pPr>
          </w:p>
        </w:tc>
      </w:tr>
      <w:tr w:rsidR="001D3E29" w:rsidTr="034F07B3" w14:paraId="2DCB7C94"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3DC131FC" w14:textId="77777777">
            <w:pPr>
              <w:pStyle w:val="TableParagraph"/>
              <w:kinsoku w:val="0"/>
              <w:overflowPunct w:val="0"/>
              <w:spacing w:line="232" w:lineRule="exact"/>
              <w:rPr>
                <w:spacing w:val="-2"/>
                <w:sz w:val="22"/>
                <w:szCs w:val="22"/>
              </w:rPr>
            </w:pPr>
            <w:r>
              <w:rPr>
                <w:sz w:val="22"/>
                <w:szCs w:val="22"/>
              </w:rPr>
              <w:t>Property</w:t>
            </w:r>
            <w:r>
              <w:rPr>
                <w:spacing w:val="-7"/>
                <w:sz w:val="22"/>
                <w:szCs w:val="22"/>
              </w:rPr>
              <w:t xml:space="preserve"> </w:t>
            </w:r>
            <w:r>
              <w:rPr>
                <w:sz w:val="22"/>
                <w:szCs w:val="22"/>
              </w:rPr>
              <w:t>Email</w:t>
            </w:r>
            <w:r>
              <w:rPr>
                <w:spacing w:val="-5"/>
                <w:sz w:val="22"/>
                <w:szCs w:val="22"/>
              </w:rPr>
              <w:t xml:space="preserve"> </w:t>
            </w:r>
            <w:r>
              <w:rPr>
                <w:spacing w:val="-2"/>
                <w:sz w:val="22"/>
                <w:szCs w:val="22"/>
              </w:rPr>
              <w:t>Address</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37A771F4" w14:textId="77777777">
            <w:pPr>
              <w:pStyle w:val="TableParagraph"/>
              <w:kinsoku w:val="0"/>
              <w:overflowPunct w:val="0"/>
              <w:ind w:left="0"/>
              <w:rPr>
                <w:rFonts w:ascii="Times New Roman" w:hAnsi="Times New Roman" w:cs="Times New Roman"/>
                <w:sz w:val="18"/>
                <w:szCs w:val="18"/>
              </w:rPr>
            </w:pPr>
          </w:p>
        </w:tc>
      </w:tr>
      <w:tr w:rsidR="001D3E29" w:rsidTr="034F07B3" w14:paraId="4F24F6DD"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7276F28F" w14:textId="77777777">
            <w:pPr>
              <w:pStyle w:val="TableParagraph"/>
              <w:kinsoku w:val="0"/>
              <w:overflowPunct w:val="0"/>
              <w:spacing w:line="232" w:lineRule="exact"/>
              <w:rPr>
                <w:i/>
                <w:iCs/>
                <w:spacing w:val="-2"/>
                <w:sz w:val="22"/>
                <w:szCs w:val="22"/>
              </w:rPr>
            </w:pPr>
            <w:r>
              <w:rPr>
                <w:sz w:val="22"/>
                <w:szCs w:val="22"/>
              </w:rPr>
              <w:t>Property</w:t>
            </w:r>
            <w:r>
              <w:rPr>
                <w:spacing w:val="-6"/>
                <w:sz w:val="22"/>
                <w:szCs w:val="22"/>
              </w:rPr>
              <w:t xml:space="preserve"> </w:t>
            </w:r>
            <w:r>
              <w:rPr>
                <w:sz w:val="22"/>
                <w:szCs w:val="22"/>
              </w:rPr>
              <w:t>2</w:t>
            </w:r>
            <w:proofErr w:type="spellStart"/>
            <w:r>
              <w:rPr>
                <w:position w:val="6"/>
                <w:sz w:val="14"/>
                <w:szCs w:val="14"/>
              </w:rPr>
              <w:t>nd</w:t>
            </w:r>
            <w:proofErr w:type="spellEnd"/>
            <w:r>
              <w:rPr>
                <w:spacing w:val="9"/>
                <w:position w:val="6"/>
                <w:sz w:val="14"/>
                <w:szCs w:val="14"/>
              </w:rPr>
              <w:t xml:space="preserve"> </w:t>
            </w:r>
            <w:r>
              <w:rPr>
                <w:sz w:val="22"/>
                <w:szCs w:val="22"/>
              </w:rPr>
              <w:t>Email</w:t>
            </w:r>
            <w:r>
              <w:rPr>
                <w:spacing w:val="-5"/>
                <w:sz w:val="22"/>
                <w:szCs w:val="22"/>
              </w:rPr>
              <w:t xml:space="preserve"> </w:t>
            </w:r>
            <w:r>
              <w:rPr>
                <w:sz w:val="22"/>
                <w:szCs w:val="22"/>
              </w:rPr>
              <w:t>Address</w:t>
            </w:r>
            <w:r>
              <w:rPr>
                <w:spacing w:val="-7"/>
                <w:sz w:val="22"/>
                <w:szCs w:val="22"/>
              </w:rPr>
              <w:t xml:space="preserve"> </w:t>
            </w:r>
            <w:r>
              <w:rPr>
                <w:i/>
                <w:iCs/>
                <w:sz w:val="22"/>
                <w:szCs w:val="22"/>
              </w:rPr>
              <w:t>(if</w:t>
            </w:r>
            <w:r>
              <w:rPr>
                <w:i/>
                <w:iCs/>
                <w:spacing w:val="-10"/>
                <w:sz w:val="22"/>
                <w:szCs w:val="22"/>
              </w:rPr>
              <w:t xml:space="preserve"> </w:t>
            </w:r>
            <w:r>
              <w:rPr>
                <w:i/>
                <w:iCs/>
                <w:spacing w:val="-2"/>
                <w:sz w:val="22"/>
                <w:szCs w:val="22"/>
              </w:rPr>
              <w:t>applicable)</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58444C03" w14:textId="77777777">
            <w:pPr>
              <w:pStyle w:val="TableParagraph"/>
              <w:kinsoku w:val="0"/>
              <w:overflowPunct w:val="0"/>
              <w:ind w:left="0"/>
              <w:rPr>
                <w:rFonts w:ascii="Times New Roman" w:hAnsi="Times New Roman" w:cs="Times New Roman"/>
                <w:sz w:val="18"/>
                <w:szCs w:val="18"/>
              </w:rPr>
            </w:pPr>
          </w:p>
        </w:tc>
      </w:tr>
      <w:tr w:rsidR="001D3E29" w:rsidTr="034F07B3" w14:paraId="417BFDF7"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581F6C14" w14:textId="77777777">
            <w:pPr>
              <w:pStyle w:val="TableParagraph"/>
              <w:kinsoku w:val="0"/>
              <w:overflowPunct w:val="0"/>
              <w:spacing w:line="232" w:lineRule="exact"/>
              <w:ind w:left="0"/>
              <w:rPr>
                <w:spacing w:val="-2"/>
                <w:sz w:val="22"/>
                <w:szCs w:val="22"/>
              </w:rPr>
            </w:pPr>
            <w:r>
              <w:rPr>
                <w:sz w:val="22"/>
                <w:szCs w:val="22"/>
              </w:rPr>
              <w:t xml:space="preserve">  </w:t>
            </w:r>
            <w:r>
              <w:rPr>
                <w:spacing w:val="-8"/>
                <w:sz w:val="22"/>
                <w:szCs w:val="22"/>
              </w:rPr>
              <w:t xml:space="preserve"> </w:t>
            </w:r>
            <w:r>
              <w:rPr>
                <w:sz w:val="22"/>
                <w:szCs w:val="22"/>
              </w:rPr>
              <w:t>Property</w:t>
            </w:r>
            <w:r>
              <w:rPr>
                <w:spacing w:val="-7"/>
                <w:sz w:val="22"/>
                <w:szCs w:val="22"/>
              </w:rPr>
              <w:t xml:space="preserve"> </w:t>
            </w:r>
            <w:r>
              <w:rPr>
                <w:spacing w:val="-2"/>
                <w:sz w:val="22"/>
                <w:szCs w:val="22"/>
              </w:rPr>
              <w:t>Manager</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48821567" w14:textId="77777777">
            <w:pPr>
              <w:pStyle w:val="TableParagraph"/>
              <w:kinsoku w:val="0"/>
              <w:overflowPunct w:val="0"/>
              <w:ind w:left="0"/>
              <w:rPr>
                <w:rFonts w:ascii="Times New Roman" w:hAnsi="Times New Roman" w:cs="Times New Roman"/>
                <w:sz w:val="18"/>
                <w:szCs w:val="18"/>
              </w:rPr>
            </w:pPr>
          </w:p>
        </w:tc>
      </w:tr>
      <w:tr w:rsidR="001D3E29" w:rsidTr="034F07B3" w14:paraId="7C68C437" w14:textId="77777777">
        <w:tblPrEx>
          <w:tblCellMar>
            <w:top w:w="0" w:type="dxa"/>
            <w:left w:w="0" w:type="dxa"/>
            <w:bottom w:w="0" w:type="dxa"/>
            <w:right w:w="0" w:type="dxa"/>
          </w:tblCellMar>
        </w:tblPrEx>
        <w:trPr>
          <w:trHeight w:val="254"/>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4CCAB5A3" w14:textId="77777777">
            <w:pPr>
              <w:pStyle w:val="TableParagraph"/>
              <w:kinsoku w:val="0"/>
              <w:overflowPunct w:val="0"/>
              <w:spacing w:line="233" w:lineRule="exact"/>
              <w:rPr>
                <w:spacing w:val="-2"/>
                <w:sz w:val="22"/>
                <w:szCs w:val="22"/>
              </w:rPr>
            </w:pPr>
            <w:r>
              <w:rPr>
                <w:sz w:val="22"/>
                <w:szCs w:val="22"/>
              </w:rPr>
              <w:t>Assistant</w:t>
            </w:r>
            <w:r>
              <w:rPr>
                <w:spacing w:val="-9"/>
                <w:sz w:val="22"/>
                <w:szCs w:val="22"/>
              </w:rPr>
              <w:t xml:space="preserve"> </w:t>
            </w:r>
            <w:r>
              <w:rPr>
                <w:sz w:val="22"/>
                <w:szCs w:val="22"/>
              </w:rPr>
              <w:t>Property</w:t>
            </w:r>
            <w:r>
              <w:rPr>
                <w:spacing w:val="-9"/>
                <w:sz w:val="22"/>
                <w:szCs w:val="22"/>
              </w:rPr>
              <w:t xml:space="preserve"> </w:t>
            </w:r>
            <w:r>
              <w:rPr>
                <w:spacing w:val="-2"/>
                <w:sz w:val="22"/>
                <w:szCs w:val="22"/>
              </w:rPr>
              <w:t>Manager</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17A6FDF1" w14:textId="77777777">
            <w:pPr>
              <w:pStyle w:val="TableParagraph"/>
              <w:kinsoku w:val="0"/>
              <w:overflowPunct w:val="0"/>
              <w:ind w:left="0"/>
              <w:rPr>
                <w:rFonts w:ascii="Times New Roman" w:hAnsi="Times New Roman" w:cs="Times New Roman"/>
                <w:sz w:val="18"/>
                <w:szCs w:val="18"/>
              </w:rPr>
            </w:pPr>
          </w:p>
        </w:tc>
      </w:tr>
    </w:tbl>
    <w:p w:rsidR="001D3E29" w:rsidRDefault="001D3E29" w14:paraId="72D5A1B9" w14:textId="77777777"/>
    <w:tbl>
      <w:tblPr>
        <w:tblW w:w="0" w:type="auto"/>
        <w:tblInd w:w="120" w:type="dxa"/>
        <w:tblLayout w:type="fixed"/>
        <w:tblCellMar>
          <w:left w:w="0" w:type="dxa"/>
          <w:right w:w="0" w:type="dxa"/>
        </w:tblCellMar>
        <w:tblLook w:val="0000" w:firstRow="0" w:lastRow="0" w:firstColumn="0" w:lastColumn="0" w:noHBand="0" w:noVBand="0"/>
      </w:tblPr>
      <w:tblGrid>
        <w:gridCol w:w="5671"/>
        <w:gridCol w:w="4949"/>
      </w:tblGrid>
      <w:tr w:rsidR="00856C30" w:rsidTr="36C1CA81" w14:paraId="14755A76" w14:textId="77777777">
        <w:tblPrEx>
          <w:tblCellMar>
            <w:top w:w="0" w:type="dxa"/>
            <w:left w:w="0" w:type="dxa"/>
            <w:bottom w:w="0" w:type="dxa"/>
            <w:right w:w="0" w:type="dxa"/>
          </w:tblCellMar>
        </w:tblPrEx>
        <w:trPr>
          <w:trHeight w:val="275"/>
        </w:trPr>
        <w:tc>
          <w:tcPr>
            <w:tcW w:w="1062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DADA"/>
            <w:tcMar/>
          </w:tcPr>
          <w:p w:rsidR="00856C30" w:rsidP="00261AD3" w:rsidRDefault="00856C30" w14:paraId="59906B68" w14:textId="3F6F8C6A">
            <w:pPr>
              <w:pStyle w:val="TableParagraph"/>
              <w:kinsoku w:val="0"/>
              <w:overflowPunct w:val="0"/>
              <w:spacing w:line="256" w:lineRule="exact"/>
              <w:ind w:left="0"/>
              <w:rPr>
                <w:b/>
                <w:bCs/>
                <w:spacing w:val="-2"/>
              </w:rPr>
            </w:pPr>
            <w:r>
              <w:rPr>
                <w:b/>
                <w:bCs/>
              </w:rPr>
              <w:t>Lease</w:t>
            </w:r>
            <w:r>
              <w:rPr>
                <w:b/>
                <w:bCs/>
              </w:rPr>
              <w:t>-up Date</w:t>
            </w:r>
          </w:p>
        </w:tc>
      </w:tr>
      <w:tr w:rsidR="00856C30" w:rsidTr="36C1CA81" w14:paraId="54110570" w14:textId="77777777">
        <w:tblPrEx>
          <w:tblCellMar>
            <w:top w:w="0" w:type="dxa"/>
            <w:left w:w="0" w:type="dxa"/>
            <w:bottom w:w="0" w:type="dxa"/>
            <w:right w:w="0" w:type="dxa"/>
          </w:tblCellMar>
        </w:tblPrEx>
        <w:trPr>
          <w:trHeight w:val="90"/>
        </w:trPr>
        <w:tc>
          <w:tcPr>
            <w:tcW w:w="10620" w:type="dxa"/>
            <w:gridSpan w:val="2"/>
            <w:tcBorders>
              <w:top w:val="single" w:color="000000" w:themeColor="text1" w:sz="4" w:space="0"/>
              <w:left w:val="none" w:color="auto" w:sz="6" w:space="0"/>
              <w:bottom w:val="single" w:color="000000" w:themeColor="text1" w:sz="4" w:space="0"/>
              <w:right w:val="none" w:color="auto" w:sz="6" w:space="0"/>
            </w:tcBorders>
            <w:tcMar/>
          </w:tcPr>
          <w:p w:rsidR="00856C30" w:rsidP="00261AD3" w:rsidRDefault="00856C30" w14:paraId="751C26FF" w14:textId="77777777">
            <w:pPr>
              <w:pStyle w:val="TableParagraph"/>
              <w:kinsoku w:val="0"/>
              <w:overflowPunct w:val="0"/>
              <w:ind w:left="0"/>
              <w:rPr>
                <w:rFonts w:ascii="Times New Roman" w:hAnsi="Times New Roman" w:cs="Times New Roman"/>
                <w:sz w:val="4"/>
                <w:szCs w:val="4"/>
              </w:rPr>
            </w:pPr>
          </w:p>
        </w:tc>
      </w:tr>
      <w:tr w:rsidR="00856C30" w:rsidTr="36C1CA81" w14:paraId="2E2A7563" w14:textId="77777777">
        <w:tblPrEx>
          <w:tblCellMar>
            <w:top w:w="0" w:type="dxa"/>
            <w:left w:w="0" w:type="dxa"/>
            <w:bottom w:w="0" w:type="dxa"/>
            <w:right w:w="0" w:type="dxa"/>
          </w:tblCellMar>
        </w:tblPrEx>
        <w:trPr>
          <w:trHeight w:val="260"/>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E2004" w:rsidR="00856C30" w:rsidP="00856C30" w:rsidRDefault="00856C30" w14:paraId="01DECE62" w14:textId="608E7AD0">
            <w:pPr>
              <w:pStyle w:val="TableParagraph"/>
              <w:kinsoku w:val="0"/>
              <w:overflowPunct w:val="0"/>
              <w:ind w:left="0"/>
              <w:rPr>
                <w:b/>
                <w:bCs/>
                <w:sz w:val="22"/>
                <w:szCs w:val="22"/>
              </w:rPr>
            </w:pPr>
            <w:r>
              <w:rPr>
                <w:b/>
                <w:bCs/>
                <w:sz w:val="22"/>
                <w:szCs w:val="22"/>
              </w:rPr>
              <w:t>Construction Start:</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56C30" w:rsidP="00261AD3" w:rsidRDefault="00856C30" w14:paraId="5BA042AB" w14:textId="77777777">
            <w:pPr>
              <w:pStyle w:val="TableParagraph"/>
              <w:kinsoku w:val="0"/>
              <w:overflowPunct w:val="0"/>
              <w:ind w:left="0"/>
              <w:rPr>
                <w:rFonts w:ascii="Times New Roman" w:hAnsi="Times New Roman" w:cs="Times New Roman"/>
                <w:sz w:val="20"/>
                <w:szCs w:val="20"/>
              </w:rPr>
            </w:pPr>
          </w:p>
        </w:tc>
      </w:tr>
      <w:tr w:rsidR="00856C30" w:rsidTr="36C1CA81" w14:paraId="36449566"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F6C0D" w:rsidR="00856C30" w:rsidP="00856C30" w:rsidRDefault="00856C30" w14:paraId="33CF0F1D" w14:textId="550A7406">
            <w:pPr>
              <w:pStyle w:val="TableParagraph"/>
              <w:kinsoku w:val="0"/>
              <w:overflowPunct w:val="0"/>
              <w:spacing w:line="232" w:lineRule="exact"/>
              <w:rPr>
                <w:b/>
                <w:bCs/>
                <w:i/>
                <w:iCs/>
                <w:spacing w:val="-2"/>
                <w:sz w:val="22"/>
                <w:szCs w:val="22"/>
              </w:rPr>
            </w:pPr>
            <w:r w:rsidRPr="008E13FC">
              <w:rPr>
                <w:b/>
                <w:bCs/>
                <w:sz w:val="22"/>
                <w:szCs w:val="22"/>
              </w:rPr>
              <w:t>Construction End:</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56C30" w:rsidP="00856C30" w:rsidRDefault="00856C30" w14:paraId="298389A7" w14:textId="77777777">
            <w:pPr>
              <w:pStyle w:val="TableParagraph"/>
              <w:kinsoku w:val="0"/>
              <w:overflowPunct w:val="0"/>
              <w:ind w:left="0"/>
              <w:rPr>
                <w:rFonts w:ascii="Times New Roman" w:hAnsi="Times New Roman" w:cs="Times New Roman"/>
                <w:sz w:val="18"/>
                <w:szCs w:val="18"/>
              </w:rPr>
            </w:pPr>
          </w:p>
        </w:tc>
      </w:tr>
      <w:tr w:rsidR="00856C30" w:rsidTr="36C1CA81" w14:paraId="217E4AF2"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F6C0D" w:rsidR="00856C30" w:rsidP="36C1CA81" w:rsidRDefault="00856C30" w14:paraId="35D5523D" w14:textId="0C49340E">
            <w:pPr>
              <w:pStyle w:val="TableParagraph"/>
              <w:kinsoku w:val="0"/>
              <w:overflowPunct w:val="0"/>
              <w:spacing w:line="232" w:lineRule="exact"/>
              <w:rPr>
                <w:b w:val="1"/>
                <w:bCs w:val="1"/>
                <w:i w:val="1"/>
                <w:iCs w:val="1"/>
                <w:spacing w:val="-2"/>
                <w:sz w:val="22"/>
                <w:szCs w:val="22"/>
              </w:rPr>
            </w:pPr>
            <w:r w:rsidRPr="36C1CA81" w:rsidR="00856C30">
              <w:rPr>
                <w:b w:val="1"/>
                <w:bCs w:val="1"/>
                <w:sz w:val="22"/>
                <w:szCs w:val="22"/>
              </w:rPr>
              <w:t>Certificate of Occupancy Date</w:t>
            </w:r>
            <w:r w:rsidRPr="36C1CA81" w:rsidR="00D810F8">
              <w:rPr>
                <w:b w:val="1"/>
                <w:bCs w:val="1"/>
                <w:sz w:val="22"/>
                <w:szCs w:val="22"/>
              </w:rPr>
              <w:t xml:space="preserve"> (operating date)</w:t>
            </w:r>
            <w:r w:rsidRPr="36C1CA81" w:rsidR="00856C30">
              <w:rPr>
                <w:b w:val="1"/>
                <w:bCs w:val="1"/>
                <w:sz w:val="22"/>
                <w:szCs w:val="22"/>
              </w:rPr>
              <w:t>:</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56C30" w:rsidP="00856C30" w:rsidRDefault="00856C30" w14:paraId="53C0AB73" w14:textId="77777777">
            <w:pPr>
              <w:pStyle w:val="TableParagraph"/>
              <w:kinsoku w:val="0"/>
              <w:overflowPunct w:val="0"/>
              <w:ind w:left="0"/>
              <w:rPr>
                <w:rFonts w:ascii="Times New Roman" w:hAnsi="Times New Roman" w:cs="Times New Roman"/>
                <w:sz w:val="18"/>
                <w:szCs w:val="18"/>
              </w:rPr>
            </w:pPr>
          </w:p>
        </w:tc>
      </w:tr>
      <w:tr w:rsidR="00856C30" w:rsidTr="36C1CA81" w14:paraId="2DCB21D8" w14:textId="77777777">
        <w:tblPrEx>
          <w:tblCellMar>
            <w:top w:w="0" w:type="dxa"/>
            <w:left w:w="0" w:type="dxa"/>
            <w:bottom w:w="0" w:type="dxa"/>
            <w:right w:w="0" w:type="dxa"/>
          </w:tblCellMar>
        </w:tblPrEx>
        <w:trPr>
          <w:trHeight w:val="300"/>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F6C0D" w:rsidR="00856C30" w:rsidP="36C1CA81" w:rsidRDefault="00856C30" w14:paraId="01BCE58E" w14:textId="198DD414">
            <w:pPr>
              <w:pStyle w:val="TableParagraph"/>
              <w:kinsoku w:val="0"/>
              <w:overflowPunct w:val="0"/>
              <w:spacing w:line="232" w:lineRule="exact"/>
              <w:rPr>
                <w:b w:val="1"/>
                <w:bCs w:val="1"/>
                <w:i w:val="1"/>
                <w:iCs w:val="1"/>
                <w:spacing w:val="-2"/>
                <w:sz w:val="22"/>
                <w:szCs w:val="22"/>
              </w:rPr>
            </w:pPr>
            <w:r w:rsidRPr="36C1CA81" w:rsidR="00856C30">
              <w:rPr>
                <w:b w:val="1"/>
                <w:bCs w:val="1"/>
                <w:sz w:val="22"/>
                <w:szCs w:val="22"/>
              </w:rPr>
              <w:t>Proposed TCO:</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56C30" w:rsidP="00856C30" w:rsidRDefault="00856C30" w14:paraId="46BF23BF" w14:textId="77777777">
            <w:pPr>
              <w:pStyle w:val="TableParagraph"/>
              <w:kinsoku w:val="0"/>
              <w:overflowPunct w:val="0"/>
              <w:ind w:left="0"/>
              <w:rPr>
                <w:rFonts w:ascii="Times New Roman" w:hAnsi="Times New Roman" w:cs="Times New Roman"/>
                <w:sz w:val="18"/>
                <w:szCs w:val="18"/>
              </w:rPr>
            </w:pPr>
          </w:p>
        </w:tc>
      </w:tr>
      <w:tr w:rsidR="00856C30" w:rsidTr="36C1CA81" w14:paraId="39749262"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F6C0D" w:rsidR="00856C30" w:rsidP="00856C30" w:rsidRDefault="00856C30" w14:paraId="76A44C8F" w14:textId="7FEE8949">
            <w:pPr>
              <w:pStyle w:val="TableParagraph"/>
              <w:kinsoku w:val="0"/>
              <w:overflowPunct w:val="0"/>
              <w:spacing w:line="232" w:lineRule="exact"/>
              <w:rPr>
                <w:b/>
                <w:bCs/>
                <w:sz w:val="22"/>
                <w:szCs w:val="22"/>
              </w:rPr>
            </w:pPr>
            <w:r w:rsidRPr="000F6C0D">
              <w:rPr>
                <w:b/>
                <w:bCs/>
                <w:i/>
                <w:iCs/>
                <w:spacing w:val="-2"/>
                <w:sz w:val="22"/>
                <w:szCs w:val="22"/>
              </w:rPr>
              <w:t>Date Referrals need to be received (MM/DD/YYYY, if applicable)</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56C30" w:rsidP="00261AD3" w:rsidRDefault="00856C30" w14:paraId="181A0668" w14:textId="4916D9A1">
            <w:pPr>
              <w:pStyle w:val="TableParagraph"/>
              <w:kinsoku w:val="0"/>
              <w:overflowPunct w:val="0"/>
              <w:ind w:left="0"/>
              <w:rPr>
                <w:rFonts w:ascii="Times New Roman" w:hAnsi="Times New Roman" w:cs="Times New Roman"/>
                <w:sz w:val="18"/>
                <w:szCs w:val="18"/>
              </w:rPr>
            </w:pPr>
            <w:r>
              <w:rPr>
                <w:rFonts w:ascii="Times New Roman" w:hAnsi="Times New Roman" w:cs="Times New Roman"/>
                <w:sz w:val="18"/>
                <w:szCs w:val="18"/>
              </w:rPr>
              <w:t>*</w:t>
            </w:r>
            <w:proofErr w:type="gramStart"/>
            <w:r>
              <w:rPr>
                <w:rFonts w:ascii="Times New Roman" w:hAnsi="Times New Roman" w:cs="Times New Roman"/>
                <w:sz w:val="18"/>
                <w:szCs w:val="18"/>
              </w:rPr>
              <w:t>Usually</w:t>
            </w:r>
            <w:proofErr w:type="gramEnd"/>
            <w:r>
              <w:rPr>
                <w:rFonts w:ascii="Times New Roman" w:hAnsi="Times New Roman" w:cs="Times New Roman"/>
                <w:sz w:val="18"/>
                <w:szCs w:val="18"/>
              </w:rPr>
              <w:t xml:space="preserve"> 160 days from TCO</w:t>
            </w:r>
          </w:p>
        </w:tc>
      </w:tr>
      <w:tr w:rsidR="00856C30" w:rsidTr="36C1CA81" w14:paraId="00769FB2"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F6C0D" w:rsidR="00856C30" w:rsidP="00856C30" w:rsidRDefault="00856C30" w14:paraId="2DE62A96" w14:textId="77777777">
            <w:pPr>
              <w:pStyle w:val="TableParagraph"/>
              <w:kinsoku w:val="0"/>
              <w:overflowPunct w:val="0"/>
              <w:spacing w:line="232" w:lineRule="exact"/>
              <w:rPr>
                <w:b/>
                <w:bCs/>
                <w:i/>
                <w:iCs/>
                <w:spacing w:val="-2"/>
                <w:sz w:val="22"/>
                <w:szCs w:val="22"/>
              </w:rPr>
            </w:pPr>
            <w:r w:rsidRPr="000F6C0D">
              <w:rPr>
                <w:b/>
                <w:bCs/>
                <w:sz w:val="22"/>
                <w:szCs w:val="22"/>
              </w:rPr>
              <w:t>DATE</w:t>
            </w:r>
            <w:r w:rsidRPr="000F6C0D">
              <w:rPr>
                <w:b/>
                <w:bCs/>
                <w:spacing w:val="-13"/>
                <w:sz w:val="22"/>
                <w:szCs w:val="22"/>
              </w:rPr>
              <w:t xml:space="preserve"> </w:t>
            </w:r>
            <w:r w:rsidRPr="000F6C0D">
              <w:rPr>
                <w:b/>
                <w:bCs/>
                <w:sz w:val="22"/>
                <w:szCs w:val="22"/>
              </w:rPr>
              <w:t>Marketing/Lease</w:t>
            </w:r>
            <w:r w:rsidRPr="000F6C0D">
              <w:rPr>
                <w:b/>
                <w:bCs/>
                <w:spacing w:val="-11"/>
                <w:sz w:val="22"/>
                <w:szCs w:val="22"/>
              </w:rPr>
              <w:t xml:space="preserve"> </w:t>
            </w:r>
            <w:r w:rsidRPr="000F6C0D">
              <w:rPr>
                <w:b/>
                <w:bCs/>
                <w:sz w:val="22"/>
                <w:szCs w:val="22"/>
              </w:rPr>
              <w:t>Up</w:t>
            </w:r>
            <w:r w:rsidRPr="000F6C0D">
              <w:rPr>
                <w:b/>
                <w:bCs/>
                <w:spacing w:val="-9"/>
                <w:sz w:val="22"/>
                <w:szCs w:val="22"/>
              </w:rPr>
              <w:t xml:space="preserve"> </w:t>
            </w:r>
            <w:r w:rsidRPr="000F6C0D">
              <w:rPr>
                <w:b/>
                <w:bCs/>
                <w:sz w:val="22"/>
                <w:szCs w:val="22"/>
              </w:rPr>
              <w:t>Starts</w:t>
            </w:r>
            <w:r w:rsidRPr="000F6C0D">
              <w:rPr>
                <w:b/>
                <w:bCs/>
                <w:spacing w:val="-9"/>
                <w:sz w:val="22"/>
                <w:szCs w:val="22"/>
              </w:rPr>
              <w:t xml:space="preserve"> </w:t>
            </w:r>
            <w:r w:rsidRPr="000F6C0D">
              <w:rPr>
                <w:b/>
                <w:bCs/>
                <w:i/>
                <w:iCs/>
                <w:sz w:val="22"/>
                <w:szCs w:val="22"/>
              </w:rPr>
              <w:t>(MM/DD/YYYY,</w:t>
            </w:r>
            <w:r w:rsidRPr="000F6C0D">
              <w:rPr>
                <w:b/>
                <w:bCs/>
                <w:i/>
                <w:iCs/>
                <w:spacing w:val="-9"/>
                <w:sz w:val="22"/>
                <w:szCs w:val="22"/>
              </w:rPr>
              <w:t xml:space="preserve"> </w:t>
            </w:r>
            <w:r w:rsidRPr="000F6C0D">
              <w:rPr>
                <w:b/>
                <w:bCs/>
                <w:i/>
                <w:iCs/>
                <w:sz w:val="22"/>
                <w:szCs w:val="22"/>
              </w:rPr>
              <w:t>if</w:t>
            </w:r>
            <w:r w:rsidRPr="000F6C0D">
              <w:rPr>
                <w:b/>
                <w:bCs/>
                <w:i/>
                <w:iCs/>
                <w:spacing w:val="-9"/>
                <w:sz w:val="22"/>
                <w:szCs w:val="22"/>
              </w:rPr>
              <w:t xml:space="preserve"> </w:t>
            </w:r>
            <w:r w:rsidRPr="000F6C0D">
              <w:rPr>
                <w:b/>
                <w:bCs/>
                <w:i/>
                <w:iCs/>
                <w:spacing w:val="-2"/>
                <w:sz w:val="22"/>
                <w:szCs w:val="22"/>
              </w:rPr>
              <w:t>applicable)</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56C30" w:rsidP="00261AD3" w:rsidRDefault="00856C30" w14:paraId="71FC8B3D" w14:textId="77777777">
            <w:pPr>
              <w:pStyle w:val="TableParagraph"/>
              <w:kinsoku w:val="0"/>
              <w:overflowPunct w:val="0"/>
              <w:ind w:left="0"/>
              <w:rPr>
                <w:rFonts w:ascii="Times New Roman" w:hAnsi="Times New Roman" w:cs="Times New Roman"/>
                <w:sz w:val="18"/>
                <w:szCs w:val="18"/>
              </w:rPr>
            </w:pPr>
          </w:p>
        </w:tc>
      </w:tr>
      <w:tr w:rsidR="00856C30" w:rsidTr="36C1CA81" w14:paraId="44B799BA"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F6C0D" w:rsidR="00856C30" w:rsidP="00261AD3" w:rsidRDefault="00856C30" w14:paraId="61D91EF1" w14:textId="2221A61E">
            <w:pPr>
              <w:pStyle w:val="TableParagraph"/>
              <w:kinsoku w:val="0"/>
              <w:overflowPunct w:val="0"/>
              <w:spacing w:line="232" w:lineRule="exact"/>
              <w:ind w:left="0"/>
              <w:rPr>
                <w:b/>
                <w:bCs/>
                <w:i/>
                <w:iCs/>
                <w:spacing w:val="-2"/>
                <w:sz w:val="22"/>
                <w:szCs w:val="22"/>
              </w:rPr>
            </w:pPr>
            <w:r w:rsidRPr="000F6C0D">
              <w:rPr>
                <w:b/>
                <w:bCs/>
                <w:i/>
                <w:iCs/>
                <w:spacing w:val="-2"/>
                <w:sz w:val="22"/>
                <w:szCs w:val="22"/>
              </w:rPr>
              <w:t xml:space="preserve">  </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56C30" w:rsidP="00261AD3" w:rsidRDefault="00856C30" w14:paraId="6184F4FE" w14:textId="77777777">
            <w:pPr>
              <w:pStyle w:val="TableParagraph"/>
              <w:kinsoku w:val="0"/>
              <w:overflowPunct w:val="0"/>
              <w:ind w:left="0"/>
              <w:rPr>
                <w:rFonts w:ascii="Times New Roman" w:hAnsi="Times New Roman" w:cs="Times New Roman"/>
                <w:sz w:val="18"/>
                <w:szCs w:val="18"/>
              </w:rPr>
            </w:pPr>
          </w:p>
        </w:tc>
      </w:tr>
      <w:tr w:rsidR="00856C30" w:rsidTr="36C1CA81" w14:paraId="11E53999" w14:textId="77777777">
        <w:tblPrEx>
          <w:tblCellMar>
            <w:top w:w="0" w:type="dxa"/>
            <w:left w:w="0" w:type="dxa"/>
            <w:bottom w:w="0" w:type="dxa"/>
            <w:right w:w="0" w:type="dxa"/>
          </w:tblCellMar>
        </w:tblPrEx>
        <w:trPr>
          <w:trHeight w:val="253"/>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56C30" w:rsidP="00261AD3" w:rsidRDefault="00856C30" w14:paraId="52914C29" w14:textId="77777777">
            <w:pPr>
              <w:pStyle w:val="TableParagraph"/>
              <w:kinsoku w:val="0"/>
              <w:overflowPunct w:val="0"/>
              <w:spacing w:line="233" w:lineRule="exact"/>
              <w:rPr>
                <w:i/>
                <w:iCs/>
                <w:spacing w:val="-2"/>
                <w:sz w:val="22"/>
                <w:szCs w:val="22"/>
              </w:rPr>
            </w:pP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56C30" w:rsidP="00261AD3" w:rsidRDefault="00856C30" w14:paraId="2B23A7B3" w14:textId="77777777">
            <w:pPr>
              <w:pStyle w:val="TableParagraph"/>
              <w:kinsoku w:val="0"/>
              <w:overflowPunct w:val="0"/>
              <w:spacing w:before="41"/>
              <w:ind w:left="34"/>
              <w:rPr>
                <w:rFonts w:ascii="Helvetica" w:hAnsi="Helvetica" w:cs="Helvetica"/>
                <w:spacing w:val="-5"/>
                <w:sz w:val="16"/>
                <w:szCs w:val="16"/>
              </w:rPr>
            </w:pPr>
          </w:p>
        </w:tc>
      </w:tr>
    </w:tbl>
    <w:p w:rsidR="00856C30" w:rsidRDefault="00856C30" w14:paraId="062D71F5" w14:textId="77777777"/>
    <w:tbl>
      <w:tblPr>
        <w:tblW w:w="0" w:type="auto"/>
        <w:tblInd w:w="120" w:type="dxa"/>
        <w:tblLayout w:type="fixed"/>
        <w:tblCellMar>
          <w:left w:w="0" w:type="dxa"/>
          <w:right w:w="0" w:type="dxa"/>
        </w:tblCellMar>
        <w:tblLook w:val="0000" w:firstRow="0" w:lastRow="0" w:firstColumn="0" w:lastColumn="0" w:noHBand="0" w:noVBand="0"/>
      </w:tblPr>
      <w:tblGrid>
        <w:gridCol w:w="5671"/>
        <w:gridCol w:w="4949"/>
      </w:tblGrid>
      <w:tr w:rsidR="001D3E29" w:rsidTr="2DE21C88" w14:paraId="2CABC148" w14:textId="77777777">
        <w:tblPrEx>
          <w:tblCellMar>
            <w:top w:w="0" w:type="dxa"/>
            <w:left w:w="0" w:type="dxa"/>
            <w:bottom w:w="0" w:type="dxa"/>
            <w:right w:w="0" w:type="dxa"/>
          </w:tblCellMar>
        </w:tblPrEx>
        <w:trPr>
          <w:trHeight w:val="275"/>
        </w:trPr>
        <w:tc>
          <w:tcPr>
            <w:tcW w:w="1062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DADA"/>
            <w:tcMar/>
          </w:tcPr>
          <w:p w:rsidR="001D3E29" w:rsidP="00261AD3" w:rsidRDefault="001D3E29" w14:paraId="4848D1F7" w14:textId="77777777">
            <w:pPr>
              <w:pStyle w:val="TableParagraph"/>
              <w:kinsoku w:val="0"/>
              <w:overflowPunct w:val="0"/>
              <w:spacing w:line="256" w:lineRule="exact"/>
              <w:rPr>
                <w:b/>
                <w:bCs/>
                <w:spacing w:val="-2"/>
              </w:rPr>
            </w:pPr>
            <w:r>
              <w:rPr>
                <w:b/>
                <w:bCs/>
              </w:rPr>
              <w:t>PHYSICAL</w:t>
            </w:r>
            <w:r>
              <w:rPr>
                <w:b/>
                <w:bCs/>
                <w:spacing w:val="-6"/>
              </w:rPr>
              <w:t xml:space="preserve"> </w:t>
            </w:r>
            <w:r>
              <w:rPr>
                <w:b/>
                <w:bCs/>
                <w:spacing w:val="-2"/>
              </w:rPr>
              <w:t>INFORMATION</w:t>
            </w:r>
          </w:p>
        </w:tc>
      </w:tr>
      <w:tr w:rsidR="001D3E29" w:rsidTr="2DE21C88" w14:paraId="50171910" w14:textId="77777777">
        <w:tblPrEx>
          <w:tblCellMar>
            <w:top w:w="0" w:type="dxa"/>
            <w:left w:w="0" w:type="dxa"/>
            <w:bottom w:w="0" w:type="dxa"/>
            <w:right w:w="0" w:type="dxa"/>
          </w:tblCellMar>
        </w:tblPrEx>
        <w:trPr>
          <w:trHeight w:val="93"/>
        </w:trPr>
        <w:tc>
          <w:tcPr>
            <w:tcW w:w="10620" w:type="dxa"/>
            <w:gridSpan w:val="2"/>
            <w:tcBorders>
              <w:top w:val="single" w:color="000000" w:themeColor="text1" w:sz="4" w:space="0"/>
              <w:left w:val="none" w:color="auto" w:sz="6" w:space="0"/>
              <w:bottom w:val="single" w:color="000000" w:themeColor="text1" w:sz="4" w:space="0"/>
              <w:right w:val="none" w:color="auto" w:sz="6" w:space="0"/>
            </w:tcBorders>
            <w:tcMar/>
          </w:tcPr>
          <w:p w:rsidR="001D3E29" w:rsidP="00261AD3" w:rsidRDefault="001D3E29" w14:paraId="5422A4BF" w14:textId="77777777">
            <w:pPr>
              <w:pStyle w:val="TableParagraph"/>
              <w:kinsoku w:val="0"/>
              <w:overflowPunct w:val="0"/>
              <w:ind w:left="0"/>
              <w:rPr>
                <w:rFonts w:ascii="Times New Roman" w:hAnsi="Times New Roman" w:cs="Times New Roman"/>
                <w:sz w:val="4"/>
                <w:szCs w:val="4"/>
              </w:rPr>
            </w:pPr>
          </w:p>
        </w:tc>
      </w:tr>
      <w:tr w:rsidR="001D3E29" w:rsidTr="2DE21C88" w14:paraId="10DD4DC6"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1296750" w14:textId="77777777">
            <w:pPr>
              <w:pStyle w:val="TableParagraph"/>
              <w:kinsoku w:val="0"/>
              <w:overflowPunct w:val="0"/>
              <w:spacing w:line="232" w:lineRule="exact"/>
              <w:rPr>
                <w:i/>
                <w:iCs/>
                <w:spacing w:val="-2"/>
                <w:sz w:val="22"/>
                <w:szCs w:val="22"/>
              </w:rPr>
            </w:pPr>
            <w:r>
              <w:rPr>
                <w:b/>
                <w:bCs/>
                <w:sz w:val="22"/>
                <w:szCs w:val="22"/>
              </w:rPr>
              <w:t>Year</w:t>
            </w:r>
            <w:r>
              <w:rPr>
                <w:b/>
                <w:bCs/>
                <w:spacing w:val="-5"/>
                <w:sz w:val="22"/>
                <w:szCs w:val="22"/>
              </w:rPr>
              <w:t xml:space="preserve"> </w:t>
            </w:r>
            <w:r>
              <w:rPr>
                <w:b/>
                <w:bCs/>
                <w:sz w:val="22"/>
                <w:szCs w:val="22"/>
              </w:rPr>
              <w:t>Built</w:t>
            </w:r>
            <w:r>
              <w:rPr>
                <w:b/>
                <w:bCs/>
                <w:spacing w:val="-5"/>
                <w:sz w:val="22"/>
                <w:szCs w:val="22"/>
              </w:rPr>
              <w:t xml:space="preserve"> </w:t>
            </w:r>
            <w:r>
              <w:rPr>
                <w:i/>
                <w:iCs/>
                <w:sz w:val="22"/>
                <w:szCs w:val="22"/>
              </w:rPr>
              <w:t>(Year</w:t>
            </w:r>
            <w:r>
              <w:rPr>
                <w:i/>
                <w:iCs/>
                <w:spacing w:val="42"/>
                <w:sz w:val="22"/>
                <w:szCs w:val="22"/>
              </w:rPr>
              <w:t xml:space="preserve"> </w:t>
            </w:r>
            <w:r>
              <w:rPr>
                <w:i/>
                <w:iCs/>
                <w:sz w:val="22"/>
                <w:szCs w:val="22"/>
              </w:rPr>
              <w:t>of</w:t>
            </w:r>
            <w:r>
              <w:rPr>
                <w:i/>
                <w:iCs/>
                <w:spacing w:val="-5"/>
                <w:sz w:val="22"/>
                <w:szCs w:val="22"/>
              </w:rPr>
              <w:t xml:space="preserve"> </w:t>
            </w:r>
            <w:r>
              <w:rPr>
                <w:i/>
                <w:iCs/>
                <w:sz w:val="22"/>
                <w:szCs w:val="22"/>
              </w:rPr>
              <w:t>original</w:t>
            </w:r>
            <w:r>
              <w:rPr>
                <w:i/>
                <w:iCs/>
                <w:spacing w:val="-3"/>
                <w:sz w:val="22"/>
                <w:szCs w:val="22"/>
              </w:rPr>
              <w:t xml:space="preserve"> </w:t>
            </w:r>
            <w:r>
              <w:rPr>
                <w:i/>
                <w:iCs/>
                <w:spacing w:val="-2"/>
                <w:sz w:val="22"/>
                <w:szCs w:val="22"/>
              </w:rPr>
              <w:t>construction)</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4C6D1C23" w14:textId="77777777">
            <w:pPr>
              <w:pStyle w:val="TableParagraph"/>
              <w:kinsoku w:val="0"/>
              <w:overflowPunct w:val="0"/>
              <w:spacing w:before="40"/>
              <w:ind w:left="34"/>
              <w:rPr>
                <w:rFonts w:ascii="Helvetica" w:hAnsi="Helvetica" w:cs="Helvetica"/>
                <w:spacing w:val="-4"/>
                <w:sz w:val="16"/>
                <w:szCs w:val="16"/>
              </w:rPr>
            </w:pPr>
          </w:p>
        </w:tc>
      </w:tr>
      <w:tr w:rsidR="001D3E29" w:rsidTr="2DE21C88" w14:paraId="46C30B50" w14:textId="77777777">
        <w:tblPrEx>
          <w:tblCellMar>
            <w:top w:w="0" w:type="dxa"/>
            <w:left w:w="0" w:type="dxa"/>
            <w:bottom w:w="0" w:type="dxa"/>
            <w:right w:w="0" w:type="dxa"/>
          </w:tblCellMar>
        </w:tblPrEx>
        <w:trPr>
          <w:trHeight w:val="249"/>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14FD5D5B" w14:textId="77777777">
            <w:pPr>
              <w:pStyle w:val="TableParagraph"/>
              <w:kinsoku w:val="0"/>
              <w:overflowPunct w:val="0"/>
              <w:spacing w:line="229" w:lineRule="exact"/>
              <w:rPr>
                <w:i/>
                <w:iCs/>
                <w:spacing w:val="-2"/>
                <w:sz w:val="22"/>
                <w:szCs w:val="22"/>
              </w:rPr>
            </w:pPr>
            <w:r>
              <w:rPr>
                <w:b/>
                <w:bCs/>
                <w:sz w:val="22"/>
                <w:szCs w:val="22"/>
              </w:rPr>
              <w:t>Year</w:t>
            </w:r>
            <w:r>
              <w:rPr>
                <w:b/>
                <w:bCs/>
                <w:spacing w:val="-12"/>
                <w:sz w:val="22"/>
                <w:szCs w:val="22"/>
              </w:rPr>
              <w:t xml:space="preserve"> </w:t>
            </w:r>
            <w:r>
              <w:rPr>
                <w:b/>
                <w:bCs/>
                <w:sz w:val="22"/>
                <w:szCs w:val="22"/>
              </w:rPr>
              <w:t>Substantially</w:t>
            </w:r>
            <w:r>
              <w:rPr>
                <w:b/>
                <w:bCs/>
                <w:spacing w:val="-8"/>
                <w:sz w:val="22"/>
                <w:szCs w:val="22"/>
              </w:rPr>
              <w:t xml:space="preserve"> </w:t>
            </w:r>
            <w:r>
              <w:rPr>
                <w:b/>
                <w:bCs/>
                <w:sz w:val="22"/>
                <w:szCs w:val="22"/>
              </w:rPr>
              <w:t>Rehabilitated</w:t>
            </w:r>
            <w:r>
              <w:rPr>
                <w:b/>
                <w:bCs/>
                <w:spacing w:val="-9"/>
                <w:sz w:val="22"/>
                <w:szCs w:val="22"/>
              </w:rPr>
              <w:t xml:space="preserve"> </w:t>
            </w:r>
            <w:r>
              <w:rPr>
                <w:i/>
                <w:iCs/>
                <w:sz w:val="22"/>
                <w:szCs w:val="22"/>
              </w:rPr>
              <w:t>(Usually</w:t>
            </w:r>
            <w:r>
              <w:rPr>
                <w:i/>
                <w:iCs/>
                <w:spacing w:val="-7"/>
                <w:sz w:val="22"/>
                <w:szCs w:val="22"/>
              </w:rPr>
              <w:t xml:space="preserve"> </w:t>
            </w:r>
            <w:r>
              <w:rPr>
                <w:i/>
                <w:iCs/>
                <w:sz w:val="22"/>
                <w:szCs w:val="22"/>
              </w:rPr>
              <w:t>due</w:t>
            </w:r>
            <w:r>
              <w:rPr>
                <w:i/>
                <w:iCs/>
                <w:spacing w:val="-9"/>
                <w:sz w:val="22"/>
                <w:szCs w:val="22"/>
              </w:rPr>
              <w:t xml:space="preserve"> </w:t>
            </w:r>
            <w:r>
              <w:rPr>
                <w:i/>
                <w:iCs/>
                <w:sz w:val="22"/>
                <w:szCs w:val="22"/>
              </w:rPr>
              <w:t>to</w:t>
            </w:r>
            <w:r>
              <w:rPr>
                <w:i/>
                <w:iCs/>
                <w:spacing w:val="-8"/>
                <w:sz w:val="22"/>
                <w:szCs w:val="22"/>
              </w:rPr>
              <w:t xml:space="preserve"> </w:t>
            </w:r>
            <w:r>
              <w:rPr>
                <w:i/>
                <w:iCs/>
                <w:spacing w:val="-2"/>
                <w:sz w:val="22"/>
                <w:szCs w:val="22"/>
              </w:rPr>
              <w:t>LITC)</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56F316EB" w14:textId="77777777">
            <w:pPr>
              <w:pStyle w:val="TableParagraph"/>
              <w:kinsoku w:val="0"/>
              <w:overflowPunct w:val="0"/>
              <w:ind w:left="0"/>
              <w:rPr>
                <w:rFonts w:ascii="Times New Roman" w:hAnsi="Times New Roman" w:cs="Times New Roman"/>
                <w:sz w:val="18"/>
                <w:szCs w:val="18"/>
              </w:rPr>
            </w:pPr>
          </w:p>
        </w:tc>
      </w:tr>
      <w:tr w:rsidR="001D3E29" w:rsidTr="2DE21C88" w14:paraId="19C6B499" w14:textId="77777777">
        <w:tblPrEx>
          <w:tblCellMar>
            <w:top w:w="0" w:type="dxa"/>
            <w:left w:w="0" w:type="dxa"/>
            <w:bottom w:w="0" w:type="dxa"/>
            <w:right w:w="0" w:type="dxa"/>
          </w:tblCellMar>
        </w:tblPrEx>
        <w:trPr>
          <w:trHeight w:val="757"/>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80A2A" w:rsidR="001D3E29" w:rsidP="00261AD3" w:rsidRDefault="001D3E29" w14:paraId="4395E304" w14:textId="77777777">
            <w:pPr>
              <w:pStyle w:val="TableParagraph"/>
              <w:kinsoku w:val="0"/>
              <w:overflowPunct w:val="0"/>
              <w:spacing w:line="245" w:lineRule="exact"/>
              <w:rPr>
                <w:i/>
                <w:iCs/>
                <w:spacing w:val="-2"/>
                <w:sz w:val="18"/>
                <w:szCs w:val="18"/>
              </w:rPr>
            </w:pPr>
            <w:r w:rsidRPr="00980A2A">
              <w:rPr>
                <w:b/>
                <w:bCs/>
                <w:sz w:val="18"/>
                <w:szCs w:val="18"/>
              </w:rPr>
              <w:t>Asbestos</w:t>
            </w:r>
            <w:r w:rsidRPr="00980A2A">
              <w:rPr>
                <w:b/>
                <w:bCs/>
                <w:spacing w:val="-11"/>
                <w:sz w:val="18"/>
                <w:szCs w:val="18"/>
              </w:rPr>
              <w:t xml:space="preserve"> </w:t>
            </w:r>
            <w:r w:rsidRPr="00980A2A">
              <w:rPr>
                <w:b/>
                <w:bCs/>
                <w:sz w:val="18"/>
                <w:szCs w:val="18"/>
              </w:rPr>
              <w:t>Reports/Surveys</w:t>
            </w:r>
            <w:r w:rsidRPr="00980A2A">
              <w:rPr>
                <w:b/>
                <w:bCs/>
                <w:spacing w:val="-9"/>
                <w:sz w:val="18"/>
                <w:szCs w:val="18"/>
              </w:rPr>
              <w:t xml:space="preserve"> </w:t>
            </w:r>
            <w:r w:rsidRPr="00980A2A">
              <w:rPr>
                <w:sz w:val="18"/>
                <w:szCs w:val="18"/>
              </w:rPr>
              <w:t>(</w:t>
            </w:r>
            <w:r w:rsidRPr="00980A2A">
              <w:rPr>
                <w:i/>
                <w:iCs/>
                <w:sz w:val="18"/>
                <w:szCs w:val="18"/>
              </w:rPr>
              <w:t>Date</w:t>
            </w:r>
            <w:r w:rsidRPr="00980A2A">
              <w:rPr>
                <w:i/>
                <w:iCs/>
                <w:spacing w:val="-8"/>
                <w:sz w:val="18"/>
                <w:szCs w:val="18"/>
              </w:rPr>
              <w:t xml:space="preserve"> </w:t>
            </w:r>
            <w:r w:rsidRPr="00980A2A">
              <w:rPr>
                <w:i/>
                <w:iCs/>
                <w:sz w:val="18"/>
                <w:szCs w:val="18"/>
              </w:rPr>
              <w:t>and</w:t>
            </w:r>
            <w:r w:rsidRPr="00980A2A">
              <w:rPr>
                <w:i/>
                <w:iCs/>
                <w:spacing w:val="-9"/>
                <w:sz w:val="18"/>
                <w:szCs w:val="18"/>
              </w:rPr>
              <w:t xml:space="preserve"> </w:t>
            </w:r>
            <w:r w:rsidRPr="00980A2A">
              <w:rPr>
                <w:i/>
                <w:iCs/>
                <w:sz w:val="18"/>
                <w:szCs w:val="18"/>
              </w:rPr>
              <w:t>location</w:t>
            </w:r>
            <w:r w:rsidRPr="00980A2A">
              <w:rPr>
                <w:i/>
                <w:iCs/>
                <w:spacing w:val="-9"/>
                <w:sz w:val="18"/>
                <w:szCs w:val="18"/>
              </w:rPr>
              <w:t xml:space="preserve"> </w:t>
            </w:r>
            <w:r w:rsidRPr="00980A2A">
              <w:rPr>
                <w:i/>
                <w:iCs/>
                <w:sz w:val="18"/>
                <w:szCs w:val="18"/>
              </w:rPr>
              <w:t>of</w:t>
            </w:r>
            <w:r w:rsidRPr="00980A2A">
              <w:rPr>
                <w:i/>
                <w:iCs/>
                <w:spacing w:val="-10"/>
                <w:sz w:val="18"/>
                <w:szCs w:val="18"/>
              </w:rPr>
              <w:t xml:space="preserve"> </w:t>
            </w:r>
            <w:r w:rsidRPr="00980A2A">
              <w:rPr>
                <w:i/>
                <w:iCs/>
                <w:spacing w:val="-2"/>
                <w:sz w:val="18"/>
                <w:szCs w:val="18"/>
              </w:rPr>
              <w:t>asbestos</w:t>
            </w:r>
          </w:p>
          <w:p w:rsidR="001D3E29" w:rsidP="00261AD3" w:rsidRDefault="001D3E29" w14:paraId="6832D9F5" w14:textId="77777777">
            <w:pPr>
              <w:pStyle w:val="TableParagraph"/>
              <w:kinsoku w:val="0"/>
              <w:overflowPunct w:val="0"/>
              <w:spacing w:line="252" w:lineRule="exact"/>
              <w:rPr>
                <w:i/>
                <w:iCs/>
                <w:sz w:val="22"/>
                <w:szCs w:val="22"/>
              </w:rPr>
            </w:pPr>
            <w:r w:rsidRPr="00980A2A">
              <w:rPr>
                <w:i/>
                <w:iCs/>
                <w:sz w:val="18"/>
                <w:szCs w:val="18"/>
              </w:rPr>
              <w:t>surveys,</w:t>
            </w:r>
            <w:r w:rsidRPr="00980A2A">
              <w:rPr>
                <w:i/>
                <w:iCs/>
                <w:spacing w:val="-12"/>
                <w:sz w:val="18"/>
                <w:szCs w:val="18"/>
              </w:rPr>
              <w:t xml:space="preserve"> </w:t>
            </w:r>
            <w:r w:rsidRPr="00980A2A">
              <w:rPr>
                <w:i/>
                <w:iCs/>
                <w:sz w:val="18"/>
                <w:szCs w:val="18"/>
              </w:rPr>
              <w:t>operation</w:t>
            </w:r>
            <w:r w:rsidRPr="00980A2A">
              <w:rPr>
                <w:i/>
                <w:iCs/>
                <w:spacing w:val="-10"/>
                <w:sz w:val="18"/>
                <w:szCs w:val="18"/>
              </w:rPr>
              <w:t xml:space="preserve"> </w:t>
            </w:r>
            <w:r w:rsidRPr="00980A2A">
              <w:rPr>
                <w:i/>
                <w:iCs/>
                <w:sz w:val="18"/>
                <w:szCs w:val="18"/>
              </w:rPr>
              <w:t>&amp;</w:t>
            </w:r>
            <w:r w:rsidRPr="00980A2A">
              <w:rPr>
                <w:i/>
                <w:iCs/>
                <w:spacing w:val="-13"/>
                <w:sz w:val="18"/>
                <w:szCs w:val="18"/>
              </w:rPr>
              <w:t xml:space="preserve"> </w:t>
            </w:r>
            <w:r w:rsidRPr="00980A2A">
              <w:rPr>
                <w:i/>
                <w:iCs/>
                <w:sz w:val="18"/>
                <w:szCs w:val="18"/>
              </w:rPr>
              <w:t>maintenance</w:t>
            </w:r>
            <w:r w:rsidRPr="00980A2A">
              <w:rPr>
                <w:i/>
                <w:iCs/>
                <w:spacing w:val="-10"/>
                <w:sz w:val="18"/>
                <w:szCs w:val="18"/>
              </w:rPr>
              <w:t xml:space="preserve"> </w:t>
            </w:r>
            <w:r w:rsidRPr="00980A2A">
              <w:rPr>
                <w:i/>
                <w:iCs/>
                <w:sz w:val="18"/>
                <w:szCs w:val="18"/>
              </w:rPr>
              <w:t>plans,</w:t>
            </w:r>
            <w:r w:rsidRPr="00980A2A">
              <w:rPr>
                <w:i/>
                <w:iCs/>
                <w:spacing w:val="-13"/>
                <w:sz w:val="18"/>
                <w:szCs w:val="18"/>
              </w:rPr>
              <w:t xml:space="preserve"> </w:t>
            </w:r>
            <w:r w:rsidRPr="00980A2A">
              <w:rPr>
                <w:i/>
                <w:iCs/>
                <w:sz w:val="18"/>
                <w:szCs w:val="18"/>
              </w:rPr>
              <w:t>abatement</w:t>
            </w:r>
            <w:r w:rsidRPr="00980A2A">
              <w:rPr>
                <w:i/>
                <w:iCs/>
                <w:spacing w:val="-12"/>
                <w:sz w:val="18"/>
                <w:szCs w:val="18"/>
              </w:rPr>
              <w:t xml:space="preserve"> </w:t>
            </w:r>
            <w:r w:rsidRPr="00980A2A">
              <w:rPr>
                <w:i/>
                <w:iCs/>
                <w:sz w:val="18"/>
                <w:szCs w:val="18"/>
              </w:rPr>
              <w:t>records, clearance records.</w:t>
            </w:r>
            <w:r w:rsidRPr="00980A2A">
              <w:rPr>
                <w:i/>
                <w:iCs/>
                <w:spacing w:val="40"/>
                <w:sz w:val="18"/>
                <w:szCs w:val="18"/>
              </w:rPr>
              <w:t xml:space="preserve"> </w:t>
            </w:r>
            <w:r w:rsidRPr="00980A2A">
              <w:rPr>
                <w:i/>
                <w:iCs/>
                <w:sz w:val="18"/>
                <w:szCs w:val="18"/>
              </w:rPr>
              <w:t>Sometimes associated with rehab.)</w:t>
            </w:r>
            <w:r w:rsidRPr="00980A2A">
              <w:rPr>
                <w:b/>
                <w:bCs/>
                <w:sz w:val="18"/>
                <w:szCs w:val="18"/>
              </w:rPr>
              <w:t xml:space="preserve"> Lead-based</w:t>
            </w:r>
            <w:r w:rsidRPr="00980A2A">
              <w:rPr>
                <w:b/>
                <w:bCs/>
                <w:spacing w:val="-13"/>
                <w:sz w:val="18"/>
                <w:szCs w:val="18"/>
              </w:rPr>
              <w:t xml:space="preserve"> </w:t>
            </w:r>
            <w:r w:rsidRPr="00980A2A">
              <w:rPr>
                <w:b/>
                <w:bCs/>
                <w:sz w:val="18"/>
                <w:szCs w:val="18"/>
              </w:rPr>
              <w:t>Paint</w:t>
            </w:r>
            <w:r w:rsidRPr="00980A2A">
              <w:rPr>
                <w:b/>
                <w:bCs/>
                <w:spacing w:val="-12"/>
                <w:sz w:val="18"/>
                <w:szCs w:val="18"/>
              </w:rPr>
              <w:t xml:space="preserve"> </w:t>
            </w:r>
            <w:r w:rsidRPr="00980A2A">
              <w:rPr>
                <w:b/>
                <w:bCs/>
                <w:sz w:val="18"/>
                <w:szCs w:val="18"/>
              </w:rPr>
              <w:t>Reports/Surveys</w:t>
            </w:r>
            <w:r w:rsidRPr="00980A2A">
              <w:rPr>
                <w:b/>
                <w:bCs/>
                <w:spacing w:val="-10"/>
                <w:sz w:val="18"/>
                <w:szCs w:val="18"/>
              </w:rPr>
              <w:t xml:space="preserve"> </w:t>
            </w:r>
            <w:r w:rsidRPr="00980A2A">
              <w:rPr>
                <w:i/>
                <w:iCs/>
                <w:sz w:val="18"/>
                <w:szCs w:val="18"/>
              </w:rPr>
              <w:t>(Date</w:t>
            </w:r>
            <w:r w:rsidRPr="00980A2A">
              <w:rPr>
                <w:i/>
                <w:iCs/>
                <w:spacing w:val="-10"/>
                <w:sz w:val="18"/>
                <w:szCs w:val="18"/>
              </w:rPr>
              <w:t xml:space="preserve"> </w:t>
            </w:r>
            <w:r w:rsidRPr="00980A2A">
              <w:rPr>
                <w:i/>
                <w:iCs/>
                <w:sz w:val="18"/>
                <w:szCs w:val="18"/>
              </w:rPr>
              <w:t>and</w:t>
            </w:r>
            <w:r w:rsidRPr="00980A2A">
              <w:rPr>
                <w:i/>
                <w:iCs/>
                <w:spacing w:val="-10"/>
                <w:sz w:val="18"/>
                <w:szCs w:val="18"/>
              </w:rPr>
              <w:t xml:space="preserve"> </w:t>
            </w:r>
            <w:r w:rsidRPr="00980A2A">
              <w:rPr>
                <w:i/>
                <w:iCs/>
                <w:sz w:val="18"/>
                <w:szCs w:val="18"/>
              </w:rPr>
              <w:t>location</w:t>
            </w:r>
            <w:r w:rsidRPr="00980A2A">
              <w:rPr>
                <w:i/>
                <w:iCs/>
                <w:spacing w:val="-10"/>
                <w:sz w:val="18"/>
                <w:szCs w:val="18"/>
              </w:rPr>
              <w:t xml:space="preserve"> </w:t>
            </w:r>
            <w:r w:rsidRPr="00980A2A">
              <w:rPr>
                <w:i/>
                <w:iCs/>
                <w:sz w:val="18"/>
                <w:szCs w:val="18"/>
              </w:rPr>
              <w:t>of</w:t>
            </w:r>
            <w:r w:rsidRPr="00980A2A">
              <w:rPr>
                <w:i/>
                <w:iCs/>
                <w:spacing w:val="-12"/>
                <w:sz w:val="18"/>
                <w:szCs w:val="18"/>
              </w:rPr>
              <w:t xml:space="preserve"> </w:t>
            </w:r>
            <w:r w:rsidRPr="00980A2A">
              <w:rPr>
                <w:i/>
                <w:iCs/>
                <w:sz w:val="18"/>
                <w:szCs w:val="18"/>
              </w:rPr>
              <w:t>lead- based</w:t>
            </w:r>
            <w:r w:rsidRPr="00980A2A">
              <w:rPr>
                <w:i/>
                <w:iCs/>
                <w:spacing w:val="-12"/>
                <w:sz w:val="18"/>
                <w:szCs w:val="18"/>
              </w:rPr>
              <w:t xml:space="preserve"> </w:t>
            </w:r>
            <w:r w:rsidRPr="00980A2A">
              <w:rPr>
                <w:i/>
                <w:iCs/>
                <w:sz w:val="18"/>
                <w:szCs w:val="18"/>
              </w:rPr>
              <w:t>paint</w:t>
            </w:r>
            <w:r w:rsidRPr="00980A2A">
              <w:rPr>
                <w:i/>
                <w:iCs/>
                <w:spacing w:val="-12"/>
                <w:sz w:val="18"/>
                <w:szCs w:val="18"/>
              </w:rPr>
              <w:t xml:space="preserve"> </w:t>
            </w:r>
            <w:r w:rsidRPr="00980A2A">
              <w:rPr>
                <w:i/>
                <w:iCs/>
                <w:sz w:val="18"/>
                <w:szCs w:val="18"/>
              </w:rPr>
              <w:t>surveys,</w:t>
            </w:r>
            <w:r w:rsidRPr="00980A2A">
              <w:rPr>
                <w:i/>
                <w:iCs/>
                <w:spacing w:val="-12"/>
                <w:sz w:val="18"/>
                <w:szCs w:val="18"/>
              </w:rPr>
              <w:t xml:space="preserve"> </w:t>
            </w:r>
            <w:r w:rsidRPr="00980A2A">
              <w:rPr>
                <w:i/>
                <w:iCs/>
                <w:sz w:val="18"/>
                <w:szCs w:val="18"/>
              </w:rPr>
              <w:t>operation</w:t>
            </w:r>
            <w:r w:rsidRPr="00980A2A">
              <w:rPr>
                <w:i/>
                <w:iCs/>
                <w:spacing w:val="-10"/>
                <w:sz w:val="18"/>
                <w:szCs w:val="18"/>
              </w:rPr>
              <w:t xml:space="preserve"> </w:t>
            </w:r>
            <w:r w:rsidRPr="00980A2A">
              <w:rPr>
                <w:i/>
                <w:iCs/>
                <w:sz w:val="18"/>
                <w:szCs w:val="18"/>
              </w:rPr>
              <w:t>&amp;</w:t>
            </w:r>
            <w:r w:rsidRPr="00980A2A">
              <w:rPr>
                <w:i/>
                <w:iCs/>
                <w:spacing w:val="-11"/>
                <w:sz w:val="18"/>
                <w:szCs w:val="18"/>
              </w:rPr>
              <w:t xml:space="preserve"> </w:t>
            </w:r>
            <w:r w:rsidRPr="00980A2A">
              <w:rPr>
                <w:i/>
                <w:iCs/>
                <w:sz w:val="18"/>
                <w:szCs w:val="18"/>
              </w:rPr>
              <w:t>maintenance</w:t>
            </w:r>
            <w:r w:rsidRPr="00980A2A">
              <w:rPr>
                <w:i/>
                <w:iCs/>
                <w:spacing w:val="-10"/>
                <w:sz w:val="18"/>
                <w:szCs w:val="18"/>
              </w:rPr>
              <w:t xml:space="preserve"> </w:t>
            </w:r>
            <w:r w:rsidRPr="00980A2A">
              <w:rPr>
                <w:i/>
                <w:iCs/>
                <w:sz w:val="18"/>
                <w:szCs w:val="18"/>
              </w:rPr>
              <w:t>plans,</w:t>
            </w:r>
            <w:r w:rsidRPr="00980A2A">
              <w:rPr>
                <w:i/>
                <w:iCs/>
                <w:spacing w:val="-12"/>
                <w:sz w:val="18"/>
                <w:szCs w:val="18"/>
              </w:rPr>
              <w:t xml:space="preserve"> </w:t>
            </w:r>
            <w:r w:rsidRPr="00980A2A">
              <w:rPr>
                <w:i/>
                <w:iCs/>
                <w:sz w:val="18"/>
                <w:szCs w:val="18"/>
              </w:rPr>
              <w:t>abatement records,</w:t>
            </w:r>
            <w:r w:rsidRPr="00980A2A">
              <w:rPr>
                <w:i/>
                <w:iCs/>
                <w:spacing w:val="-8"/>
                <w:sz w:val="18"/>
                <w:szCs w:val="18"/>
              </w:rPr>
              <w:t xml:space="preserve"> </w:t>
            </w:r>
            <w:r w:rsidRPr="00980A2A">
              <w:rPr>
                <w:i/>
                <w:iCs/>
                <w:sz w:val="18"/>
                <w:szCs w:val="18"/>
              </w:rPr>
              <w:t>clearance</w:t>
            </w:r>
            <w:r w:rsidRPr="00980A2A">
              <w:rPr>
                <w:i/>
                <w:iCs/>
                <w:spacing w:val="-5"/>
                <w:sz w:val="18"/>
                <w:szCs w:val="18"/>
              </w:rPr>
              <w:t xml:space="preserve"> </w:t>
            </w:r>
            <w:r w:rsidRPr="00980A2A">
              <w:rPr>
                <w:i/>
                <w:iCs/>
                <w:sz w:val="18"/>
                <w:szCs w:val="18"/>
              </w:rPr>
              <w:t>records.</w:t>
            </w:r>
            <w:r w:rsidRPr="00980A2A">
              <w:rPr>
                <w:i/>
                <w:iCs/>
                <w:spacing w:val="40"/>
                <w:sz w:val="18"/>
                <w:szCs w:val="18"/>
              </w:rPr>
              <w:t xml:space="preserve"> </w:t>
            </w:r>
            <w:r w:rsidRPr="00980A2A">
              <w:rPr>
                <w:i/>
                <w:iCs/>
                <w:sz w:val="18"/>
                <w:szCs w:val="18"/>
              </w:rPr>
              <w:t>Sometimes</w:t>
            </w:r>
            <w:r w:rsidRPr="00980A2A">
              <w:rPr>
                <w:i/>
                <w:iCs/>
                <w:spacing w:val="-2"/>
                <w:sz w:val="18"/>
                <w:szCs w:val="18"/>
              </w:rPr>
              <w:t xml:space="preserve"> </w:t>
            </w:r>
            <w:r w:rsidRPr="00980A2A">
              <w:rPr>
                <w:i/>
                <w:iCs/>
                <w:sz w:val="18"/>
                <w:szCs w:val="18"/>
              </w:rPr>
              <w:t>associated</w:t>
            </w:r>
            <w:r w:rsidRPr="00980A2A">
              <w:rPr>
                <w:i/>
                <w:iCs/>
                <w:spacing w:val="-3"/>
                <w:sz w:val="18"/>
                <w:szCs w:val="18"/>
              </w:rPr>
              <w:t xml:space="preserve"> </w:t>
            </w:r>
            <w:r w:rsidRPr="00980A2A">
              <w:rPr>
                <w:i/>
                <w:iCs/>
                <w:sz w:val="18"/>
                <w:szCs w:val="18"/>
              </w:rPr>
              <w:t>with</w:t>
            </w:r>
            <w:r w:rsidRPr="00980A2A">
              <w:rPr>
                <w:i/>
                <w:iCs/>
                <w:spacing w:val="-3"/>
                <w:sz w:val="18"/>
                <w:szCs w:val="18"/>
              </w:rPr>
              <w:t xml:space="preserve"> </w:t>
            </w:r>
            <w:r w:rsidRPr="00980A2A">
              <w:rPr>
                <w:i/>
                <w:iCs/>
                <w:sz w:val="18"/>
                <w:szCs w:val="18"/>
              </w:rPr>
              <w:t>rehab.)</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01E06D1D" w14:textId="77777777">
            <w:pPr>
              <w:pStyle w:val="TableParagraph"/>
              <w:kinsoku w:val="0"/>
              <w:overflowPunct w:val="0"/>
              <w:ind w:left="0"/>
              <w:rPr>
                <w:rFonts w:ascii="Times New Roman" w:hAnsi="Times New Roman" w:cs="Times New Roman"/>
                <w:sz w:val="20"/>
                <w:szCs w:val="20"/>
              </w:rPr>
            </w:pPr>
            <w:r>
              <w:rPr>
                <w:rFonts w:ascii="Times New Roman" w:hAnsi="Times New Roman" w:cs="Times New Roman"/>
                <w:sz w:val="20"/>
                <w:szCs w:val="20"/>
              </w:rPr>
              <w:t xml:space="preserve"> Yes or </w:t>
            </w:r>
            <w:proofErr w:type="gramStart"/>
            <w:r>
              <w:rPr>
                <w:rFonts w:ascii="Times New Roman" w:hAnsi="Times New Roman" w:cs="Times New Roman"/>
                <w:sz w:val="20"/>
                <w:szCs w:val="20"/>
              </w:rPr>
              <w:t>No</w:t>
            </w:r>
            <w:proofErr w:type="gramEnd"/>
            <w:r>
              <w:rPr>
                <w:rFonts w:ascii="Times New Roman" w:hAnsi="Times New Roman" w:cs="Times New Roman"/>
                <w:sz w:val="20"/>
                <w:szCs w:val="20"/>
              </w:rPr>
              <w:t xml:space="preserve"> </w:t>
            </w:r>
          </w:p>
        </w:tc>
      </w:tr>
      <w:tr w:rsidR="001D3E29" w:rsidTr="2DE21C88" w14:paraId="5EE56F21" w14:textId="77777777">
        <w:tblPrEx>
          <w:tblCellMar>
            <w:top w:w="0" w:type="dxa"/>
            <w:left w:w="0" w:type="dxa"/>
            <w:bottom w:w="0" w:type="dxa"/>
            <w:right w:w="0" w:type="dxa"/>
          </w:tblCellMar>
        </w:tblPrEx>
        <w:trPr>
          <w:trHeight w:val="523"/>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2DE21C88" w:rsidRDefault="001D3E29" w14:paraId="770B1ADC" w14:textId="783A5EEA">
            <w:pPr>
              <w:pStyle w:val="TableParagraph"/>
              <w:kinsoku w:val="0"/>
              <w:overflowPunct w:val="0"/>
              <w:spacing w:before="8" w:line="230" w:lineRule="auto"/>
              <w:ind w:right="438"/>
              <w:jc w:val="both"/>
              <w:rPr>
                <w:i w:val="1"/>
                <w:iCs w:val="1"/>
                <w:sz w:val="22"/>
                <w:szCs w:val="22"/>
              </w:rPr>
            </w:pPr>
            <w:r w:rsidRPr="2DE21C88" w:rsidR="001D3E29">
              <w:rPr>
                <w:i w:val="1"/>
                <w:iCs w:val="1"/>
                <w:sz w:val="22"/>
                <w:szCs w:val="22"/>
              </w:rPr>
              <w:t xml:space="preserve">Does this property have Decks? – SB </w:t>
            </w:r>
            <w:r w:rsidRPr="2DE21C88" w:rsidR="001D3E29">
              <w:rPr>
                <w:i w:val="1"/>
                <w:iCs w:val="1"/>
                <w:sz w:val="22"/>
                <w:szCs w:val="22"/>
              </w:rPr>
              <w:t>271 compliant</w:t>
            </w:r>
            <w:r w:rsidRPr="2DE21C88" w:rsidR="001D3E29">
              <w:rPr>
                <w:i w:val="1"/>
                <w:iCs w:val="1"/>
                <w:sz w:val="22"/>
                <w:szCs w:val="22"/>
              </w:rPr>
              <w:t xml:space="preserve"> with Deck Certification </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0012737F" w14:textId="77777777">
            <w:pPr>
              <w:pStyle w:val="TableParagraph"/>
              <w:kinsoku w:val="0"/>
              <w:overflowPunct w:val="0"/>
              <w:ind w:left="0"/>
              <w:rPr>
                <w:rFonts w:ascii="Times New Roman" w:hAnsi="Times New Roman" w:cs="Times New Roman"/>
                <w:sz w:val="20"/>
                <w:szCs w:val="20"/>
              </w:rPr>
            </w:pPr>
            <w:r>
              <w:rPr>
                <w:rFonts w:ascii="Times New Roman" w:hAnsi="Times New Roman" w:cs="Times New Roman"/>
                <w:sz w:val="20"/>
                <w:szCs w:val="20"/>
              </w:rPr>
              <w:t xml:space="preserve"> Yes/No </w:t>
            </w:r>
          </w:p>
        </w:tc>
      </w:tr>
      <w:tr w:rsidR="001D3E29" w:rsidTr="2DE21C88" w14:paraId="2AA42469" w14:textId="77777777">
        <w:tblPrEx>
          <w:tblCellMar>
            <w:top w:w="0" w:type="dxa"/>
            <w:left w:w="0" w:type="dxa"/>
            <w:bottom w:w="0" w:type="dxa"/>
            <w:right w:w="0" w:type="dxa"/>
          </w:tblCellMar>
        </w:tblPrEx>
        <w:trPr>
          <w:trHeight w:val="758"/>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2E53456" w14:textId="77777777">
            <w:pPr>
              <w:pStyle w:val="TableParagraph"/>
              <w:kinsoku w:val="0"/>
              <w:overflowPunct w:val="0"/>
              <w:spacing w:line="252" w:lineRule="exact"/>
              <w:rPr>
                <w:i/>
                <w:iCs/>
                <w:sz w:val="22"/>
                <w:szCs w:val="22"/>
              </w:rPr>
            </w:pPr>
            <w:r>
              <w:rPr>
                <w:b/>
                <w:bCs/>
                <w:sz w:val="22"/>
                <w:szCs w:val="22"/>
              </w:rPr>
              <w:t>Project</w:t>
            </w:r>
            <w:r>
              <w:rPr>
                <w:b/>
                <w:bCs/>
                <w:spacing w:val="-13"/>
                <w:sz w:val="22"/>
                <w:szCs w:val="22"/>
              </w:rPr>
              <w:t xml:space="preserve"> </w:t>
            </w:r>
            <w:r>
              <w:rPr>
                <w:b/>
                <w:bCs/>
                <w:sz w:val="22"/>
                <w:szCs w:val="22"/>
              </w:rPr>
              <w:t>Drawings</w:t>
            </w:r>
            <w:r>
              <w:rPr>
                <w:b/>
                <w:bCs/>
                <w:spacing w:val="-10"/>
                <w:sz w:val="22"/>
                <w:szCs w:val="22"/>
              </w:rPr>
              <w:t xml:space="preserve"> </w:t>
            </w:r>
            <w:r>
              <w:rPr>
                <w:sz w:val="22"/>
                <w:szCs w:val="22"/>
              </w:rPr>
              <w:t>(</w:t>
            </w:r>
            <w:r>
              <w:rPr>
                <w:i/>
                <w:iCs/>
                <w:sz w:val="22"/>
                <w:szCs w:val="22"/>
              </w:rPr>
              <w:t>Includes warranties, product information, operation and maintenance instructions for installed systems and products.)</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4E158535" w14:textId="77777777">
            <w:pPr>
              <w:pStyle w:val="TableParagraph"/>
              <w:kinsoku w:val="0"/>
              <w:overflowPunct w:val="0"/>
              <w:ind w:left="0"/>
              <w:rPr>
                <w:rFonts w:ascii="Times New Roman" w:hAnsi="Times New Roman" w:cs="Times New Roman"/>
                <w:sz w:val="20"/>
                <w:szCs w:val="20"/>
              </w:rPr>
            </w:pPr>
            <w:r>
              <w:rPr>
                <w:rFonts w:ascii="Times New Roman" w:hAnsi="Times New Roman" w:cs="Times New Roman"/>
                <w:sz w:val="20"/>
                <w:szCs w:val="20"/>
              </w:rPr>
              <w:t xml:space="preserve">Provide all drawings with packet. </w:t>
            </w:r>
          </w:p>
        </w:tc>
      </w:tr>
    </w:tbl>
    <w:p w:rsidR="001D3E29" w:rsidRDefault="001D3E29" w14:paraId="7442F89F" w14:textId="77777777"/>
    <w:tbl>
      <w:tblPr>
        <w:tblW w:w="0" w:type="auto"/>
        <w:tblInd w:w="120" w:type="dxa"/>
        <w:tblLayout w:type="fixed"/>
        <w:tblCellMar>
          <w:left w:w="0" w:type="dxa"/>
          <w:right w:w="0" w:type="dxa"/>
        </w:tblCellMar>
        <w:tblLook w:val="0000" w:firstRow="0" w:lastRow="0" w:firstColumn="0" w:lastColumn="0" w:noHBand="0" w:noVBand="0"/>
      </w:tblPr>
      <w:tblGrid>
        <w:gridCol w:w="5671"/>
        <w:gridCol w:w="4949"/>
      </w:tblGrid>
      <w:tr w:rsidR="001D3E29" w:rsidTr="00261AD3" w14:paraId="594FB63C" w14:textId="77777777">
        <w:tblPrEx>
          <w:tblCellMar>
            <w:top w:w="0" w:type="dxa"/>
            <w:left w:w="0" w:type="dxa"/>
            <w:bottom w:w="0" w:type="dxa"/>
            <w:right w:w="0" w:type="dxa"/>
          </w:tblCellMar>
        </w:tblPrEx>
        <w:trPr>
          <w:trHeight w:val="275"/>
        </w:trPr>
        <w:tc>
          <w:tcPr>
            <w:tcW w:w="10620" w:type="dxa"/>
            <w:gridSpan w:val="2"/>
            <w:tcBorders>
              <w:top w:val="single" w:color="000000" w:sz="4" w:space="0"/>
              <w:left w:val="single" w:color="000000" w:sz="4" w:space="0"/>
              <w:bottom w:val="single" w:color="000000" w:sz="4" w:space="0"/>
              <w:right w:val="single" w:color="000000" w:sz="4" w:space="0"/>
            </w:tcBorders>
            <w:shd w:val="clear" w:color="auto" w:fill="DADADA"/>
          </w:tcPr>
          <w:p w:rsidR="001D3E29" w:rsidP="00261AD3" w:rsidRDefault="001D3E29" w14:paraId="0AC8ED99" w14:textId="77777777">
            <w:pPr>
              <w:pStyle w:val="TableParagraph"/>
              <w:kinsoku w:val="0"/>
              <w:overflowPunct w:val="0"/>
              <w:spacing w:line="256" w:lineRule="exact"/>
              <w:ind w:left="0"/>
              <w:rPr>
                <w:b/>
                <w:bCs/>
                <w:spacing w:val="-2"/>
              </w:rPr>
            </w:pPr>
            <w:r>
              <w:rPr>
                <w:b/>
                <w:bCs/>
              </w:rPr>
              <w:t xml:space="preserve">Amenities </w:t>
            </w:r>
          </w:p>
        </w:tc>
      </w:tr>
      <w:tr w:rsidR="001D3E29" w:rsidTr="00261AD3" w14:paraId="75F49D39" w14:textId="77777777">
        <w:tblPrEx>
          <w:tblCellMar>
            <w:top w:w="0" w:type="dxa"/>
            <w:left w:w="0" w:type="dxa"/>
            <w:bottom w:w="0" w:type="dxa"/>
            <w:right w:w="0" w:type="dxa"/>
          </w:tblCellMar>
        </w:tblPrEx>
        <w:trPr>
          <w:trHeight w:val="90"/>
        </w:trPr>
        <w:tc>
          <w:tcPr>
            <w:tcW w:w="10620" w:type="dxa"/>
            <w:gridSpan w:val="2"/>
            <w:tcBorders>
              <w:top w:val="single" w:color="000000" w:sz="4" w:space="0"/>
              <w:left w:val="none" w:color="auto" w:sz="6" w:space="0"/>
              <w:bottom w:val="single" w:color="000000" w:sz="4" w:space="0"/>
              <w:right w:val="none" w:color="auto" w:sz="6" w:space="0"/>
            </w:tcBorders>
          </w:tcPr>
          <w:p w:rsidR="001D3E29" w:rsidP="00261AD3" w:rsidRDefault="001D3E29" w14:paraId="620F09B7" w14:textId="77777777">
            <w:pPr>
              <w:pStyle w:val="TableParagraph"/>
              <w:kinsoku w:val="0"/>
              <w:overflowPunct w:val="0"/>
              <w:ind w:left="0"/>
              <w:rPr>
                <w:rFonts w:ascii="Times New Roman" w:hAnsi="Times New Roman" w:cs="Times New Roman"/>
                <w:sz w:val="4"/>
                <w:szCs w:val="4"/>
              </w:rPr>
            </w:pPr>
          </w:p>
        </w:tc>
      </w:tr>
      <w:tr w:rsidR="001D3E29" w:rsidTr="00261AD3" w14:paraId="71A3C488" w14:textId="77777777">
        <w:tblPrEx>
          <w:tblCellMar>
            <w:top w:w="0" w:type="dxa"/>
            <w:left w:w="0" w:type="dxa"/>
            <w:bottom w:w="0" w:type="dxa"/>
            <w:right w:w="0" w:type="dxa"/>
          </w:tblCellMar>
        </w:tblPrEx>
        <w:trPr>
          <w:trHeight w:val="424"/>
        </w:trPr>
        <w:tc>
          <w:tcPr>
            <w:tcW w:w="5671" w:type="dxa"/>
            <w:tcBorders>
              <w:top w:val="single" w:color="000000" w:sz="4" w:space="0"/>
              <w:left w:val="single" w:color="000000" w:sz="4" w:space="0"/>
              <w:bottom w:val="single" w:color="000000" w:sz="4" w:space="0"/>
              <w:right w:val="single" w:color="000000" w:sz="4" w:space="0"/>
            </w:tcBorders>
          </w:tcPr>
          <w:p w:rsidRPr="00856C30" w:rsidR="001D3E29" w:rsidP="00261AD3" w:rsidRDefault="001D3E29" w14:paraId="44409B8D" w14:textId="77777777">
            <w:pPr>
              <w:pStyle w:val="TableParagraph"/>
              <w:kinsoku w:val="0"/>
              <w:overflowPunct w:val="0"/>
              <w:ind w:left="0"/>
              <w:rPr>
                <w:sz w:val="22"/>
                <w:szCs w:val="22"/>
              </w:rPr>
            </w:pPr>
            <w:r w:rsidRPr="00856C30">
              <w:rPr>
                <w:sz w:val="22"/>
                <w:szCs w:val="22"/>
              </w:rPr>
              <w:t xml:space="preserve">Furnished?  </w:t>
            </w:r>
          </w:p>
        </w:tc>
        <w:tc>
          <w:tcPr>
            <w:tcW w:w="4949" w:type="dxa"/>
            <w:tcBorders>
              <w:top w:val="single" w:color="000000" w:sz="4" w:space="0"/>
              <w:left w:val="single" w:color="000000" w:sz="4" w:space="0"/>
              <w:bottom w:val="single" w:color="000000" w:sz="4" w:space="0"/>
              <w:right w:val="single" w:color="000000" w:sz="4" w:space="0"/>
            </w:tcBorders>
          </w:tcPr>
          <w:p w:rsidR="001D3E29" w:rsidP="00261AD3" w:rsidRDefault="001D3E29" w14:paraId="7D9C5632" w14:textId="77777777">
            <w:pPr>
              <w:pStyle w:val="TableParagraph"/>
              <w:kinsoku w:val="0"/>
              <w:overflowPunct w:val="0"/>
              <w:ind w:left="0"/>
              <w:rPr>
                <w:rFonts w:ascii="Times New Roman" w:hAnsi="Times New Roman" w:cs="Times New Roman"/>
                <w:sz w:val="20"/>
                <w:szCs w:val="20"/>
              </w:rPr>
            </w:pPr>
            <w:r>
              <w:rPr>
                <w:rFonts w:ascii="Times New Roman" w:hAnsi="Times New Roman" w:cs="Times New Roman"/>
                <w:sz w:val="20"/>
                <w:szCs w:val="20"/>
              </w:rPr>
              <w:t>Bed, Dresser, Desk, Microwave, List other?</w:t>
            </w:r>
          </w:p>
        </w:tc>
      </w:tr>
      <w:tr w:rsidR="001D3E29" w:rsidTr="00261AD3" w14:paraId="0A845F69" w14:textId="77777777">
        <w:tblPrEx>
          <w:tblCellMar>
            <w:top w:w="0" w:type="dxa"/>
            <w:left w:w="0" w:type="dxa"/>
            <w:bottom w:w="0" w:type="dxa"/>
            <w:right w:w="0" w:type="dxa"/>
          </w:tblCellMar>
        </w:tblPrEx>
        <w:trPr>
          <w:trHeight w:val="251"/>
        </w:trPr>
        <w:tc>
          <w:tcPr>
            <w:tcW w:w="5671" w:type="dxa"/>
            <w:tcBorders>
              <w:top w:val="single" w:color="000000" w:sz="4" w:space="0"/>
              <w:left w:val="single" w:color="000000" w:sz="4" w:space="0"/>
              <w:bottom w:val="single" w:color="000000" w:sz="4" w:space="0"/>
              <w:right w:val="single" w:color="000000" w:sz="4" w:space="0"/>
            </w:tcBorders>
          </w:tcPr>
          <w:p w:rsidR="001D3E29" w:rsidP="00261AD3" w:rsidRDefault="001D3E29" w14:paraId="32B785BA" w14:textId="77777777">
            <w:pPr>
              <w:pStyle w:val="TableParagraph"/>
              <w:kinsoku w:val="0"/>
              <w:overflowPunct w:val="0"/>
              <w:spacing w:line="232" w:lineRule="exact"/>
              <w:ind w:left="0"/>
              <w:rPr>
                <w:i/>
                <w:iCs/>
                <w:spacing w:val="-2"/>
                <w:sz w:val="22"/>
                <w:szCs w:val="22"/>
              </w:rPr>
            </w:pPr>
            <w:r>
              <w:rPr>
                <w:i/>
                <w:iCs/>
                <w:spacing w:val="-2"/>
                <w:sz w:val="22"/>
                <w:szCs w:val="22"/>
              </w:rPr>
              <w:t xml:space="preserve">Close to Public Transportation? </w:t>
            </w:r>
          </w:p>
        </w:tc>
        <w:tc>
          <w:tcPr>
            <w:tcW w:w="4949" w:type="dxa"/>
            <w:tcBorders>
              <w:top w:val="single" w:color="000000" w:sz="4" w:space="0"/>
              <w:left w:val="single" w:color="000000" w:sz="4" w:space="0"/>
              <w:bottom w:val="single" w:color="000000" w:sz="4" w:space="0"/>
              <w:right w:val="single" w:color="000000" w:sz="4" w:space="0"/>
            </w:tcBorders>
          </w:tcPr>
          <w:p w:rsidR="001D3E29" w:rsidP="00261AD3" w:rsidRDefault="001D3E29" w14:paraId="4591EED6" w14:textId="77777777">
            <w:pPr>
              <w:pStyle w:val="TableParagraph"/>
              <w:kinsoku w:val="0"/>
              <w:overflowPunct w:val="0"/>
              <w:ind w:left="0"/>
              <w:rPr>
                <w:rFonts w:ascii="Times New Roman" w:hAnsi="Times New Roman" w:cs="Times New Roman"/>
                <w:sz w:val="18"/>
                <w:szCs w:val="18"/>
              </w:rPr>
            </w:pPr>
            <w:r>
              <w:rPr>
                <w:rFonts w:ascii="Times New Roman" w:hAnsi="Times New Roman" w:cs="Times New Roman"/>
                <w:sz w:val="18"/>
                <w:szCs w:val="18"/>
              </w:rPr>
              <w:t xml:space="preserve"> Yes/No</w:t>
            </w:r>
          </w:p>
        </w:tc>
      </w:tr>
      <w:tr w:rsidR="001D3E29" w:rsidTr="00261AD3" w14:paraId="012975A2" w14:textId="77777777">
        <w:tblPrEx>
          <w:tblCellMar>
            <w:top w:w="0" w:type="dxa"/>
            <w:left w:w="0" w:type="dxa"/>
            <w:bottom w:w="0" w:type="dxa"/>
            <w:right w:w="0" w:type="dxa"/>
          </w:tblCellMar>
        </w:tblPrEx>
        <w:trPr>
          <w:trHeight w:val="251"/>
        </w:trPr>
        <w:tc>
          <w:tcPr>
            <w:tcW w:w="5671" w:type="dxa"/>
            <w:tcBorders>
              <w:top w:val="single" w:color="000000" w:sz="4" w:space="0"/>
              <w:left w:val="single" w:color="000000" w:sz="4" w:space="0"/>
              <w:bottom w:val="single" w:color="000000" w:sz="4" w:space="0"/>
              <w:right w:val="single" w:color="000000" w:sz="4" w:space="0"/>
            </w:tcBorders>
          </w:tcPr>
          <w:p w:rsidR="001D3E29" w:rsidP="00261AD3" w:rsidRDefault="001D3E29" w14:paraId="134D068E" w14:textId="77777777">
            <w:pPr>
              <w:pStyle w:val="TableParagraph"/>
              <w:kinsoku w:val="0"/>
              <w:overflowPunct w:val="0"/>
              <w:spacing w:line="232" w:lineRule="exact"/>
              <w:ind w:left="0"/>
              <w:rPr>
                <w:i/>
                <w:iCs/>
                <w:spacing w:val="-2"/>
                <w:sz w:val="22"/>
                <w:szCs w:val="22"/>
              </w:rPr>
            </w:pPr>
            <w:r>
              <w:rPr>
                <w:i/>
                <w:iCs/>
                <w:spacing w:val="-2"/>
                <w:sz w:val="22"/>
                <w:szCs w:val="22"/>
              </w:rPr>
              <w:t>Close to Shopping?</w:t>
            </w:r>
          </w:p>
        </w:tc>
        <w:tc>
          <w:tcPr>
            <w:tcW w:w="4949" w:type="dxa"/>
            <w:tcBorders>
              <w:top w:val="single" w:color="000000" w:sz="4" w:space="0"/>
              <w:left w:val="single" w:color="000000" w:sz="4" w:space="0"/>
              <w:bottom w:val="single" w:color="000000" w:sz="4" w:space="0"/>
              <w:right w:val="single" w:color="000000" w:sz="4" w:space="0"/>
            </w:tcBorders>
          </w:tcPr>
          <w:p w:rsidR="001D3E29" w:rsidP="00261AD3" w:rsidRDefault="001D3E29" w14:paraId="0D012D09" w14:textId="77777777">
            <w:pPr>
              <w:pStyle w:val="TableParagraph"/>
              <w:kinsoku w:val="0"/>
              <w:overflowPunct w:val="0"/>
              <w:ind w:left="0"/>
              <w:rPr>
                <w:rFonts w:ascii="Times New Roman" w:hAnsi="Times New Roman" w:cs="Times New Roman"/>
                <w:sz w:val="18"/>
                <w:szCs w:val="18"/>
              </w:rPr>
            </w:pPr>
            <w:r>
              <w:rPr>
                <w:rFonts w:ascii="Times New Roman" w:hAnsi="Times New Roman" w:cs="Times New Roman"/>
                <w:sz w:val="18"/>
                <w:szCs w:val="18"/>
              </w:rPr>
              <w:t xml:space="preserve"> Yes/No</w:t>
            </w:r>
          </w:p>
        </w:tc>
      </w:tr>
      <w:tr w:rsidR="001D3E29" w:rsidTr="00261AD3" w14:paraId="3F18E6D2" w14:textId="77777777">
        <w:tblPrEx>
          <w:tblCellMar>
            <w:top w:w="0" w:type="dxa"/>
            <w:left w:w="0" w:type="dxa"/>
            <w:bottom w:w="0" w:type="dxa"/>
            <w:right w:w="0" w:type="dxa"/>
          </w:tblCellMar>
        </w:tblPrEx>
        <w:trPr>
          <w:trHeight w:val="253"/>
        </w:trPr>
        <w:tc>
          <w:tcPr>
            <w:tcW w:w="5671" w:type="dxa"/>
            <w:tcBorders>
              <w:top w:val="single" w:color="000000" w:sz="4" w:space="0"/>
              <w:left w:val="single" w:color="000000" w:sz="4" w:space="0"/>
              <w:bottom w:val="single" w:color="000000" w:sz="4" w:space="0"/>
              <w:right w:val="single" w:color="000000" w:sz="4" w:space="0"/>
            </w:tcBorders>
          </w:tcPr>
          <w:p w:rsidR="001D3E29" w:rsidP="00261AD3" w:rsidRDefault="001D3E29" w14:paraId="2E9286A5" w14:textId="77777777">
            <w:pPr>
              <w:pStyle w:val="TableParagraph"/>
              <w:kinsoku w:val="0"/>
              <w:overflowPunct w:val="0"/>
              <w:spacing w:line="233" w:lineRule="exact"/>
              <w:ind w:left="0"/>
              <w:rPr>
                <w:i/>
                <w:iCs/>
                <w:spacing w:val="-2"/>
                <w:sz w:val="22"/>
                <w:szCs w:val="22"/>
              </w:rPr>
            </w:pPr>
            <w:r>
              <w:rPr>
                <w:i/>
                <w:iCs/>
                <w:spacing w:val="-2"/>
                <w:sz w:val="22"/>
                <w:szCs w:val="22"/>
              </w:rPr>
              <w:t>Laundry facility on site on in unit?</w:t>
            </w:r>
          </w:p>
        </w:tc>
        <w:tc>
          <w:tcPr>
            <w:tcW w:w="4949" w:type="dxa"/>
            <w:tcBorders>
              <w:top w:val="single" w:color="000000" w:sz="4" w:space="0"/>
              <w:left w:val="single" w:color="000000" w:sz="4" w:space="0"/>
              <w:bottom w:val="single" w:color="000000" w:sz="4" w:space="0"/>
              <w:right w:val="single" w:color="000000" w:sz="4" w:space="0"/>
            </w:tcBorders>
          </w:tcPr>
          <w:p w:rsidR="001D3E29" w:rsidP="00261AD3" w:rsidRDefault="001D3E29" w14:paraId="464423A9" w14:textId="265A4841">
            <w:pPr>
              <w:pStyle w:val="TableParagraph"/>
              <w:kinsoku w:val="0"/>
              <w:overflowPunct w:val="0"/>
              <w:spacing w:before="41"/>
              <w:ind w:left="34"/>
              <w:rPr>
                <w:rFonts w:ascii="Helvetica" w:hAnsi="Helvetica" w:cs="Helvetica"/>
                <w:spacing w:val="-5"/>
                <w:sz w:val="16"/>
                <w:szCs w:val="16"/>
              </w:rPr>
            </w:pPr>
            <w:r>
              <w:rPr>
                <w:rFonts w:ascii="Helvetica" w:hAnsi="Helvetica" w:cs="Helvetica"/>
                <w:spacing w:val="-5"/>
                <w:sz w:val="16"/>
                <w:szCs w:val="16"/>
              </w:rPr>
              <w:t xml:space="preserve">On </w:t>
            </w:r>
            <w:r>
              <w:rPr>
                <w:rFonts w:ascii="Helvetica" w:hAnsi="Helvetica" w:cs="Helvetica"/>
                <w:spacing w:val="-5"/>
                <w:sz w:val="16"/>
                <w:szCs w:val="16"/>
              </w:rPr>
              <w:t>site or</w:t>
            </w:r>
            <w:r>
              <w:rPr>
                <w:rFonts w:ascii="Helvetica" w:hAnsi="Helvetica" w:cs="Helvetica"/>
                <w:spacing w:val="-5"/>
                <w:sz w:val="16"/>
                <w:szCs w:val="16"/>
              </w:rPr>
              <w:t xml:space="preserve"> in unit</w:t>
            </w:r>
          </w:p>
        </w:tc>
      </w:tr>
    </w:tbl>
    <w:p w:rsidR="001D3E29" w:rsidRDefault="001D3E29" w14:paraId="332E1ADA" w14:textId="77777777"/>
    <w:tbl>
      <w:tblPr>
        <w:tblW w:w="0" w:type="auto"/>
        <w:tblInd w:w="120" w:type="dxa"/>
        <w:tblLayout w:type="fixed"/>
        <w:tblCellMar>
          <w:left w:w="0" w:type="dxa"/>
          <w:right w:w="0" w:type="dxa"/>
        </w:tblCellMar>
        <w:tblLook w:val="0000" w:firstRow="0" w:lastRow="0" w:firstColumn="0" w:lastColumn="0" w:noHBand="0" w:noVBand="0"/>
      </w:tblPr>
      <w:tblGrid>
        <w:gridCol w:w="5671"/>
        <w:gridCol w:w="4949"/>
      </w:tblGrid>
      <w:tr w:rsidR="001D3E29" w:rsidTr="00261AD3" w14:paraId="57371D11" w14:textId="77777777">
        <w:tblPrEx>
          <w:tblCellMar>
            <w:top w:w="0" w:type="dxa"/>
            <w:left w:w="0" w:type="dxa"/>
            <w:bottom w:w="0" w:type="dxa"/>
            <w:right w:w="0" w:type="dxa"/>
          </w:tblCellMar>
        </w:tblPrEx>
        <w:trPr>
          <w:trHeight w:val="275"/>
        </w:trPr>
        <w:tc>
          <w:tcPr>
            <w:tcW w:w="10620" w:type="dxa"/>
            <w:gridSpan w:val="2"/>
            <w:tcBorders>
              <w:top w:val="single" w:color="000000" w:sz="4" w:space="0"/>
              <w:left w:val="single" w:color="000000" w:sz="4" w:space="0"/>
              <w:bottom w:val="single" w:color="000000" w:sz="4" w:space="0"/>
              <w:right w:val="single" w:color="000000" w:sz="4" w:space="0"/>
            </w:tcBorders>
            <w:shd w:val="clear" w:color="auto" w:fill="DADADA"/>
          </w:tcPr>
          <w:p w:rsidR="001D3E29" w:rsidP="00261AD3" w:rsidRDefault="001D3E29" w14:paraId="7035B394" w14:textId="77777777">
            <w:pPr>
              <w:pStyle w:val="TableParagraph"/>
              <w:kinsoku w:val="0"/>
              <w:overflowPunct w:val="0"/>
              <w:spacing w:line="256" w:lineRule="exact"/>
              <w:rPr>
                <w:b/>
                <w:bCs/>
                <w:spacing w:val="-2"/>
              </w:rPr>
            </w:pPr>
            <w:r>
              <w:rPr>
                <w:b/>
                <w:bCs/>
              </w:rPr>
              <w:t>NUMBER</w:t>
            </w:r>
            <w:r>
              <w:rPr>
                <w:b/>
                <w:bCs/>
                <w:spacing w:val="-9"/>
              </w:rPr>
              <w:t xml:space="preserve"> </w:t>
            </w:r>
            <w:r>
              <w:rPr>
                <w:b/>
                <w:bCs/>
              </w:rPr>
              <w:t>AND</w:t>
            </w:r>
            <w:r>
              <w:rPr>
                <w:b/>
                <w:bCs/>
                <w:spacing w:val="-2"/>
              </w:rPr>
              <w:t xml:space="preserve"> </w:t>
            </w:r>
            <w:r>
              <w:rPr>
                <w:b/>
                <w:bCs/>
              </w:rPr>
              <w:t>TYPE</w:t>
            </w:r>
            <w:r>
              <w:rPr>
                <w:b/>
                <w:bCs/>
                <w:spacing w:val="-1"/>
              </w:rPr>
              <w:t xml:space="preserve"> </w:t>
            </w:r>
            <w:r>
              <w:rPr>
                <w:b/>
                <w:bCs/>
              </w:rPr>
              <w:t>OF</w:t>
            </w:r>
            <w:r>
              <w:rPr>
                <w:b/>
                <w:bCs/>
                <w:spacing w:val="-4"/>
              </w:rPr>
              <w:t xml:space="preserve"> </w:t>
            </w:r>
            <w:r>
              <w:rPr>
                <w:b/>
                <w:bCs/>
                <w:spacing w:val="-2"/>
              </w:rPr>
              <w:t>UNITS</w:t>
            </w:r>
          </w:p>
        </w:tc>
      </w:tr>
      <w:tr w:rsidR="001D3E29" w:rsidTr="00261AD3" w14:paraId="0592487A" w14:textId="77777777">
        <w:tblPrEx>
          <w:tblCellMar>
            <w:top w:w="0" w:type="dxa"/>
            <w:left w:w="0" w:type="dxa"/>
            <w:bottom w:w="0" w:type="dxa"/>
            <w:right w:w="0" w:type="dxa"/>
          </w:tblCellMar>
        </w:tblPrEx>
        <w:trPr>
          <w:trHeight w:val="90"/>
        </w:trPr>
        <w:tc>
          <w:tcPr>
            <w:tcW w:w="10620" w:type="dxa"/>
            <w:gridSpan w:val="2"/>
            <w:tcBorders>
              <w:top w:val="single" w:color="000000" w:sz="4" w:space="0"/>
              <w:left w:val="none" w:color="auto" w:sz="6" w:space="0"/>
              <w:bottom w:val="single" w:color="000000" w:sz="4" w:space="0"/>
              <w:right w:val="none" w:color="auto" w:sz="6" w:space="0"/>
            </w:tcBorders>
          </w:tcPr>
          <w:p w:rsidR="001D3E29" w:rsidP="00261AD3" w:rsidRDefault="001D3E29" w14:paraId="7862E904" w14:textId="77777777">
            <w:pPr>
              <w:pStyle w:val="TableParagraph"/>
              <w:kinsoku w:val="0"/>
              <w:overflowPunct w:val="0"/>
              <w:ind w:left="0"/>
              <w:rPr>
                <w:rFonts w:ascii="Times New Roman" w:hAnsi="Times New Roman" w:cs="Times New Roman"/>
                <w:sz w:val="4"/>
                <w:szCs w:val="4"/>
              </w:rPr>
            </w:pPr>
          </w:p>
        </w:tc>
      </w:tr>
      <w:tr w:rsidR="001D3E29" w:rsidTr="00261AD3" w14:paraId="440D933A" w14:textId="77777777">
        <w:tblPrEx>
          <w:tblCellMar>
            <w:top w:w="0" w:type="dxa"/>
            <w:left w:w="0" w:type="dxa"/>
            <w:bottom w:w="0" w:type="dxa"/>
            <w:right w:w="0" w:type="dxa"/>
          </w:tblCellMar>
        </w:tblPrEx>
        <w:trPr>
          <w:trHeight w:val="249"/>
        </w:trPr>
        <w:tc>
          <w:tcPr>
            <w:tcW w:w="5671" w:type="dxa"/>
            <w:tcBorders>
              <w:top w:val="single" w:color="000000" w:sz="4" w:space="0"/>
              <w:left w:val="single" w:color="000000" w:sz="4" w:space="0"/>
              <w:bottom w:val="single" w:color="000000" w:sz="4" w:space="0"/>
              <w:right w:val="single" w:color="000000" w:sz="4" w:space="0"/>
            </w:tcBorders>
          </w:tcPr>
          <w:p w:rsidR="001D3E29" w:rsidP="00261AD3" w:rsidRDefault="001D3E29" w14:paraId="57F313E9" w14:textId="77777777">
            <w:pPr>
              <w:pStyle w:val="TableParagraph"/>
              <w:kinsoku w:val="0"/>
              <w:overflowPunct w:val="0"/>
              <w:spacing w:line="229" w:lineRule="exact"/>
              <w:rPr>
                <w:spacing w:val="-4"/>
                <w:sz w:val="22"/>
                <w:szCs w:val="22"/>
              </w:rPr>
            </w:pPr>
            <w:r>
              <w:rPr>
                <w:sz w:val="22"/>
                <w:szCs w:val="22"/>
              </w:rPr>
              <w:t>Total</w:t>
            </w:r>
            <w:r>
              <w:rPr>
                <w:spacing w:val="-7"/>
                <w:sz w:val="22"/>
                <w:szCs w:val="22"/>
              </w:rPr>
              <w:t xml:space="preserve"> </w:t>
            </w:r>
            <w:r>
              <w:rPr>
                <w:sz w:val="22"/>
                <w:szCs w:val="22"/>
              </w:rPr>
              <w:t>Number</w:t>
            </w:r>
            <w:r>
              <w:rPr>
                <w:spacing w:val="-8"/>
                <w:sz w:val="22"/>
                <w:szCs w:val="22"/>
              </w:rPr>
              <w:t xml:space="preserve"> </w:t>
            </w:r>
            <w:r>
              <w:rPr>
                <w:sz w:val="22"/>
                <w:szCs w:val="22"/>
              </w:rPr>
              <w:t>of</w:t>
            </w:r>
            <w:r>
              <w:rPr>
                <w:spacing w:val="-8"/>
                <w:sz w:val="22"/>
                <w:szCs w:val="22"/>
              </w:rPr>
              <w:t xml:space="preserve"> </w:t>
            </w:r>
            <w:r>
              <w:rPr>
                <w:b/>
                <w:bCs/>
                <w:sz w:val="22"/>
                <w:szCs w:val="22"/>
              </w:rPr>
              <w:t>Residentia</w:t>
            </w:r>
            <w:r>
              <w:rPr>
                <w:sz w:val="22"/>
                <w:szCs w:val="22"/>
              </w:rPr>
              <w:t>l</w:t>
            </w:r>
            <w:r>
              <w:rPr>
                <w:spacing w:val="-9"/>
                <w:sz w:val="22"/>
                <w:szCs w:val="22"/>
              </w:rPr>
              <w:t xml:space="preserve"> </w:t>
            </w:r>
            <w:r>
              <w:rPr>
                <w:spacing w:val="-4"/>
                <w:sz w:val="22"/>
                <w:szCs w:val="22"/>
              </w:rPr>
              <w:t>Units</w:t>
            </w:r>
          </w:p>
        </w:tc>
        <w:tc>
          <w:tcPr>
            <w:tcW w:w="4949" w:type="dxa"/>
            <w:tcBorders>
              <w:top w:val="single" w:color="000000" w:sz="4" w:space="0"/>
              <w:left w:val="single" w:color="000000" w:sz="4" w:space="0"/>
              <w:bottom w:val="single" w:color="000000" w:sz="4" w:space="0"/>
              <w:right w:val="single" w:color="000000" w:sz="4" w:space="0"/>
            </w:tcBorders>
          </w:tcPr>
          <w:p w:rsidR="001D3E29" w:rsidP="00261AD3" w:rsidRDefault="001D3E29" w14:paraId="234FB633" w14:textId="77777777">
            <w:pPr>
              <w:pStyle w:val="TableParagraph"/>
              <w:kinsoku w:val="0"/>
              <w:overflowPunct w:val="0"/>
              <w:spacing w:before="39"/>
              <w:ind w:left="34"/>
              <w:rPr>
                <w:rFonts w:ascii="Helvetica" w:hAnsi="Helvetica" w:cs="Helvetica"/>
                <w:spacing w:val="-5"/>
                <w:sz w:val="16"/>
                <w:szCs w:val="16"/>
              </w:rPr>
            </w:pPr>
          </w:p>
        </w:tc>
      </w:tr>
      <w:tr w:rsidR="001D3E29" w:rsidTr="00261AD3" w14:paraId="03B680B4" w14:textId="77777777">
        <w:tblPrEx>
          <w:tblCellMar>
            <w:top w:w="0" w:type="dxa"/>
            <w:left w:w="0" w:type="dxa"/>
            <w:bottom w:w="0" w:type="dxa"/>
            <w:right w:w="0" w:type="dxa"/>
          </w:tblCellMar>
        </w:tblPrEx>
        <w:trPr>
          <w:trHeight w:val="254"/>
        </w:trPr>
        <w:tc>
          <w:tcPr>
            <w:tcW w:w="5671" w:type="dxa"/>
            <w:tcBorders>
              <w:top w:val="single" w:color="000000" w:sz="4" w:space="0"/>
              <w:left w:val="single" w:color="000000" w:sz="4" w:space="0"/>
              <w:bottom w:val="single" w:color="000000" w:sz="4" w:space="0"/>
              <w:right w:val="single" w:color="000000" w:sz="4" w:space="0"/>
            </w:tcBorders>
          </w:tcPr>
          <w:p w:rsidR="001D3E29" w:rsidP="00261AD3" w:rsidRDefault="001D3E29" w14:paraId="57D5E399" w14:textId="77777777">
            <w:pPr>
              <w:pStyle w:val="TableParagraph"/>
              <w:kinsoku w:val="0"/>
              <w:overflowPunct w:val="0"/>
              <w:spacing w:line="234" w:lineRule="exact"/>
              <w:rPr>
                <w:spacing w:val="-4"/>
                <w:sz w:val="22"/>
                <w:szCs w:val="22"/>
              </w:rPr>
            </w:pPr>
            <w:r>
              <w:rPr>
                <w:sz w:val="22"/>
                <w:szCs w:val="22"/>
              </w:rPr>
              <w:t>Total</w:t>
            </w:r>
            <w:r>
              <w:rPr>
                <w:spacing w:val="-7"/>
                <w:sz w:val="22"/>
                <w:szCs w:val="22"/>
              </w:rPr>
              <w:t xml:space="preserve"> </w:t>
            </w:r>
            <w:r>
              <w:rPr>
                <w:sz w:val="22"/>
                <w:szCs w:val="22"/>
              </w:rPr>
              <w:t>Number</w:t>
            </w:r>
            <w:r>
              <w:rPr>
                <w:spacing w:val="-10"/>
                <w:sz w:val="22"/>
                <w:szCs w:val="22"/>
              </w:rPr>
              <w:t xml:space="preserve"> </w:t>
            </w:r>
            <w:r>
              <w:rPr>
                <w:sz w:val="22"/>
                <w:szCs w:val="22"/>
              </w:rPr>
              <w:t>of</w:t>
            </w:r>
            <w:r>
              <w:rPr>
                <w:spacing w:val="-7"/>
                <w:sz w:val="22"/>
                <w:szCs w:val="22"/>
              </w:rPr>
              <w:t xml:space="preserve"> </w:t>
            </w:r>
            <w:r>
              <w:rPr>
                <w:b/>
                <w:bCs/>
                <w:sz w:val="22"/>
                <w:szCs w:val="22"/>
              </w:rPr>
              <w:t>Commercia</w:t>
            </w:r>
            <w:r>
              <w:rPr>
                <w:sz w:val="22"/>
                <w:szCs w:val="22"/>
              </w:rPr>
              <w:t>l</w:t>
            </w:r>
            <w:r>
              <w:rPr>
                <w:spacing w:val="-11"/>
                <w:sz w:val="22"/>
                <w:szCs w:val="22"/>
              </w:rPr>
              <w:t xml:space="preserve"> </w:t>
            </w:r>
            <w:r>
              <w:rPr>
                <w:spacing w:val="-4"/>
                <w:sz w:val="22"/>
                <w:szCs w:val="22"/>
              </w:rPr>
              <w:t>Units</w:t>
            </w:r>
          </w:p>
        </w:tc>
        <w:tc>
          <w:tcPr>
            <w:tcW w:w="4949" w:type="dxa"/>
            <w:tcBorders>
              <w:top w:val="single" w:color="000000" w:sz="4" w:space="0"/>
              <w:left w:val="single" w:color="000000" w:sz="4" w:space="0"/>
              <w:bottom w:val="single" w:color="000000" w:sz="4" w:space="0"/>
              <w:right w:val="single" w:color="000000" w:sz="4" w:space="0"/>
            </w:tcBorders>
          </w:tcPr>
          <w:p w:rsidR="001D3E29" w:rsidP="00261AD3" w:rsidRDefault="001D3E29" w14:paraId="43894205" w14:textId="77777777">
            <w:pPr>
              <w:pStyle w:val="TableParagraph"/>
              <w:kinsoku w:val="0"/>
              <w:overflowPunct w:val="0"/>
              <w:ind w:left="0"/>
              <w:rPr>
                <w:rFonts w:ascii="Times New Roman" w:hAnsi="Times New Roman" w:cs="Times New Roman"/>
                <w:sz w:val="18"/>
                <w:szCs w:val="18"/>
              </w:rPr>
            </w:pPr>
          </w:p>
        </w:tc>
      </w:tr>
      <w:tr w:rsidR="001D3E29" w:rsidTr="00261AD3" w14:paraId="5D261A94" w14:textId="77777777">
        <w:tblPrEx>
          <w:tblCellMar>
            <w:top w:w="0" w:type="dxa"/>
            <w:left w:w="0" w:type="dxa"/>
            <w:bottom w:w="0" w:type="dxa"/>
            <w:right w:w="0" w:type="dxa"/>
          </w:tblCellMar>
        </w:tblPrEx>
        <w:trPr>
          <w:trHeight w:val="251"/>
        </w:trPr>
        <w:tc>
          <w:tcPr>
            <w:tcW w:w="5671" w:type="dxa"/>
            <w:tcBorders>
              <w:top w:val="single" w:color="000000" w:sz="4" w:space="0"/>
              <w:left w:val="single" w:color="000000" w:sz="4" w:space="0"/>
              <w:bottom w:val="single" w:color="000000" w:sz="4" w:space="0"/>
              <w:right w:val="single" w:color="000000" w:sz="4" w:space="0"/>
            </w:tcBorders>
          </w:tcPr>
          <w:p w:rsidR="001D3E29" w:rsidP="00261AD3" w:rsidRDefault="001D3E29" w14:paraId="0B74266D" w14:textId="77777777">
            <w:pPr>
              <w:pStyle w:val="TableParagraph"/>
              <w:kinsoku w:val="0"/>
              <w:overflowPunct w:val="0"/>
              <w:spacing w:line="232" w:lineRule="exact"/>
              <w:rPr>
                <w:spacing w:val="-2"/>
                <w:sz w:val="22"/>
                <w:szCs w:val="22"/>
              </w:rPr>
            </w:pPr>
            <w:r>
              <w:rPr>
                <w:sz w:val="22"/>
                <w:szCs w:val="22"/>
              </w:rPr>
              <w:t>Total</w:t>
            </w:r>
            <w:r>
              <w:rPr>
                <w:spacing w:val="-7"/>
                <w:sz w:val="22"/>
                <w:szCs w:val="22"/>
              </w:rPr>
              <w:t xml:space="preserve"> </w:t>
            </w:r>
            <w:r>
              <w:rPr>
                <w:sz w:val="22"/>
                <w:szCs w:val="22"/>
              </w:rPr>
              <w:t>Number</w:t>
            </w:r>
            <w:r>
              <w:rPr>
                <w:spacing w:val="-7"/>
                <w:sz w:val="22"/>
                <w:szCs w:val="22"/>
              </w:rPr>
              <w:t xml:space="preserve"> </w:t>
            </w:r>
            <w:r>
              <w:rPr>
                <w:sz w:val="22"/>
                <w:szCs w:val="22"/>
              </w:rPr>
              <w:t>of</w:t>
            </w:r>
            <w:r>
              <w:rPr>
                <w:spacing w:val="-7"/>
                <w:sz w:val="22"/>
                <w:szCs w:val="22"/>
              </w:rPr>
              <w:t xml:space="preserve"> </w:t>
            </w:r>
            <w:r>
              <w:rPr>
                <w:b/>
                <w:bCs/>
                <w:sz w:val="22"/>
                <w:szCs w:val="22"/>
              </w:rPr>
              <w:t>Regulated</w:t>
            </w:r>
            <w:r>
              <w:rPr>
                <w:b/>
                <w:bCs/>
                <w:spacing w:val="-6"/>
                <w:sz w:val="22"/>
                <w:szCs w:val="22"/>
              </w:rPr>
              <w:t xml:space="preserve"> </w:t>
            </w:r>
            <w:r>
              <w:rPr>
                <w:spacing w:val="-2"/>
                <w:sz w:val="22"/>
                <w:szCs w:val="22"/>
              </w:rPr>
              <w:t>Units</w:t>
            </w:r>
          </w:p>
        </w:tc>
        <w:tc>
          <w:tcPr>
            <w:tcW w:w="4949" w:type="dxa"/>
            <w:tcBorders>
              <w:top w:val="single" w:color="000000" w:sz="4" w:space="0"/>
              <w:left w:val="single" w:color="000000" w:sz="4" w:space="0"/>
              <w:bottom w:val="single" w:color="000000" w:sz="4" w:space="0"/>
              <w:right w:val="single" w:color="000000" w:sz="4" w:space="0"/>
            </w:tcBorders>
          </w:tcPr>
          <w:p w:rsidR="001D3E29" w:rsidP="00261AD3" w:rsidRDefault="001D3E29" w14:paraId="01F2DD72" w14:textId="77777777">
            <w:pPr>
              <w:pStyle w:val="TableParagraph"/>
              <w:kinsoku w:val="0"/>
              <w:overflowPunct w:val="0"/>
              <w:ind w:left="0"/>
              <w:rPr>
                <w:rFonts w:ascii="Times New Roman" w:hAnsi="Times New Roman" w:cs="Times New Roman"/>
                <w:sz w:val="18"/>
                <w:szCs w:val="18"/>
              </w:rPr>
            </w:pPr>
          </w:p>
        </w:tc>
      </w:tr>
      <w:tr w:rsidR="001D3E29" w:rsidTr="00261AD3" w14:paraId="56D884DF" w14:textId="77777777">
        <w:tblPrEx>
          <w:tblCellMar>
            <w:top w:w="0" w:type="dxa"/>
            <w:left w:w="0" w:type="dxa"/>
            <w:bottom w:w="0" w:type="dxa"/>
            <w:right w:w="0" w:type="dxa"/>
          </w:tblCellMar>
        </w:tblPrEx>
        <w:trPr>
          <w:trHeight w:val="249"/>
        </w:trPr>
        <w:tc>
          <w:tcPr>
            <w:tcW w:w="5671" w:type="dxa"/>
            <w:tcBorders>
              <w:top w:val="single" w:color="000000" w:sz="4" w:space="0"/>
              <w:left w:val="single" w:color="000000" w:sz="4" w:space="0"/>
              <w:bottom w:val="single" w:color="000000" w:sz="4" w:space="0"/>
              <w:right w:val="single" w:color="000000" w:sz="4" w:space="0"/>
            </w:tcBorders>
          </w:tcPr>
          <w:p w:rsidR="001D3E29" w:rsidP="00261AD3" w:rsidRDefault="001D3E29" w14:paraId="19D69A81" w14:textId="77777777">
            <w:pPr>
              <w:pStyle w:val="TableParagraph"/>
              <w:kinsoku w:val="0"/>
              <w:overflowPunct w:val="0"/>
              <w:spacing w:line="229" w:lineRule="exact"/>
              <w:rPr>
                <w:spacing w:val="-4"/>
                <w:sz w:val="22"/>
                <w:szCs w:val="22"/>
              </w:rPr>
            </w:pPr>
            <w:r>
              <w:rPr>
                <w:sz w:val="22"/>
                <w:szCs w:val="22"/>
              </w:rPr>
              <w:t>Total</w:t>
            </w:r>
            <w:r>
              <w:rPr>
                <w:spacing w:val="-6"/>
                <w:sz w:val="22"/>
                <w:szCs w:val="22"/>
              </w:rPr>
              <w:t xml:space="preserve"> </w:t>
            </w:r>
            <w:r>
              <w:rPr>
                <w:sz w:val="22"/>
                <w:szCs w:val="22"/>
              </w:rPr>
              <w:t>Number</w:t>
            </w:r>
            <w:r>
              <w:rPr>
                <w:spacing w:val="-5"/>
                <w:sz w:val="22"/>
                <w:szCs w:val="22"/>
              </w:rPr>
              <w:t xml:space="preserve"> </w:t>
            </w:r>
            <w:r>
              <w:rPr>
                <w:sz w:val="22"/>
                <w:szCs w:val="22"/>
              </w:rPr>
              <w:t>of</w:t>
            </w:r>
            <w:r>
              <w:rPr>
                <w:spacing w:val="-6"/>
                <w:sz w:val="22"/>
                <w:szCs w:val="22"/>
              </w:rPr>
              <w:t xml:space="preserve"> </w:t>
            </w:r>
            <w:r>
              <w:rPr>
                <w:b/>
                <w:bCs/>
                <w:sz w:val="22"/>
                <w:szCs w:val="22"/>
              </w:rPr>
              <w:t>SRO</w:t>
            </w:r>
            <w:r>
              <w:rPr>
                <w:b/>
                <w:bCs/>
                <w:spacing w:val="-5"/>
                <w:sz w:val="22"/>
                <w:szCs w:val="22"/>
              </w:rPr>
              <w:t xml:space="preserve"> </w:t>
            </w:r>
            <w:r>
              <w:rPr>
                <w:spacing w:val="-4"/>
                <w:sz w:val="22"/>
                <w:szCs w:val="22"/>
              </w:rPr>
              <w:t>Units</w:t>
            </w:r>
          </w:p>
        </w:tc>
        <w:tc>
          <w:tcPr>
            <w:tcW w:w="4949" w:type="dxa"/>
            <w:tcBorders>
              <w:top w:val="single" w:color="000000" w:sz="4" w:space="0"/>
              <w:left w:val="single" w:color="000000" w:sz="4" w:space="0"/>
              <w:bottom w:val="single" w:color="000000" w:sz="4" w:space="0"/>
              <w:right w:val="single" w:color="000000" w:sz="4" w:space="0"/>
            </w:tcBorders>
          </w:tcPr>
          <w:p w:rsidR="001D3E29" w:rsidP="00261AD3" w:rsidRDefault="001D3E29" w14:paraId="58F1FF35" w14:textId="77777777">
            <w:pPr>
              <w:pStyle w:val="TableParagraph"/>
              <w:kinsoku w:val="0"/>
              <w:overflowPunct w:val="0"/>
              <w:ind w:left="0"/>
              <w:rPr>
                <w:rFonts w:ascii="Times New Roman" w:hAnsi="Times New Roman" w:cs="Times New Roman"/>
                <w:sz w:val="18"/>
                <w:szCs w:val="18"/>
              </w:rPr>
            </w:pPr>
          </w:p>
        </w:tc>
      </w:tr>
      <w:tr w:rsidR="001D3E29" w:rsidTr="00261AD3" w14:paraId="66D15FB5" w14:textId="77777777">
        <w:tblPrEx>
          <w:tblCellMar>
            <w:top w:w="0" w:type="dxa"/>
            <w:left w:w="0" w:type="dxa"/>
            <w:bottom w:w="0" w:type="dxa"/>
            <w:right w:w="0" w:type="dxa"/>
          </w:tblCellMar>
        </w:tblPrEx>
        <w:trPr>
          <w:trHeight w:val="254"/>
        </w:trPr>
        <w:tc>
          <w:tcPr>
            <w:tcW w:w="5671" w:type="dxa"/>
            <w:tcBorders>
              <w:top w:val="single" w:color="000000" w:sz="4" w:space="0"/>
              <w:left w:val="single" w:color="000000" w:sz="4" w:space="0"/>
              <w:bottom w:val="single" w:color="000000" w:sz="4" w:space="0"/>
              <w:right w:val="single" w:color="000000" w:sz="4" w:space="0"/>
            </w:tcBorders>
          </w:tcPr>
          <w:p w:rsidR="001D3E29" w:rsidP="00261AD3" w:rsidRDefault="001D3E29" w14:paraId="4B6E3913" w14:textId="77777777">
            <w:pPr>
              <w:pStyle w:val="TableParagraph"/>
              <w:kinsoku w:val="0"/>
              <w:overflowPunct w:val="0"/>
              <w:spacing w:line="234" w:lineRule="exact"/>
              <w:rPr>
                <w:b/>
                <w:bCs/>
                <w:spacing w:val="-2"/>
                <w:sz w:val="22"/>
                <w:szCs w:val="22"/>
              </w:rPr>
            </w:pPr>
            <w:r>
              <w:rPr>
                <w:sz w:val="22"/>
                <w:szCs w:val="22"/>
              </w:rPr>
              <w:t>Total</w:t>
            </w:r>
            <w:r>
              <w:rPr>
                <w:spacing w:val="-5"/>
                <w:sz w:val="22"/>
                <w:szCs w:val="22"/>
              </w:rPr>
              <w:t xml:space="preserve"> </w:t>
            </w:r>
            <w:r>
              <w:rPr>
                <w:sz w:val="22"/>
                <w:szCs w:val="22"/>
              </w:rPr>
              <w:t>Number</w:t>
            </w:r>
            <w:r>
              <w:rPr>
                <w:spacing w:val="-8"/>
                <w:sz w:val="22"/>
                <w:szCs w:val="22"/>
              </w:rPr>
              <w:t xml:space="preserve"> </w:t>
            </w:r>
            <w:r>
              <w:rPr>
                <w:sz w:val="22"/>
                <w:szCs w:val="22"/>
              </w:rPr>
              <w:t>of</w:t>
            </w:r>
            <w:r>
              <w:rPr>
                <w:spacing w:val="-6"/>
                <w:sz w:val="22"/>
                <w:szCs w:val="22"/>
              </w:rPr>
              <w:t xml:space="preserve"> </w:t>
            </w:r>
            <w:r>
              <w:rPr>
                <w:b/>
                <w:bCs/>
                <w:sz w:val="22"/>
                <w:szCs w:val="22"/>
              </w:rPr>
              <w:t>0-Bedroom</w:t>
            </w:r>
            <w:r>
              <w:rPr>
                <w:b/>
                <w:bCs/>
                <w:spacing w:val="-12"/>
                <w:sz w:val="22"/>
                <w:szCs w:val="22"/>
              </w:rPr>
              <w:t xml:space="preserve"> </w:t>
            </w:r>
            <w:r>
              <w:rPr>
                <w:sz w:val="22"/>
                <w:szCs w:val="22"/>
              </w:rPr>
              <w:t>Units</w:t>
            </w:r>
            <w:r>
              <w:rPr>
                <w:spacing w:val="-5"/>
                <w:sz w:val="22"/>
                <w:szCs w:val="22"/>
              </w:rPr>
              <w:t xml:space="preserve"> </w:t>
            </w:r>
            <w:r>
              <w:rPr>
                <w:b/>
                <w:bCs/>
                <w:sz w:val="22"/>
                <w:szCs w:val="22"/>
              </w:rPr>
              <w:t>Studios</w:t>
            </w:r>
            <w:r>
              <w:rPr>
                <w:b/>
                <w:bCs/>
                <w:spacing w:val="-9"/>
                <w:sz w:val="22"/>
                <w:szCs w:val="22"/>
              </w:rPr>
              <w:t xml:space="preserve"> </w:t>
            </w:r>
            <w:r>
              <w:rPr>
                <w:b/>
                <w:bCs/>
                <w:sz w:val="22"/>
                <w:szCs w:val="22"/>
              </w:rPr>
              <w:t>with</w:t>
            </w:r>
            <w:r>
              <w:rPr>
                <w:b/>
                <w:bCs/>
                <w:spacing w:val="-8"/>
                <w:sz w:val="22"/>
                <w:szCs w:val="22"/>
              </w:rPr>
              <w:t xml:space="preserve"> </w:t>
            </w:r>
            <w:r>
              <w:rPr>
                <w:b/>
                <w:bCs/>
                <w:sz w:val="22"/>
                <w:szCs w:val="22"/>
              </w:rPr>
              <w:t>a</w:t>
            </w:r>
            <w:r>
              <w:rPr>
                <w:b/>
                <w:bCs/>
                <w:spacing w:val="-5"/>
                <w:sz w:val="22"/>
                <w:szCs w:val="22"/>
              </w:rPr>
              <w:t xml:space="preserve"> </w:t>
            </w:r>
            <w:r>
              <w:rPr>
                <w:b/>
                <w:bCs/>
                <w:spacing w:val="-2"/>
                <w:sz w:val="22"/>
                <w:szCs w:val="22"/>
              </w:rPr>
              <w:t>kitchen</w:t>
            </w:r>
          </w:p>
        </w:tc>
        <w:tc>
          <w:tcPr>
            <w:tcW w:w="4949" w:type="dxa"/>
            <w:tcBorders>
              <w:top w:val="single" w:color="000000" w:sz="4" w:space="0"/>
              <w:left w:val="single" w:color="000000" w:sz="4" w:space="0"/>
              <w:bottom w:val="single" w:color="000000" w:sz="4" w:space="0"/>
              <w:right w:val="single" w:color="000000" w:sz="4" w:space="0"/>
            </w:tcBorders>
          </w:tcPr>
          <w:p w:rsidR="001D3E29" w:rsidP="00261AD3" w:rsidRDefault="001D3E29" w14:paraId="5E90747A" w14:textId="77777777">
            <w:pPr>
              <w:pStyle w:val="TableParagraph"/>
              <w:kinsoku w:val="0"/>
              <w:overflowPunct w:val="0"/>
              <w:spacing w:before="41"/>
              <w:ind w:left="34"/>
              <w:rPr>
                <w:rFonts w:ascii="Helvetica" w:hAnsi="Helvetica" w:cs="Helvetica"/>
                <w:spacing w:val="-5"/>
                <w:sz w:val="16"/>
                <w:szCs w:val="16"/>
              </w:rPr>
            </w:pPr>
          </w:p>
        </w:tc>
      </w:tr>
      <w:tr w:rsidR="001D3E29" w:rsidTr="00261AD3" w14:paraId="7B85778A" w14:textId="77777777">
        <w:tblPrEx>
          <w:tblCellMar>
            <w:top w:w="0" w:type="dxa"/>
            <w:left w:w="0" w:type="dxa"/>
            <w:bottom w:w="0" w:type="dxa"/>
            <w:right w:w="0" w:type="dxa"/>
          </w:tblCellMar>
        </w:tblPrEx>
        <w:trPr>
          <w:trHeight w:val="251"/>
        </w:trPr>
        <w:tc>
          <w:tcPr>
            <w:tcW w:w="5671" w:type="dxa"/>
            <w:tcBorders>
              <w:top w:val="single" w:color="000000" w:sz="4" w:space="0"/>
              <w:left w:val="single" w:color="000000" w:sz="4" w:space="0"/>
              <w:bottom w:val="single" w:color="000000" w:sz="4" w:space="0"/>
              <w:right w:val="single" w:color="000000" w:sz="4" w:space="0"/>
            </w:tcBorders>
          </w:tcPr>
          <w:p w:rsidR="001D3E29" w:rsidP="00261AD3" w:rsidRDefault="001D3E29" w14:paraId="09519878" w14:textId="77777777">
            <w:pPr>
              <w:pStyle w:val="TableParagraph"/>
              <w:kinsoku w:val="0"/>
              <w:overflowPunct w:val="0"/>
              <w:spacing w:line="232" w:lineRule="exact"/>
              <w:rPr>
                <w:spacing w:val="-4"/>
                <w:sz w:val="22"/>
                <w:szCs w:val="22"/>
              </w:rPr>
            </w:pPr>
            <w:r>
              <w:rPr>
                <w:sz w:val="22"/>
                <w:szCs w:val="22"/>
              </w:rPr>
              <w:t>Total</w:t>
            </w:r>
            <w:r>
              <w:rPr>
                <w:spacing w:val="-7"/>
                <w:sz w:val="22"/>
                <w:szCs w:val="22"/>
              </w:rPr>
              <w:t xml:space="preserve"> </w:t>
            </w:r>
            <w:r>
              <w:rPr>
                <w:sz w:val="22"/>
                <w:szCs w:val="22"/>
              </w:rPr>
              <w:t>Number</w:t>
            </w:r>
            <w:r>
              <w:rPr>
                <w:spacing w:val="-8"/>
                <w:sz w:val="22"/>
                <w:szCs w:val="22"/>
              </w:rPr>
              <w:t xml:space="preserve"> </w:t>
            </w:r>
            <w:r>
              <w:rPr>
                <w:sz w:val="22"/>
                <w:szCs w:val="22"/>
              </w:rPr>
              <w:t>of</w:t>
            </w:r>
            <w:r>
              <w:rPr>
                <w:spacing w:val="-7"/>
                <w:sz w:val="22"/>
                <w:szCs w:val="22"/>
              </w:rPr>
              <w:t xml:space="preserve"> </w:t>
            </w:r>
            <w:r>
              <w:rPr>
                <w:b/>
                <w:bCs/>
                <w:sz w:val="22"/>
                <w:szCs w:val="22"/>
              </w:rPr>
              <w:t>1-Bedroom</w:t>
            </w:r>
            <w:r>
              <w:rPr>
                <w:b/>
                <w:bCs/>
                <w:spacing w:val="-12"/>
                <w:sz w:val="22"/>
                <w:szCs w:val="22"/>
              </w:rPr>
              <w:t xml:space="preserve"> </w:t>
            </w:r>
            <w:r>
              <w:rPr>
                <w:spacing w:val="-4"/>
                <w:sz w:val="22"/>
                <w:szCs w:val="22"/>
              </w:rPr>
              <w:t>Units</w:t>
            </w:r>
          </w:p>
        </w:tc>
        <w:tc>
          <w:tcPr>
            <w:tcW w:w="4949" w:type="dxa"/>
            <w:tcBorders>
              <w:top w:val="single" w:color="000000" w:sz="4" w:space="0"/>
              <w:left w:val="single" w:color="000000" w:sz="4" w:space="0"/>
              <w:bottom w:val="single" w:color="000000" w:sz="4" w:space="0"/>
              <w:right w:val="single" w:color="000000" w:sz="4" w:space="0"/>
            </w:tcBorders>
          </w:tcPr>
          <w:p w:rsidR="001D3E29" w:rsidP="00261AD3" w:rsidRDefault="001D3E29" w14:paraId="1A52F4C9" w14:textId="77777777">
            <w:pPr>
              <w:pStyle w:val="TableParagraph"/>
              <w:kinsoku w:val="0"/>
              <w:overflowPunct w:val="0"/>
              <w:spacing w:before="40"/>
              <w:ind w:left="34"/>
              <w:rPr>
                <w:rFonts w:ascii="Helvetica" w:hAnsi="Helvetica" w:cs="Helvetica"/>
                <w:spacing w:val="-10"/>
                <w:sz w:val="16"/>
                <w:szCs w:val="16"/>
              </w:rPr>
            </w:pPr>
          </w:p>
        </w:tc>
      </w:tr>
      <w:tr w:rsidR="001D3E29" w:rsidTr="00261AD3" w14:paraId="513526EB" w14:textId="77777777">
        <w:tblPrEx>
          <w:tblCellMar>
            <w:top w:w="0" w:type="dxa"/>
            <w:left w:w="0" w:type="dxa"/>
            <w:bottom w:w="0" w:type="dxa"/>
            <w:right w:w="0" w:type="dxa"/>
          </w:tblCellMar>
        </w:tblPrEx>
        <w:trPr>
          <w:trHeight w:val="251"/>
        </w:trPr>
        <w:tc>
          <w:tcPr>
            <w:tcW w:w="5671" w:type="dxa"/>
            <w:tcBorders>
              <w:top w:val="single" w:color="000000" w:sz="4" w:space="0"/>
              <w:left w:val="single" w:color="000000" w:sz="4" w:space="0"/>
              <w:bottom w:val="single" w:color="000000" w:sz="4" w:space="0"/>
              <w:right w:val="single" w:color="000000" w:sz="4" w:space="0"/>
            </w:tcBorders>
          </w:tcPr>
          <w:p w:rsidR="001D3E29" w:rsidP="00261AD3" w:rsidRDefault="001D3E29" w14:paraId="4A47F5FF" w14:textId="77777777">
            <w:pPr>
              <w:pStyle w:val="TableParagraph"/>
              <w:kinsoku w:val="0"/>
              <w:overflowPunct w:val="0"/>
              <w:spacing w:line="232" w:lineRule="exact"/>
              <w:rPr>
                <w:spacing w:val="-4"/>
                <w:sz w:val="22"/>
                <w:szCs w:val="22"/>
              </w:rPr>
            </w:pPr>
            <w:r>
              <w:rPr>
                <w:sz w:val="22"/>
                <w:szCs w:val="22"/>
              </w:rPr>
              <w:t>Total</w:t>
            </w:r>
            <w:r>
              <w:rPr>
                <w:spacing w:val="-7"/>
                <w:sz w:val="22"/>
                <w:szCs w:val="22"/>
              </w:rPr>
              <w:t xml:space="preserve"> </w:t>
            </w:r>
            <w:r>
              <w:rPr>
                <w:sz w:val="22"/>
                <w:szCs w:val="22"/>
              </w:rPr>
              <w:t>Number</w:t>
            </w:r>
            <w:r>
              <w:rPr>
                <w:spacing w:val="-8"/>
                <w:sz w:val="22"/>
                <w:szCs w:val="22"/>
              </w:rPr>
              <w:t xml:space="preserve"> </w:t>
            </w:r>
            <w:r>
              <w:rPr>
                <w:sz w:val="22"/>
                <w:szCs w:val="22"/>
              </w:rPr>
              <w:t>of</w:t>
            </w:r>
            <w:r>
              <w:rPr>
                <w:spacing w:val="-7"/>
                <w:sz w:val="22"/>
                <w:szCs w:val="22"/>
              </w:rPr>
              <w:t xml:space="preserve"> </w:t>
            </w:r>
            <w:r>
              <w:rPr>
                <w:b/>
                <w:bCs/>
                <w:sz w:val="22"/>
                <w:szCs w:val="22"/>
              </w:rPr>
              <w:t>2-Bedroom</w:t>
            </w:r>
            <w:r>
              <w:rPr>
                <w:b/>
                <w:bCs/>
                <w:spacing w:val="-12"/>
                <w:sz w:val="22"/>
                <w:szCs w:val="22"/>
              </w:rPr>
              <w:t xml:space="preserve"> </w:t>
            </w:r>
            <w:r>
              <w:rPr>
                <w:spacing w:val="-4"/>
                <w:sz w:val="22"/>
                <w:szCs w:val="22"/>
              </w:rPr>
              <w:t>Units</w:t>
            </w:r>
          </w:p>
        </w:tc>
        <w:tc>
          <w:tcPr>
            <w:tcW w:w="4949" w:type="dxa"/>
            <w:tcBorders>
              <w:top w:val="single" w:color="000000" w:sz="4" w:space="0"/>
              <w:left w:val="single" w:color="000000" w:sz="4" w:space="0"/>
              <w:bottom w:val="single" w:color="000000" w:sz="4" w:space="0"/>
              <w:right w:val="single" w:color="000000" w:sz="4" w:space="0"/>
            </w:tcBorders>
          </w:tcPr>
          <w:p w:rsidR="001D3E29" w:rsidP="00261AD3" w:rsidRDefault="001D3E29" w14:paraId="45B5240F" w14:textId="77777777">
            <w:pPr>
              <w:pStyle w:val="TableParagraph"/>
              <w:kinsoku w:val="0"/>
              <w:overflowPunct w:val="0"/>
              <w:ind w:left="0"/>
              <w:rPr>
                <w:rFonts w:ascii="Times New Roman" w:hAnsi="Times New Roman" w:cs="Times New Roman"/>
                <w:sz w:val="18"/>
                <w:szCs w:val="18"/>
              </w:rPr>
            </w:pPr>
          </w:p>
        </w:tc>
      </w:tr>
      <w:tr w:rsidR="001D3E29" w:rsidTr="00261AD3" w14:paraId="2B404CD0" w14:textId="77777777">
        <w:tblPrEx>
          <w:tblCellMar>
            <w:top w:w="0" w:type="dxa"/>
            <w:left w:w="0" w:type="dxa"/>
            <w:bottom w:w="0" w:type="dxa"/>
            <w:right w:w="0" w:type="dxa"/>
          </w:tblCellMar>
        </w:tblPrEx>
        <w:trPr>
          <w:trHeight w:val="254"/>
        </w:trPr>
        <w:tc>
          <w:tcPr>
            <w:tcW w:w="5671" w:type="dxa"/>
            <w:tcBorders>
              <w:top w:val="single" w:color="000000" w:sz="4" w:space="0"/>
              <w:left w:val="single" w:color="000000" w:sz="4" w:space="0"/>
              <w:bottom w:val="single" w:color="000000" w:sz="4" w:space="0"/>
              <w:right w:val="single" w:color="000000" w:sz="4" w:space="0"/>
            </w:tcBorders>
          </w:tcPr>
          <w:p w:rsidR="001D3E29" w:rsidP="00261AD3" w:rsidRDefault="001D3E29" w14:paraId="7F22EC8B" w14:textId="77777777">
            <w:pPr>
              <w:pStyle w:val="TableParagraph"/>
              <w:kinsoku w:val="0"/>
              <w:overflowPunct w:val="0"/>
              <w:spacing w:line="233" w:lineRule="exact"/>
              <w:rPr>
                <w:spacing w:val="-4"/>
                <w:sz w:val="22"/>
                <w:szCs w:val="22"/>
              </w:rPr>
            </w:pPr>
            <w:r>
              <w:rPr>
                <w:sz w:val="22"/>
                <w:szCs w:val="22"/>
              </w:rPr>
              <w:t>Total</w:t>
            </w:r>
            <w:r>
              <w:rPr>
                <w:spacing w:val="-7"/>
                <w:sz w:val="22"/>
                <w:szCs w:val="22"/>
              </w:rPr>
              <w:t xml:space="preserve"> </w:t>
            </w:r>
            <w:r>
              <w:rPr>
                <w:sz w:val="22"/>
                <w:szCs w:val="22"/>
              </w:rPr>
              <w:t>Number</w:t>
            </w:r>
            <w:r>
              <w:rPr>
                <w:spacing w:val="-8"/>
                <w:sz w:val="22"/>
                <w:szCs w:val="22"/>
              </w:rPr>
              <w:t xml:space="preserve"> </w:t>
            </w:r>
            <w:r>
              <w:rPr>
                <w:sz w:val="22"/>
                <w:szCs w:val="22"/>
              </w:rPr>
              <w:t>of</w:t>
            </w:r>
            <w:r>
              <w:rPr>
                <w:spacing w:val="-7"/>
                <w:sz w:val="22"/>
                <w:szCs w:val="22"/>
              </w:rPr>
              <w:t xml:space="preserve"> </w:t>
            </w:r>
            <w:r>
              <w:rPr>
                <w:b/>
                <w:bCs/>
                <w:sz w:val="22"/>
                <w:szCs w:val="22"/>
              </w:rPr>
              <w:t>3-Bedroom</w:t>
            </w:r>
            <w:r>
              <w:rPr>
                <w:b/>
                <w:bCs/>
                <w:spacing w:val="-12"/>
                <w:sz w:val="22"/>
                <w:szCs w:val="22"/>
              </w:rPr>
              <w:t xml:space="preserve"> </w:t>
            </w:r>
            <w:r>
              <w:rPr>
                <w:spacing w:val="-4"/>
                <w:sz w:val="22"/>
                <w:szCs w:val="22"/>
              </w:rPr>
              <w:t>Units</w:t>
            </w:r>
          </w:p>
        </w:tc>
        <w:tc>
          <w:tcPr>
            <w:tcW w:w="4949" w:type="dxa"/>
            <w:tcBorders>
              <w:top w:val="single" w:color="000000" w:sz="4" w:space="0"/>
              <w:left w:val="single" w:color="000000" w:sz="4" w:space="0"/>
              <w:bottom w:val="single" w:color="000000" w:sz="4" w:space="0"/>
              <w:right w:val="single" w:color="000000" w:sz="4" w:space="0"/>
            </w:tcBorders>
          </w:tcPr>
          <w:p w:rsidR="001D3E29" w:rsidP="00261AD3" w:rsidRDefault="001D3E29" w14:paraId="79D99544" w14:textId="77777777">
            <w:pPr>
              <w:pStyle w:val="TableParagraph"/>
              <w:kinsoku w:val="0"/>
              <w:overflowPunct w:val="0"/>
              <w:ind w:left="0"/>
              <w:rPr>
                <w:rFonts w:ascii="Times New Roman" w:hAnsi="Times New Roman" w:cs="Times New Roman"/>
                <w:sz w:val="18"/>
                <w:szCs w:val="18"/>
              </w:rPr>
            </w:pPr>
          </w:p>
        </w:tc>
      </w:tr>
      <w:tr w:rsidR="001D3E29" w:rsidTr="00261AD3" w14:paraId="5EA5313B" w14:textId="77777777">
        <w:tblPrEx>
          <w:tblCellMar>
            <w:top w:w="0" w:type="dxa"/>
            <w:left w:w="0" w:type="dxa"/>
            <w:bottom w:w="0" w:type="dxa"/>
            <w:right w:w="0" w:type="dxa"/>
          </w:tblCellMar>
        </w:tblPrEx>
        <w:trPr>
          <w:trHeight w:val="249"/>
        </w:trPr>
        <w:tc>
          <w:tcPr>
            <w:tcW w:w="5671" w:type="dxa"/>
            <w:tcBorders>
              <w:top w:val="single" w:color="000000" w:sz="4" w:space="0"/>
              <w:left w:val="single" w:color="000000" w:sz="4" w:space="0"/>
              <w:bottom w:val="single" w:color="000000" w:sz="4" w:space="0"/>
              <w:right w:val="single" w:color="000000" w:sz="4" w:space="0"/>
            </w:tcBorders>
          </w:tcPr>
          <w:p w:rsidR="001D3E29" w:rsidP="00261AD3" w:rsidRDefault="001D3E29" w14:paraId="5CCF8BD2" w14:textId="77777777">
            <w:pPr>
              <w:pStyle w:val="TableParagraph"/>
              <w:kinsoku w:val="0"/>
              <w:overflowPunct w:val="0"/>
              <w:spacing w:line="229" w:lineRule="exact"/>
              <w:rPr>
                <w:spacing w:val="-4"/>
                <w:sz w:val="22"/>
                <w:szCs w:val="22"/>
              </w:rPr>
            </w:pPr>
            <w:r>
              <w:rPr>
                <w:sz w:val="22"/>
                <w:szCs w:val="22"/>
              </w:rPr>
              <w:t>Total</w:t>
            </w:r>
            <w:r>
              <w:rPr>
                <w:spacing w:val="-7"/>
                <w:sz w:val="22"/>
                <w:szCs w:val="22"/>
              </w:rPr>
              <w:t xml:space="preserve"> </w:t>
            </w:r>
            <w:r>
              <w:rPr>
                <w:sz w:val="22"/>
                <w:szCs w:val="22"/>
              </w:rPr>
              <w:t>Number</w:t>
            </w:r>
            <w:r>
              <w:rPr>
                <w:spacing w:val="-8"/>
                <w:sz w:val="22"/>
                <w:szCs w:val="22"/>
              </w:rPr>
              <w:t xml:space="preserve"> </w:t>
            </w:r>
            <w:r>
              <w:rPr>
                <w:sz w:val="22"/>
                <w:szCs w:val="22"/>
              </w:rPr>
              <w:t>of</w:t>
            </w:r>
            <w:r>
              <w:rPr>
                <w:spacing w:val="-7"/>
                <w:sz w:val="22"/>
                <w:szCs w:val="22"/>
              </w:rPr>
              <w:t xml:space="preserve"> </w:t>
            </w:r>
            <w:r>
              <w:rPr>
                <w:b/>
                <w:bCs/>
                <w:sz w:val="22"/>
                <w:szCs w:val="22"/>
              </w:rPr>
              <w:t>4-Bedroom</w:t>
            </w:r>
            <w:r>
              <w:rPr>
                <w:b/>
                <w:bCs/>
                <w:spacing w:val="-12"/>
                <w:sz w:val="22"/>
                <w:szCs w:val="22"/>
              </w:rPr>
              <w:t xml:space="preserve"> </w:t>
            </w:r>
            <w:r>
              <w:rPr>
                <w:spacing w:val="-4"/>
                <w:sz w:val="22"/>
                <w:szCs w:val="22"/>
              </w:rPr>
              <w:t>Units</w:t>
            </w:r>
          </w:p>
        </w:tc>
        <w:tc>
          <w:tcPr>
            <w:tcW w:w="4949" w:type="dxa"/>
            <w:tcBorders>
              <w:top w:val="single" w:color="000000" w:sz="4" w:space="0"/>
              <w:left w:val="single" w:color="000000" w:sz="4" w:space="0"/>
              <w:bottom w:val="single" w:color="000000" w:sz="4" w:space="0"/>
              <w:right w:val="single" w:color="000000" w:sz="4" w:space="0"/>
            </w:tcBorders>
          </w:tcPr>
          <w:p w:rsidR="001D3E29" w:rsidP="00261AD3" w:rsidRDefault="001D3E29" w14:paraId="2133E356" w14:textId="77777777">
            <w:pPr>
              <w:pStyle w:val="TableParagraph"/>
              <w:kinsoku w:val="0"/>
              <w:overflowPunct w:val="0"/>
              <w:ind w:left="0"/>
              <w:rPr>
                <w:rFonts w:ascii="Times New Roman" w:hAnsi="Times New Roman" w:cs="Times New Roman"/>
                <w:sz w:val="18"/>
                <w:szCs w:val="18"/>
              </w:rPr>
            </w:pPr>
          </w:p>
        </w:tc>
      </w:tr>
      <w:tr w:rsidR="001D3E29" w:rsidTr="00261AD3" w14:paraId="2C12C04F" w14:textId="77777777">
        <w:tblPrEx>
          <w:tblCellMar>
            <w:top w:w="0" w:type="dxa"/>
            <w:left w:w="0" w:type="dxa"/>
            <w:bottom w:w="0" w:type="dxa"/>
            <w:right w:w="0" w:type="dxa"/>
          </w:tblCellMar>
        </w:tblPrEx>
        <w:trPr>
          <w:trHeight w:val="254"/>
        </w:trPr>
        <w:tc>
          <w:tcPr>
            <w:tcW w:w="5671" w:type="dxa"/>
            <w:tcBorders>
              <w:top w:val="single" w:color="000000" w:sz="4" w:space="0"/>
              <w:left w:val="single" w:color="000000" w:sz="4" w:space="0"/>
              <w:bottom w:val="single" w:color="000000" w:sz="4" w:space="0"/>
              <w:right w:val="single" w:color="000000" w:sz="4" w:space="0"/>
            </w:tcBorders>
          </w:tcPr>
          <w:p w:rsidR="001D3E29" w:rsidP="00261AD3" w:rsidRDefault="001D3E29" w14:paraId="025EA038" w14:textId="77777777">
            <w:pPr>
              <w:pStyle w:val="TableParagraph"/>
              <w:kinsoku w:val="0"/>
              <w:overflowPunct w:val="0"/>
              <w:spacing w:line="233" w:lineRule="exact"/>
              <w:rPr>
                <w:spacing w:val="-4"/>
                <w:sz w:val="22"/>
                <w:szCs w:val="22"/>
              </w:rPr>
            </w:pPr>
            <w:r>
              <w:rPr>
                <w:sz w:val="22"/>
                <w:szCs w:val="22"/>
              </w:rPr>
              <w:t>Total</w:t>
            </w:r>
            <w:r>
              <w:rPr>
                <w:spacing w:val="-7"/>
                <w:sz w:val="22"/>
                <w:szCs w:val="22"/>
              </w:rPr>
              <w:t xml:space="preserve"> </w:t>
            </w:r>
            <w:r>
              <w:rPr>
                <w:sz w:val="22"/>
                <w:szCs w:val="22"/>
              </w:rPr>
              <w:t>Number</w:t>
            </w:r>
            <w:r>
              <w:rPr>
                <w:spacing w:val="-8"/>
                <w:sz w:val="22"/>
                <w:szCs w:val="22"/>
              </w:rPr>
              <w:t xml:space="preserve"> </w:t>
            </w:r>
            <w:r>
              <w:rPr>
                <w:sz w:val="22"/>
                <w:szCs w:val="22"/>
              </w:rPr>
              <w:t>of</w:t>
            </w:r>
            <w:r>
              <w:rPr>
                <w:spacing w:val="-7"/>
                <w:sz w:val="22"/>
                <w:szCs w:val="22"/>
              </w:rPr>
              <w:t xml:space="preserve"> </w:t>
            </w:r>
            <w:r>
              <w:rPr>
                <w:b/>
                <w:bCs/>
                <w:sz w:val="22"/>
                <w:szCs w:val="22"/>
              </w:rPr>
              <w:t>5-Bedroom</w:t>
            </w:r>
            <w:r>
              <w:rPr>
                <w:b/>
                <w:bCs/>
                <w:spacing w:val="-12"/>
                <w:sz w:val="22"/>
                <w:szCs w:val="22"/>
              </w:rPr>
              <w:t xml:space="preserve"> </w:t>
            </w:r>
            <w:r>
              <w:rPr>
                <w:spacing w:val="-4"/>
                <w:sz w:val="22"/>
                <w:szCs w:val="22"/>
              </w:rPr>
              <w:t>Units</w:t>
            </w:r>
          </w:p>
        </w:tc>
        <w:tc>
          <w:tcPr>
            <w:tcW w:w="4949" w:type="dxa"/>
            <w:tcBorders>
              <w:top w:val="single" w:color="000000" w:sz="4" w:space="0"/>
              <w:left w:val="single" w:color="000000" w:sz="4" w:space="0"/>
              <w:bottom w:val="single" w:color="000000" w:sz="4" w:space="0"/>
              <w:right w:val="single" w:color="000000" w:sz="4" w:space="0"/>
            </w:tcBorders>
          </w:tcPr>
          <w:p w:rsidR="001D3E29" w:rsidP="00261AD3" w:rsidRDefault="001D3E29" w14:paraId="03353A85" w14:textId="77777777">
            <w:pPr>
              <w:pStyle w:val="TableParagraph"/>
              <w:kinsoku w:val="0"/>
              <w:overflowPunct w:val="0"/>
              <w:ind w:left="0"/>
              <w:rPr>
                <w:rFonts w:ascii="Times New Roman" w:hAnsi="Times New Roman" w:cs="Times New Roman"/>
                <w:sz w:val="18"/>
                <w:szCs w:val="18"/>
              </w:rPr>
            </w:pPr>
          </w:p>
        </w:tc>
      </w:tr>
    </w:tbl>
    <w:p w:rsidR="001D3E29" w:rsidRDefault="001D3E29" w14:paraId="65A7C4CC" w14:textId="77777777"/>
    <w:tbl>
      <w:tblPr>
        <w:tblW w:w="10620" w:type="dxa"/>
        <w:tblInd w:w="120" w:type="dxa"/>
        <w:tblLayout w:type="fixed"/>
        <w:tblCellMar>
          <w:left w:w="0" w:type="dxa"/>
          <w:right w:w="0" w:type="dxa"/>
        </w:tblCellMar>
        <w:tblLook w:val="0000" w:firstRow="0" w:lastRow="0" w:firstColumn="0" w:lastColumn="0" w:noHBand="0" w:noVBand="0"/>
      </w:tblPr>
      <w:tblGrid>
        <w:gridCol w:w="5671"/>
        <w:gridCol w:w="4949"/>
      </w:tblGrid>
      <w:tr w:rsidR="001D3E29" w:rsidTr="36C1CA81" w14:paraId="3B57B395" w14:textId="77777777">
        <w:tblPrEx>
          <w:tblCellMar>
            <w:top w:w="0" w:type="dxa"/>
            <w:left w:w="0" w:type="dxa"/>
            <w:bottom w:w="0" w:type="dxa"/>
            <w:right w:w="0" w:type="dxa"/>
          </w:tblCellMar>
        </w:tblPrEx>
        <w:trPr>
          <w:trHeight w:val="275"/>
        </w:trPr>
        <w:tc>
          <w:tcPr>
            <w:tcW w:w="1062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ADADA"/>
            <w:tcMar/>
          </w:tcPr>
          <w:p w:rsidR="001D3E29" w:rsidP="00261AD3" w:rsidRDefault="001D3E29" w14:paraId="68AC76D5" w14:textId="77777777">
            <w:pPr>
              <w:pStyle w:val="TableParagraph"/>
              <w:kinsoku w:val="0"/>
              <w:overflowPunct w:val="0"/>
              <w:spacing w:line="256" w:lineRule="exact"/>
              <w:rPr>
                <w:b/>
                <w:bCs/>
                <w:spacing w:val="-2"/>
              </w:rPr>
            </w:pPr>
            <w:r>
              <w:rPr>
                <w:b/>
                <w:bCs/>
              </w:rPr>
              <w:t>PROPERTY</w:t>
            </w:r>
            <w:r>
              <w:rPr>
                <w:b/>
                <w:bCs/>
                <w:spacing w:val="-10"/>
              </w:rPr>
              <w:t xml:space="preserve"> </w:t>
            </w:r>
            <w:r>
              <w:rPr>
                <w:b/>
                <w:bCs/>
              </w:rPr>
              <w:t>TENURE,</w:t>
            </w:r>
            <w:r>
              <w:rPr>
                <w:b/>
                <w:bCs/>
                <w:spacing w:val="-11"/>
              </w:rPr>
              <w:t xml:space="preserve"> </w:t>
            </w:r>
            <w:r>
              <w:rPr>
                <w:b/>
                <w:bCs/>
              </w:rPr>
              <w:t>POPULATIONS,</w:t>
            </w:r>
            <w:r>
              <w:rPr>
                <w:b/>
                <w:bCs/>
                <w:spacing w:val="-10"/>
              </w:rPr>
              <w:t xml:space="preserve"> </w:t>
            </w:r>
            <w:r>
              <w:rPr>
                <w:b/>
                <w:bCs/>
              </w:rPr>
              <w:t>PROGRAMS,</w:t>
            </w:r>
            <w:r>
              <w:rPr>
                <w:b/>
                <w:bCs/>
                <w:spacing w:val="-11"/>
              </w:rPr>
              <w:t xml:space="preserve"> </w:t>
            </w:r>
            <w:r>
              <w:rPr>
                <w:b/>
                <w:bCs/>
                <w:spacing w:val="-2"/>
              </w:rPr>
              <w:t>FINANCING</w:t>
            </w:r>
          </w:p>
        </w:tc>
      </w:tr>
      <w:tr w:rsidR="001D3E29" w:rsidTr="36C1CA81" w14:paraId="12F4C7EB" w14:textId="77777777">
        <w:tblPrEx>
          <w:tblCellMar>
            <w:top w:w="0" w:type="dxa"/>
            <w:left w:w="0" w:type="dxa"/>
            <w:bottom w:w="0" w:type="dxa"/>
            <w:right w:w="0" w:type="dxa"/>
          </w:tblCellMar>
        </w:tblPrEx>
        <w:trPr>
          <w:trHeight w:val="88"/>
        </w:trPr>
        <w:tc>
          <w:tcPr>
            <w:tcW w:w="10620" w:type="dxa"/>
            <w:gridSpan w:val="2"/>
            <w:tcBorders>
              <w:top w:val="single" w:color="000000" w:themeColor="text1" w:sz="4" w:space="0"/>
              <w:left w:val="none" w:color="auto" w:sz="6" w:space="0"/>
              <w:bottom w:val="single" w:color="000000" w:themeColor="text1" w:sz="4" w:space="0"/>
              <w:right w:val="none" w:color="auto" w:sz="6" w:space="0"/>
            </w:tcBorders>
            <w:tcMar/>
          </w:tcPr>
          <w:p w:rsidR="001D3E29" w:rsidP="00261AD3" w:rsidRDefault="001D3E29" w14:paraId="2E913040" w14:textId="77777777">
            <w:pPr>
              <w:pStyle w:val="TableParagraph"/>
              <w:kinsoku w:val="0"/>
              <w:overflowPunct w:val="0"/>
              <w:ind w:left="0"/>
              <w:rPr>
                <w:rFonts w:ascii="Times New Roman" w:hAnsi="Times New Roman" w:cs="Times New Roman"/>
                <w:sz w:val="4"/>
                <w:szCs w:val="4"/>
              </w:rPr>
            </w:pPr>
          </w:p>
        </w:tc>
      </w:tr>
      <w:tr w:rsidR="001D3E29" w:rsidTr="36C1CA81" w14:paraId="4A9B54EB" w14:textId="77777777">
        <w:tblPrEx>
          <w:tblCellMar>
            <w:top w:w="0" w:type="dxa"/>
            <w:left w:w="0" w:type="dxa"/>
            <w:bottom w:w="0" w:type="dxa"/>
            <w:right w:w="0" w:type="dxa"/>
          </w:tblCellMar>
        </w:tblPrEx>
        <w:trPr>
          <w:trHeight w:val="254"/>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53A62C7B" w14:textId="77777777">
            <w:pPr>
              <w:pStyle w:val="TableParagraph"/>
              <w:kinsoku w:val="0"/>
              <w:overflowPunct w:val="0"/>
              <w:spacing w:line="234" w:lineRule="exact"/>
              <w:rPr>
                <w:spacing w:val="-2"/>
                <w:sz w:val="22"/>
                <w:szCs w:val="22"/>
              </w:rPr>
            </w:pPr>
            <w:r>
              <w:rPr>
                <w:sz w:val="22"/>
                <w:szCs w:val="22"/>
              </w:rPr>
              <w:t>Describe,</w:t>
            </w:r>
            <w:r>
              <w:rPr>
                <w:spacing w:val="-15"/>
                <w:sz w:val="22"/>
                <w:szCs w:val="22"/>
              </w:rPr>
              <w:t xml:space="preserve"> </w:t>
            </w:r>
            <w:r>
              <w:rPr>
                <w:sz w:val="22"/>
                <w:szCs w:val="22"/>
              </w:rPr>
              <w:t>in</w:t>
            </w:r>
            <w:r>
              <w:rPr>
                <w:spacing w:val="-9"/>
                <w:sz w:val="22"/>
                <w:szCs w:val="22"/>
              </w:rPr>
              <w:t xml:space="preserve"> </w:t>
            </w:r>
            <w:r>
              <w:rPr>
                <w:sz w:val="22"/>
                <w:szCs w:val="22"/>
              </w:rPr>
              <w:t>general,</w:t>
            </w:r>
            <w:r>
              <w:rPr>
                <w:spacing w:val="-7"/>
                <w:sz w:val="22"/>
                <w:szCs w:val="22"/>
              </w:rPr>
              <w:t xml:space="preserve"> </w:t>
            </w:r>
            <w:r>
              <w:rPr>
                <w:sz w:val="22"/>
                <w:szCs w:val="22"/>
              </w:rPr>
              <w:t>what</w:t>
            </w:r>
            <w:r>
              <w:rPr>
                <w:spacing w:val="-9"/>
                <w:sz w:val="22"/>
                <w:szCs w:val="22"/>
              </w:rPr>
              <w:t xml:space="preserve"> </w:t>
            </w:r>
            <w:r>
              <w:rPr>
                <w:sz w:val="22"/>
                <w:szCs w:val="22"/>
              </w:rPr>
              <w:t>population(s)</w:t>
            </w:r>
            <w:r>
              <w:rPr>
                <w:spacing w:val="-8"/>
                <w:sz w:val="22"/>
                <w:szCs w:val="22"/>
              </w:rPr>
              <w:t xml:space="preserve"> </w:t>
            </w:r>
            <w:r>
              <w:rPr>
                <w:sz w:val="22"/>
                <w:szCs w:val="22"/>
              </w:rPr>
              <w:t>the</w:t>
            </w:r>
            <w:r>
              <w:rPr>
                <w:spacing w:val="-11"/>
                <w:sz w:val="22"/>
                <w:szCs w:val="22"/>
              </w:rPr>
              <w:t xml:space="preserve"> </w:t>
            </w:r>
            <w:r>
              <w:rPr>
                <w:sz w:val="22"/>
                <w:szCs w:val="22"/>
              </w:rPr>
              <w:t>property</w:t>
            </w:r>
            <w:r>
              <w:rPr>
                <w:spacing w:val="-7"/>
                <w:sz w:val="22"/>
                <w:szCs w:val="22"/>
              </w:rPr>
              <w:t xml:space="preserve"> </w:t>
            </w:r>
            <w:r>
              <w:rPr>
                <w:spacing w:val="-2"/>
                <w:sz w:val="22"/>
                <w:szCs w:val="22"/>
              </w:rPr>
              <w:t>serves.</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90547AC" w14:textId="77777777">
            <w:pPr>
              <w:pStyle w:val="TableParagraph"/>
              <w:kinsoku w:val="0"/>
              <w:overflowPunct w:val="0"/>
              <w:ind w:left="0"/>
              <w:rPr>
                <w:rFonts w:ascii="Times New Roman" w:hAnsi="Times New Roman" w:cs="Times New Roman"/>
                <w:sz w:val="18"/>
                <w:szCs w:val="18"/>
              </w:rPr>
            </w:pPr>
          </w:p>
        </w:tc>
      </w:tr>
      <w:tr w:rsidR="001D3E29" w:rsidTr="36C1CA81" w14:paraId="36567F98"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4415A77E" w14:textId="77777777">
            <w:pPr>
              <w:pStyle w:val="TableParagraph"/>
              <w:kinsoku w:val="0"/>
              <w:overflowPunct w:val="0"/>
              <w:spacing w:line="232" w:lineRule="exact"/>
              <w:rPr>
                <w:i/>
                <w:iCs/>
                <w:spacing w:val="-2"/>
                <w:sz w:val="22"/>
                <w:szCs w:val="22"/>
              </w:rPr>
            </w:pPr>
            <w:r>
              <w:rPr>
                <w:sz w:val="22"/>
                <w:szCs w:val="22"/>
              </w:rPr>
              <w:t>Is</w:t>
            </w:r>
            <w:r>
              <w:rPr>
                <w:spacing w:val="-5"/>
                <w:sz w:val="22"/>
                <w:szCs w:val="22"/>
              </w:rPr>
              <w:t xml:space="preserve"> </w:t>
            </w:r>
            <w:r>
              <w:rPr>
                <w:sz w:val="22"/>
                <w:szCs w:val="22"/>
              </w:rPr>
              <w:t>this</w:t>
            </w:r>
            <w:r>
              <w:rPr>
                <w:spacing w:val="-6"/>
                <w:sz w:val="22"/>
                <w:szCs w:val="22"/>
              </w:rPr>
              <w:t xml:space="preserve"> </w:t>
            </w:r>
            <w:r>
              <w:rPr>
                <w:sz w:val="22"/>
                <w:szCs w:val="22"/>
              </w:rPr>
              <w:t>a</w:t>
            </w:r>
            <w:r>
              <w:rPr>
                <w:spacing w:val="-5"/>
                <w:sz w:val="22"/>
                <w:szCs w:val="22"/>
              </w:rPr>
              <w:t xml:space="preserve"> </w:t>
            </w:r>
            <w:r>
              <w:rPr>
                <w:b/>
                <w:bCs/>
                <w:sz w:val="22"/>
                <w:szCs w:val="22"/>
              </w:rPr>
              <w:t>Tax</w:t>
            </w:r>
            <w:r>
              <w:rPr>
                <w:b/>
                <w:bCs/>
                <w:spacing w:val="-7"/>
                <w:sz w:val="22"/>
                <w:szCs w:val="22"/>
              </w:rPr>
              <w:t xml:space="preserve"> </w:t>
            </w:r>
            <w:r>
              <w:rPr>
                <w:b/>
                <w:bCs/>
                <w:sz w:val="22"/>
                <w:szCs w:val="22"/>
              </w:rPr>
              <w:t>Credit</w:t>
            </w:r>
            <w:r>
              <w:rPr>
                <w:b/>
                <w:bCs/>
                <w:spacing w:val="-6"/>
                <w:sz w:val="22"/>
                <w:szCs w:val="22"/>
              </w:rPr>
              <w:t xml:space="preserve"> </w:t>
            </w:r>
            <w:r>
              <w:rPr>
                <w:b/>
                <w:bCs/>
                <w:sz w:val="22"/>
                <w:szCs w:val="22"/>
              </w:rPr>
              <w:t>Property</w:t>
            </w:r>
            <w:r>
              <w:rPr>
                <w:sz w:val="22"/>
                <w:szCs w:val="22"/>
              </w:rPr>
              <w:t>?</w:t>
            </w:r>
            <w:r>
              <w:rPr>
                <w:spacing w:val="-9"/>
                <w:sz w:val="22"/>
                <w:szCs w:val="22"/>
              </w:rPr>
              <w:t xml:space="preserve"> </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0DC76ABD" w14:textId="77777777">
            <w:pPr>
              <w:pStyle w:val="TableParagraph"/>
              <w:kinsoku w:val="0"/>
              <w:overflowPunct w:val="0"/>
              <w:spacing w:before="40"/>
              <w:ind w:left="0"/>
              <w:rPr>
                <w:rFonts w:ascii="Helvetica" w:hAnsi="Helvetica" w:cs="Helvetica"/>
                <w:spacing w:val="-10"/>
                <w:sz w:val="16"/>
                <w:szCs w:val="16"/>
              </w:rPr>
            </w:pPr>
          </w:p>
        </w:tc>
      </w:tr>
      <w:tr w:rsidR="001D3E29" w:rsidTr="36C1CA81" w14:paraId="6116852B"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F69C722" w14:textId="77777777">
            <w:pPr>
              <w:pStyle w:val="TableParagraph"/>
              <w:kinsoku w:val="0"/>
              <w:overflowPunct w:val="0"/>
              <w:spacing w:line="232" w:lineRule="exact"/>
              <w:rPr>
                <w:sz w:val="22"/>
                <w:szCs w:val="22"/>
              </w:rPr>
            </w:pPr>
            <w:r>
              <w:rPr>
                <w:sz w:val="22"/>
                <w:szCs w:val="22"/>
              </w:rPr>
              <w:t>Tax</w:t>
            </w:r>
            <w:r>
              <w:rPr>
                <w:spacing w:val="-8"/>
                <w:sz w:val="22"/>
                <w:szCs w:val="22"/>
              </w:rPr>
              <w:t xml:space="preserve"> </w:t>
            </w:r>
            <w:r>
              <w:rPr>
                <w:sz w:val="22"/>
                <w:szCs w:val="22"/>
              </w:rPr>
              <w:t>Credit</w:t>
            </w:r>
            <w:r>
              <w:rPr>
                <w:spacing w:val="-9"/>
                <w:sz w:val="22"/>
                <w:szCs w:val="22"/>
              </w:rPr>
              <w:t xml:space="preserve"> </w:t>
            </w:r>
            <w:r>
              <w:rPr>
                <w:sz w:val="22"/>
                <w:szCs w:val="22"/>
              </w:rPr>
              <w:t>Number</w:t>
            </w:r>
            <w:r>
              <w:rPr>
                <w:spacing w:val="-9"/>
                <w:sz w:val="22"/>
                <w:szCs w:val="22"/>
              </w:rPr>
              <w:t xml:space="preserve"> </w:t>
            </w:r>
            <w:r>
              <w:rPr>
                <w:i/>
                <w:iCs/>
                <w:sz w:val="22"/>
                <w:szCs w:val="22"/>
              </w:rPr>
              <w:t>(CA-YYYY-000,</w:t>
            </w:r>
            <w:r>
              <w:rPr>
                <w:i/>
                <w:iCs/>
                <w:spacing w:val="-9"/>
                <w:sz w:val="22"/>
                <w:szCs w:val="22"/>
              </w:rPr>
              <w:t xml:space="preserve"> </w:t>
            </w:r>
            <w:r>
              <w:rPr>
                <w:i/>
                <w:iCs/>
                <w:sz w:val="22"/>
                <w:szCs w:val="22"/>
              </w:rPr>
              <w:t>or</w:t>
            </w:r>
            <w:r>
              <w:rPr>
                <w:i/>
                <w:iCs/>
                <w:spacing w:val="-9"/>
                <w:sz w:val="22"/>
                <w:szCs w:val="22"/>
              </w:rPr>
              <w:t xml:space="preserve"> </w:t>
            </w:r>
            <w:r>
              <w:rPr>
                <w:i/>
                <w:iCs/>
                <w:sz w:val="22"/>
                <w:szCs w:val="22"/>
              </w:rPr>
              <w:t>"To</w:t>
            </w:r>
            <w:r>
              <w:rPr>
                <w:i/>
                <w:iCs/>
                <w:spacing w:val="-9"/>
                <w:sz w:val="22"/>
                <w:szCs w:val="22"/>
              </w:rPr>
              <w:t xml:space="preserve"> </w:t>
            </w:r>
            <w:r>
              <w:rPr>
                <w:i/>
                <w:iCs/>
                <w:sz w:val="22"/>
                <w:szCs w:val="22"/>
              </w:rPr>
              <w:t>be</w:t>
            </w:r>
            <w:r>
              <w:rPr>
                <w:i/>
                <w:iCs/>
                <w:spacing w:val="-9"/>
                <w:sz w:val="22"/>
                <w:szCs w:val="22"/>
              </w:rPr>
              <w:t xml:space="preserve"> </w:t>
            </w:r>
            <w:r>
              <w:rPr>
                <w:i/>
                <w:iCs/>
                <w:sz w:val="22"/>
                <w:szCs w:val="22"/>
              </w:rPr>
              <w:t>provided"</w:t>
            </w:r>
            <w:r>
              <w:rPr>
                <w:i/>
                <w:iCs/>
                <w:spacing w:val="-9"/>
                <w:sz w:val="22"/>
                <w:szCs w:val="22"/>
              </w:rPr>
              <w:t xml:space="preserve"> </w:t>
            </w:r>
            <w:r>
              <w:rPr>
                <w:i/>
                <w:iCs/>
                <w:sz w:val="22"/>
                <w:szCs w:val="22"/>
              </w:rPr>
              <w:t>or</w:t>
            </w:r>
            <w:r>
              <w:rPr>
                <w:i/>
                <w:iCs/>
                <w:spacing w:val="-11"/>
                <w:sz w:val="22"/>
                <w:szCs w:val="22"/>
              </w:rPr>
              <w:t xml:space="preserve"> </w:t>
            </w:r>
            <w:r>
              <w:rPr>
                <w:i/>
                <w:iCs/>
                <w:sz w:val="22"/>
                <w:szCs w:val="22"/>
              </w:rPr>
              <w:t>"N/A". Do not give "bin" numbers" which are for each building</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08091FD3" w14:textId="77777777">
            <w:pPr>
              <w:pStyle w:val="TableParagraph"/>
              <w:kinsoku w:val="0"/>
              <w:overflowPunct w:val="0"/>
              <w:ind w:left="0"/>
              <w:rPr>
                <w:rFonts w:ascii="Times New Roman" w:hAnsi="Times New Roman" w:cs="Times New Roman"/>
                <w:sz w:val="18"/>
                <w:szCs w:val="18"/>
              </w:rPr>
            </w:pPr>
          </w:p>
        </w:tc>
      </w:tr>
      <w:tr w:rsidR="001D3E29" w:rsidTr="36C1CA81" w14:paraId="17D4320F"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37FFA035" w14:textId="77777777">
            <w:pPr>
              <w:pStyle w:val="TableParagraph"/>
              <w:kinsoku w:val="0"/>
              <w:overflowPunct w:val="0"/>
              <w:spacing w:line="232" w:lineRule="exact"/>
              <w:rPr>
                <w:i/>
                <w:iCs/>
                <w:spacing w:val="-2"/>
                <w:sz w:val="22"/>
                <w:szCs w:val="22"/>
              </w:rPr>
            </w:pPr>
            <w:r>
              <w:rPr>
                <w:sz w:val="22"/>
                <w:szCs w:val="22"/>
              </w:rPr>
              <w:t>Is</w:t>
            </w:r>
            <w:r>
              <w:rPr>
                <w:spacing w:val="-5"/>
                <w:sz w:val="22"/>
                <w:szCs w:val="22"/>
              </w:rPr>
              <w:t xml:space="preserve"> </w:t>
            </w:r>
            <w:r>
              <w:rPr>
                <w:sz w:val="22"/>
                <w:szCs w:val="22"/>
              </w:rPr>
              <w:t>this</w:t>
            </w:r>
            <w:r>
              <w:rPr>
                <w:spacing w:val="-5"/>
                <w:sz w:val="22"/>
                <w:szCs w:val="22"/>
              </w:rPr>
              <w:t xml:space="preserve"> </w:t>
            </w:r>
            <w:r>
              <w:rPr>
                <w:sz w:val="22"/>
                <w:szCs w:val="22"/>
              </w:rPr>
              <w:t>a</w:t>
            </w:r>
            <w:r>
              <w:rPr>
                <w:spacing w:val="-5"/>
                <w:sz w:val="22"/>
                <w:szCs w:val="22"/>
              </w:rPr>
              <w:t xml:space="preserve"> </w:t>
            </w:r>
            <w:r>
              <w:rPr>
                <w:b/>
                <w:bCs/>
                <w:sz w:val="22"/>
                <w:szCs w:val="22"/>
              </w:rPr>
              <w:t>HUD</w:t>
            </w:r>
            <w:r>
              <w:rPr>
                <w:b/>
                <w:bCs/>
                <w:spacing w:val="-6"/>
                <w:sz w:val="22"/>
                <w:szCs w:val="22"/>
              </w:rPr>
              <w:t xml:space="preserve"> </w:t>
            </w:r>
            <w:r>
              <w:rPr>
                <w:b/>
                <w:bCs/>
                <w:sz w:val="22"/>
                <w:szCs w:val="22"/>
              </w:rPr>
              <w:t>Subsidized</w:t>
            </w:r>
            <w:r>
              <w:rPr>
                <w:b/>
                <w:bCs/>
                <w:spacing w:val="-8"/>
                <w:sz w:val="22"/>
                <w:szCs w:val="22"/>
              </w:rPr>
              <w:t xml:space="preserve"> </w:t>
            </w:r>
            <w:r>
              <w:rPr>
                <w:b/>
                <w:bCs/>
                <w:sz w:val="22"/>
                <w:szCs w:val="22"/>
              </w:rPr>
              <w:t>Property</w:t>
            </w:r>
            <w:r>
              <w:rPr>
                <w:sz w:val="22"/>
                <w:szCs w:val="22"/>
              </w:rPr>
              <w:t>?</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64B1E612" w14:textId="77777777">
            <w:pPr>
              <w:pStyle w:val="TableParagraph"/>
              <w:kinsoku w:val="0"/>
              <w:overflowPunct w:val="0"/>
              <w:ind w:left="0"/>
              <w:rPr>
                <w:rFonts w:ascii="Times New Roman" w:hAnsi="Times New Roman" w:cs="Times New Roman"/>
                <w:sz w:val="18"/>
                <w:szCs w:val="18"/>
              </w:rPr>
            </w:pPr>
          </w:p>
        </w:tc>
      </w:tr>
      <w:tr w:rsidR="001D3E29" w:rsidTr="36C1CA81" w14:paraId="5E138791"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4291240B" w14:textId="77777777">
            <w:pPr>
              <w:pStyle w:val="TableParagraph"/>
              <w:kinsoku w:val="0"/>
              <w:overflowPunct w:val="0"/>
              <w:spacing w:line="232" w:lineRule="exact"/>
              <w:rPr>
                <w:sz w:val="22"/>
                <w:szCs w:val="22"/>
              </w:rPr>
            </w:pP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5520957C" w14:textId="77777777">
            <w:pPr>
              <w:pStyle w:val="TableParagraph"/>
              <w:kinsoku w:val="0"/>
              <w:overflowPunct w:val="0"/>
              <w:ind w:left="0"/>
              <w:rPr>
                <w:rFonts w:ascii="Times New Roman" w:hAnsi="Times New Roman" w:cs="Times New Roman"/>
                <w:sz w:val="18"/>
                <w:szCs w:val="18"/>
              </w:rPr>
            </w:pPr>
          </w:p>
        </w:tc>
      </w:tr>
      <w:tr w:rsidR="001D3E29" w:rsidTr="36C1CA81" w14:paraId="42FA9C87"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E44B77E" w14:textId="77777777">
            <w:pPr>
              <w:pStyle w:val="TableParagraph"/>
              <w:kinsoku w:val="0"/>
              <w:overflowPunct w:val="0"/>
              <w:spacing w:line="232" w:lineRule="exact"/>
              <w:rPr>
                <w:spacing w:val="-2"/>
                <w:sz w:val="22"/>
                <w:szCs w:val="22"/>
              </w:rPr>
            </w:pPr>
            <w:r>
              <w:rPr>
                <w:sz w:val="22"/>
                <w:szCs w:val="22"/>
              </w:rPr>
              <w:t>Is</w:t>
            </w:r>
            <w:r>
              <w:rPr>
                <w:spacing w:val="-7"/>
                <w:sz w:val="22"/>
                <w:szCs w:val="22"/>
              </w:rPr>
              <w:t xml:space="preserve"> </w:t>
            </w:r>
            <w:r>
              <w:rPr>
                <w:sz w:val="22"/>
                <w:szCs w:val="22"/>
              </w:rPr>
              <w:t>this</w:t>
            </w:r>
            <w:r>
              <w:rPr>
                <w:spacing w:val="-7"/>
                <w:sz w:val="22"/>
                <w:szCs w:val="22"/>
              </w:rPr>
              <w:t xml:space="preserve"> </w:t>
            </w:r>
            <w:r>
              <w:rPr>
                <w:sz w:val="22"/>
                <w:szCs w:val="22"/>
              </w:rPr>
              <w:t>property</w:t>
            </w:r>
            <w:r>
              <w:rPr>
                <w:spacing w:val="-7"/>
                <w:sz w:val="22"/>
                <w:szCs w:val="22"/>
              </w:rPr>
              <w:t xml:space="preserve"> </w:t>
            </w:r>
            <w:r>
              <w:rPr>
                <w:sz w:val="22"/>
                <w:szCs w:val="22"/>
              </w:rPr>
              <w:t>administered</w:t>
            </w:r>
            <w:r>
              <w:rPr>
                <w:spacing w:val="-8"/>
                <w:sz w:val="22"/>
                <w:szCs w:val="22"/>
              </w:rPr>
              <w:t xml:space="preserve"> </w:t>
            </w:r>
            <w:r>
              <w:rPr>
                <w:sz w:val="22"/>
                <w:szCs w:val="22"/>
              </w:rPr>
              <w:t>or</w:t>
            </w:r>
            <w:r>
              <w:rPr>
                <w:spacing w:val="-7"/>
                <w:sz w:val="22"/>
                <w:szCs w:val="22"/>
              </w:rPr>
              <w:t xml:space="preserve"> </w:t>
            </w:r>
            <w:r>
              <w:rPr>
                <w:sz w:val="22"/>
                <w:szCs w:val="22"/>
              </w:rPr>
              <w:t>subsidized</w:t>
            </w:r>
            <w:r>
              <w:rPr>
                <w:spacing w:val="-8"/>
                <w:sz w:val="22"/>
                <w:szCs w:val="22"/>
              </w:rPr>
              <w:t xml:space="preserve"> </w:t>
            </w:r>
            <w:r>
              <w:rPr>
                <w:sz w:val="22"/>
                <w:szCs w:val="22"/>
              </w:rPr>
              <w:t>by</w:t>
            </w:r>
            <w:r>
              <w:rPr>
                <w:spacing w:val="-5"/>
                <w:sz w:val="22"/>
                <w:szCs w:val="22"/>
              </w:rPr>
              <w:t xml:space="preserve"> </w:t>
            </w:r>
            <w:r>
              <w:rPr>
                <w:sz w:val="22"/>
                <w:szCs w:val="22"/>
              </w:rPr>
              <w:t>a</w:t>
            </w:r>
            <w:r>
              <w:rPr>
                <w:spacing w:val="-8"/>
                <w:sz w:val="22"/>
                <w:szCs w:val="22"/>
              </w:rPr>
              <w:t xml:space="preserve"> </w:t>
            </w:r>
            <w:r>
              <w:rPr>
                <w:b/>
                <w:bCs/>
                <w:sz w:val="22"/>
                <w:szCs w:val="22"/>
              </w:rPr>
              <w:t>PHA</w:t>
            </w:r>
            <w:r>
              <w:rPr>
                <w:sz w:val="22"/>
                <w:szCs w:val="22"/>
              </w:rPr>
              <w:t>?</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1D40333E" w14:textId="77777777">
            <w:pPr>
              <w:pStyle w:val="TableParagraph"/>
              <w:kinsoku w:val="0"/>
              <w:overflowPunct w:val="0"/>
              <w:ind w:left="0"/>
              <w:rPr>
                <w:rFonts w:ascii="Times New Roman" w:hAnsi="Times New Roman" w:cs="Times New Roman"/>
                <w:sz w:val="18"/>
                <w:szCs w:val="18"/>
              </w:rPr>
            </w:pPr>
          </w:p>
        </w:tc>
      </w:tr>
      <w:tr w:rsidR="001D3E29" w:rsidTr="36C1CA81" w14:paraId="07943446"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353BA11" w14:textId="77777777">
            <w:pPr>
              <w:pStyle w:val="TableParagraph"/>
              <w:kinsoku w:val="0"/>
              <w:overflowPunct w:val="0"/>
              <w:spacing w:line="232" w:lineRule="exact"/>
              <w:ind w:left="0"/>
              <w:rPr>
                <w:i/>
                <w:iCs/>
                <w:spacing w:val="-2"/>
                <w:sz w:val="22"/>
                <w:szCs w:val="22"/>
              </w:rPr>
            </w:pPr>
            <w:r>
              <w:rPr>
                <w:sz w:val="22"/>
                <w:szCs w:val="22"/>
              </w:rPr>
              <w:t>If,</w:t>
            </w:r>
            <w:r>
              <w:rPr>
                <w:spacing w:val="-5"/>
                <w:sz w:val="22"/>
                <w:szCs w:val="22"/>
              </w:rPr>
              <w:t xml:space="preserve"> </w:t>
            </w:r>
            <w:r>
              <w:rPr>
                <w:sz w:val="22"/>
                <w:szCs w:val="22"/>
              </w:rPr>
              <w:t>“Yes”</w:t>
            </w:r>
            <w:r>
              <w:rPr>
                <w:spacing w:val="-8"/>
                <w:sz w:val="22"/>
                <w:szCs w:val="22"/>
              </w:rPr>
              <w:t xml:space="preserve"> </w:t>
            </w:r>
            <w:r>
              <w:rPr>
                <w:sz w:val="22"/>
                <w:szCs w:val="22"/>
              </w:rPr>
              <w:t>to</w:t>
            </w:r>
            <w:r>
              <w:rPr>
                <w:spacing w:val="-8"/>
                <w:sz w:val="22"/>
                <w:szCs w:val="22"/>
              </w:rPr>
              <w:t xml:space="preserve"> </w:t>
            </w:r>
            <w:r>
              <w:rPr>
                <w:sz w:val="22"/>
                <w:szCs w:val="22"/>
              </w:rPr>
              <w:t>the</w:t>
            </w:r>
            <w:r>
              <w:rPr>
                <w:spacing w:val="-5"/>
                <w:sz w:val="22"/>
                <w:szCs w:val="22"/>
              </w:rPr>
              <w:t xml:space="preserve"> </w:t>
            </w:r>
            <w:r>
              <w:rPr>
                <w:sz w:val="22"/>
                <w:szCs w:val="22"/>
              </w:rPr>
              <w:t>above,</w:t>
            </w:r>
            <w:r>
              <w:rPr>
                <w:spacing w:val="-11"/>
                <w:sz w:val="22"/>
                <w:szCs w:val="22"/>
              </w:rPr>
              <w:t xml:space="preserve"> </w:t>
            </w:r>
            <w:r>
              <w:rPr>
                <w:sz w:val="22"/>
                <w:szCs w:val="22"/>
              </w:rPr>
              <w:t>is</w:t>
            </w:r>
            <w:r>
              <w:rPr>
                <w:spacing w:val="-5"/>
                <w:sz w:val="22"/>
                <w:szCs w:val="22"/>
              </w:rPr>
              <w:t xml:space="preserve"> </w:t>
            </w:r>
            <w:r>
              <w:rPr>
                <w:sz w:val="22"/>
                <w:szCs w:val="22"/>
              </w:rPr>
              <w:t>this</w:t>
            </w:r>
            <w:r>
              <w:rPr>
                <w:spacing w:val="-7"/>
                <w:sz w:val="22"/>
                <w:szCs w:val="22"/>
              </w:rPr>
              <w:t xml:space="preserve"> </w:t>
            </w:r>
            <w:r>
              <w:rPr>
                <w:b/>
                <w:bCs/>
                <w:sz w:val="22"/>
                <w:szCs w:val="22"/>
              </w:rPr>
              <w:t>Public</w:t>
            </w:r>
            <w:r>
              <w:rPr>
                <w:b/>
                <w:bCs/>
                <w:spacing w:val="-6"/>
                <w:sz w:val="22"/>
                <w:szCs w:val="22"/>
              </w:rPr>
              <w:t xml:space="preserve"> </w:t>
            </w:r>
            <w:r>
              <w:rPr>
                <w:b/>
                <w:bCs/>
                <w:sz w:val="22"/>
                <w:szCs w:val="22"/>
              </w:rPr>
              <w:t>Housing</w:t>
            </w:r>
            <w:r>
              <w:rPr>
                <w:b/>
                <w:bCs/>
                <w:spacing w:val="-8"/>
                <w:sz w:val="22"/>
                <w:szCs w:val="22"/>
              </w:rPr>
              <w:t xml:space="preserve"> </w:t>
            </w:r>
            <w:r>
              <w:rPr>
                <w:sz w:val="22"/>
                <w:szCs w:val="22"/>
              </w:rPr>
              <w:t>or</w:t>
            </w:r>
            <w:r>
              <w:rPr>
                <w:spacing w:val="-8"/>
                <w:sz w:val="22"/>
                <w:szCs w:val="22"/>
              </w:rPr>
              <w:t xml:space="preserve"> </w:t>
            </w:r>
            <w:r>
              <w:rPr>
                <w:b/>
                <w:bCs/>
                <w:sz w:val="22"/>
                <w:szCs w:val="22"/>
              </w:rPr>
              <w:t>Project</w:t>
            </w:r>
            <w:r>
              <w:rPr>
                <w:b/>
                <w:bCs/>
                <w:spacing w:val="-8"/>
                <w:sz w:val="22"/>
                <w:szCs w:val="22"/>
              </w:rPr>
              <w:t xml:space="preserve"> </w:t>
            </w:r>
            <w:r>
              <w:rPr>
                <w:b/>
                <w:bCs/>
                <w:sz w:val="22"/>
                <w:szCs w:val="22"/>
              </w:rPr>
              <w:t xml:space="preserve">Based Vouchers </w:t>
            </w:r>
            <w:r>
              <w:rPr>
                <w:sz w:val="22"/>
                <w:szCs w:val="22"/>
              </w:rPr>
              <w:t xml:space="preserve">or </w:t>
            </w:r>
            <w:r>
              <w:rPr>
                <w:b/>
                <w:bCs/>
                <w:sz w:val="22"/>
                <w:szCs w:val="22"/>
              </w:rPr>
              <w:t>Owned by a PHA</w:t>
            </w:r>
            <w:r>
              <w:rPr>
                <w:sz w:val="22"/>
                <w:szCs w:val="22"/>
              </w:rPr>
              <w:t>? Please explain. L</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5E15DB8A" w14:textId="77777777">
            <w:pPr>
              <w:pStyle w:val="TableParagraph"/>
              <w:kinsoku w:val="0"/>
              <w:overflowPunct w:val="0"/>
              <w:ind w:left="0"/>
              <w:rPr>
                <w:rFonts w:ascii="Times New Roman" w:hAnsi="Times New Roman" w:cs="Times New Roman"/>
                <w:sz w:val="18"/>
                <w:szCs w:val="18"/>
              </w:rPr>
            </w:pPr>
          </w:p>
        </w:tc>
      </w:tr>
      <w:tr w:rsidR="001D3E29" w:rsidTr="36C1CA81" w14:paraId="52CDB5BF" w14:textId="77777777">
        <w:tblPrEx>
          <w:tblCellMar>
            <w:top w:w="0" w:type="dxa"/>
            <w:left w:w="0" w:type="dxa"/>
            <w:bottom w:w="0" w:type="dxa"/>
            <w:right w:w="0" w:type="dxa"/>
          </w:tblCellMar>
        </w:tblPrEx>
        <w:trPr>
          <w:trHeight w:val="506"/>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5BA60D90" w14:textId="77777777">
            <w:pPr>
              <w:pStyle w:val="TableParagraph"/>
              <w:kinsoku w:val="0"/>
              <w:overflowPunct w:val="0"/>
              <w:spacing w:line="252" w:lineRule="exact"/>
              <w:ind w:left="0"/>
              <w:rPr>
                <w:spacing w:val="-2"/>
                <w:sz w:val="22"/>
                <w:szCs w:val="22"/>
              </w:rPr>
            </w:pPr>
            <w:r>
              <w:rPr>
                <w:sz w:val="22"/>
                <w:szCs w:val="22"/>
              </w:rPr>
              <w:t>List How many 1, 2, 3, 4, 5-bedroom PBV Voucher will the property be allocated?</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0C6326A1" w14:textId="77777777">
            <w:pPr>
              <w:pStyle w:val="TableParagraph"/>
              <w:kinsoku w:val="0"/>
              <w:overflowPunct w:val="0"/>
              <w:ind w:left="0"/>
              <w:rPr>
                <w:rFonts w:ascii="Times New Roman" w:hAnsi="Times New Roman" w:cs="Times New Roman"/>
                <w:sz w:val="22"/>
                <w:szCs w:val="22"/>
              </w:rPr>
            </w:pPr>
          </w:p>
        </w:tc>
      </w:tr>
      <w:tr w:rsidR="001D3E29" w:rsidTr="36C1CA81" w14:paraId="140212F5"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38C23043" w14:textId="77777777">
            <w:pPr>
              <w:pStyle w:val="TableParagraph"/>
              <w:kinsoku w:val="0"/>
              <w:overflowPunct w:val="0"/>
              <w:spacing w:line="232" w:lineRule="exact"/>
              <w:ind w:left="0"/>
              <w:rPr>
                <w:i/>
                <w:iCs/>
                <w:spacing w:val="-2"/>
                <w:sz w:val="22"/>
                <w:szCs w:val="22"/>
              </w:rPr>
            </w:pPr>
            <w:r>
              <w:rPr>
                <w:sz w:val="22"/>
                <w:szCs w:val="22"/>
              </w:rPr>
              <w:t>Does</w:t>
            </w:r>
            <w:r>
              <w:rPr>
                <w:spacing w:val="-7"/>
                <w:sz w:val="22"/>
                <w:szCs w:val="22"/>
              </w:rPr>
              <w:t xml:space="preserve"> </w:t>
            </w:r>
            <w:r>
              <w:rPr>
                <w:sz w:val="22"/>
                <w:szCs w:val="22"/>
              </w:rPr>
              <w:t>this</w:t>
            </w:r>
            <w:r>
              <w:rPr>
                <w:spacing w:val="-5"/>
                <w:sz w:val="22"/>
                <w:szCs w:val="22"/>
              </w:rPr>
              <w:t xml:space="preserve"> </w:t>
            </w:r>
            <w:r>
              <w:rPr>
                <w:sz w:val="22"/>
                <w:szCs w:val="22"/>
              </w:rPr>
              <w:t>property</w:t>
            </w:r>
            <w:r>
              <w:rPr>
                <w:spacing w:val="-6"/>
                <w:sz w:val="22"/>
                <w:szCs w:val="22"/>
              </w:rPr>
              <w:t xml:space="preserve"> </w:t>
            </w:r>
            <w:r>
              <w:rPr>
                <w:sz w:val="22"/>
                <w:szCs w:val="22"/>
              </w:rPr>
              <w:t>serve</w:t>
            </w:r>
            <w:r>
              <w:rPr>
                <w:spacing w:val="-6"/>
                <w:sz w:val="22"/>
                <w:szCs w:val="22"/>
              </w:rPr>
              <w:t xml:space="preserve"> </w:t>
            </w:r>
            <w:r>
              <w:rPr>
                <w:sz w:val="22"/>
                <w:szCs w:val="22"/>
              </w:rPr>
              <w:t>a</w:t>
            </w:r>
            <w:r>
              <w:rPr>
                <w:spacing w:val="-7"/>
                <w:sz w:val="22"/>
                <w:szCs w:val="22"/>
              </w:rPr>
              <w:t xml:space="preserve"> </w:t>
            </w:r>
            <w:r>
              <w:rPr>
                <w:b/>
                <w:bCs/>
                <w:sz w:val="22"/>
                <w:szCs w:val="22"/>
              </w:rPr>
              <w:t>Senior</w:t>
            </w:r>
            <w:r>
              <w:rPr>
                <w:b/>
                <w:bCs/>
                <w:spacing w:val="-6"/>
                <w:sz w:val="22"/>
                <w:szCs w:val="22"/>
              </w:rPr>
              <w:t xml:space="preserve"> </w:t>
            </w:r>
            <w:r>
              <w:rPr>
                <w:sz w:val="22"/>
                <w:szCs w:val="22"/>
              </w:rPr>
              <w:t>Population?</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0CC245F2" w14:textId="77777777">
            <w:pPr>
              <w:pStyle w:val="TableParagraph"/>
              <w:kinsoku w:val="0"/>
              <w:overflowPunct w:val="0"/>
              <w:ind w:left="0"/>
              <w:rPr>
                <w:rFonts w:ascii="Times New Roman" w:hAnsi="Times New Roman" w:cs="Times New Roman"/>
                <w:sz w:val="18"/>
                <w:szCs w:val="18"/>
              </w:rPr>
            </w:pPr>
          </w:p>
        </w:tc>
      </w:tr>
      <w:tr w:rsidR="001D3E29" w:rsidTr="36C1CA81" w14:paraId="3C39B225" w14:textId="77777777">
        <w:tblPrEx>
          <w:tblCellMar>
            <w:top w:w="0" w:type="dxa"/>
            <w:left w:w="0" w:type="dxa"/>
            <w:bottom w:w="0" w:type="dxa"/>
            <w:right w:w="0" w:type="dxa"/>
          </w:tblCellMar>
        </w:tblPrEx>
        <w:trPr>
          <w:trHeight w:val="249"/>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E9E03C4" w14:textId="77777777">
            <w:pPr>
              <w:pStyle w:val="TableParagraph"/>
              <w:kinsoku w:val="0"/>
              <w:overflowPunct w:val="0"/>
              <w:spacing w:line="229" w:lineRule="exact"/>
              <w:ind w:left="0"/>
              <w:rPr>
                <w:i/>
                <w:iCs/>
                <w:spacing w:val="-2"/>
                <w:sz w:val="22"/>
                <w:szCs w:val="22"/>
              </w:rPr>
            </w:pPr>
            <w:r>
              <w:rPr>
                <w:sz w:val="22"/>
                <w:szCs w:val="22"/>
              </w:rPr>
              <w:t>Does</w:t>
            </w:r>
            <w:r>
              <w:rPr>
                <w:spacing w:val="-7"/>
                <w:sz w:val="22"/>
                <w:szCs w:val="22"/>
              </w:rPr>
              <w:t xml:space="preserve"> </w:t>
            </w:r>
            <w:r>
              <w:rPr>
                <w:sz w:val="22"/>
                <w:szCs w:val="22"/>
              </w:rPr>
              <w:t>this</w:t>
            </w:r>
            <w:r>
              <w:rPr>
                <w:spacing w:val="-6"/>
                <w:sz w:val="22"/>
                <w:szCs w:val="22"/>
              </w:rPr>
              <w:t xml:space="preserve"> </w:t>
            </w:r>
            <w:r>
              <w:rPr>
                <w:sz w:val="22"/>
                <w:szCs w:val="22"/>
              </w:rPr>
              <w:t>property</w:t>
            </w:r>
            <w:r>
              <w:rPr>
                <w:spacing w:val="-6"/>
                <w:sz w:val="22"/>
                <w:szCs w:val="22"/>
              </w:rPr>
              <w:t xml:space="preserve"> </w:t>
            </w:r>
            <w:r>
              <w:rPr>
                <w:sz w:val="22"/>
                <w:szCs w:val="22"/>
              </w:rPr>
              <w:t>serve</w:t>
            </w:r>
            <w:r>
              <w:rPr>
                <w:spacing w:val="-7"/>
                <w:sz w:val="22"/>
                <w:szCs w:val="22"/>
              </w:rPr>
              <w:t xml:space="preserve"> </w:t>
            </w:r>
            <w:r>
              <w:rPr>
                <w:sz w:val="22"/>
                <w:szCs w:val="22"/>
              </w:rPr>
              <w:t>an</w:t>
            </w:r>
            <w:r>
              <w:rPr>
                <w:spacing w:val="-6"/>
                <w:sz w:val="22"/>
                <w:szCs w:val="22"/>
              </w:rPr>
              <w:t xml:space="preserve"> </w:t>
            </w:r>
            <w:r>
              <w:rPr>
                <w:b/>
                <w:bCs/>
                <w:sz w:val="22"/>
                <w:szCs w:val="22"/>
              </w:rPr>
              <w:t>SRO</w:t>
            </w:r>
            <w:r>
              <w:rPr>
                <w:b/>
                <w:bCs/>
                <w:spacing w:val="-4"/>
                <w:sz w:val="22"/>
                <w:szCs w:val="22"/>
              </w:rPr>
              <w:t xml:space="preserve"> </w:t>
            </w:r>
            <w:r>
              <w:rPr>
                <w:sz w:val="22"/>
                <w:szCs w:val="22"/>
              </w:rPr>
              <w:t>Population?</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7F0349F8" w14:textId="77777777">
            <w:pPr>
              <w:pStyle w:val="TableParagraph"/>
              <w:kinsoku w:val="0"/>
              <w:overflowPunct w:val="0"/>
              <w:spacing w:before="39"/>
              <w:ind w:left="34"/>
              <w:rPr>
                <w:rFonts w:ascii="Helvetica" w:hAnsi="Helvetica" w:cs="Helvetica"/>
                <w:spacing w:val="-10"/>
                <w:sz w:val="16"/>
                <w:szCs w:val="16"/>
              </w:rPr>
            </w:pPr>
          </w:p>
        </w:tc>
      </w:tr>
      <w:tr w:rsidR="001D3E29" w:rsidTr="36C1CA81" w14:paraId="0B7F59AF" w14:textId="77777777">
        <w:tblPrEx>
          <w:tblCellMar>
            <w:top w:w="0" w:type="dxa"/>
            <w:left w:w="0" w:type="dxa"/>
            <w:bottom w:w="0" w:type="dxa"/>
            <w:right w:w="0" w:type="dxa"/>
          </w:tblCellMar>
        </w:tblPrEx>
        <w:trPr>
          <w:trHeight w:val="254"/>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0C740372" w14:textId="77777777">
            <w:pPr>
              <w:pStyle w:val="TableParagraph"/>
              <w:kinsoku w:val="0"/>
              <w:overflowPunct w:val="0"/>
              <w:spacing w:line="234" w:lineRule="exact"/>
              <w:ind w:left="0"/>
              <w:rPr>
                <w:i/>
                <w:iCs/>
                <w:spacing w:val="-2"/>
                <w:sz w:val="22"/>
                <w:szCs w:val="22"/>
              </w:rPr>
            </w:pPr>
            <w:r>
              <w:rPr>
                <w:spacing w:val="-5"/>
                <w:sz w:val="22"/>
                <w:szCs w:val="22"/>
              </w:rPr>
              <w:t xml:space="preserve"> </w:t>
            </w:r>
            <w:r>
              <w:rPr>
                <w:sz w:val="21"/>
                <w:szCs w:val="21"/>
              </w:rPr>
              <w:t>Does</w:t>
            </w:r>
            <w:r>
              <w:rPr>
                <w:spacing w:val="-12"/>
                <w:sz w:val="21"/>
                <w:szCs w:val="21"/>
              </w:rPr>
              <w:t xml:space="preserve"> </w:t>
            </w:r>
            <w:r>
              <w:rPr>
                <w:sz w:val="21"/>
                <w:szCs w:val="21"/>
              </w:rPr>
              <w:t>this</w:t>
            </w:r>
            <w:r>
              <w:rPr>
                <w:spacing w:val="-12"/>
                <w:sz w:val="21"/>
                <w:szCs w:val="21"/>
              </w:rPr>
              <w:t xml:space="preserve"> </w:t>
            </w:r>
            <w:r>
              <w:rPr>
                <w:sz w:val="21"/>
                <w:szCs w:val="21"/>
              </w:rPr>
              <w:t>property</w:t>
            </w:r>
            <w:r>
              <w:rPr>
                <w:spacing w:val="-12"/>
                <w:sz w:val="21"/>
                <w:szCs w:val="21"/>
              </w:rPr>
              <w:t xml:space="preserve"> </w:t>
            </w:r>
            <w:r>
              <w:rPr>
                <w:sz w:val="21"/>
                <w:szCs w:val="21"/>
              </w:rPr>
              <w:t>serve</w:t>
            </w:r>
            <w:r>
              <w:rPr>
                <w:spacing w:val="-12"/>
                <w:sz w:val="21"/>
                <w:szCs w:val="21"/>
              </w:rPr>
              <w:t xml:space="preserve"> </w:t>
            </w:r>
            <w:r>
              <w:rPr>
                <w:sz w:val="21"/>
                <w:szCs w:val="21"/>
              </w:rPr>
              <w:t>a</w:t>
            </w:r>
            <w:r>
              <w:rPr>
                <w:spacing w:val="-12"/>
                <w:sz w:val="21"/>
                <w:szCs w:val="21"/>
              </w:rPr>
              <w:t xml:space="preserve"> </w:t>
            </w:r>
            <w:r>
              <w:rPr>
                <w:b/>
                <w:bCs/>
                <w:sz w:val="22"/>
                <w:szCs w:val="22"/>
              </w:rPr>
              <w:t>Special</w:t>
            </w:r>
            <w:r>
              <w:rPr>
                <w:b/>
                <w:bCs/>
                <w:spacing w:val="-10"/>
                <w:sz w:val="22"/>
                <w:szCs w:val="22"/>
              </w:rPr>
              <w:t xml:space="preserve"> </w:t>
            </w:r>
            <w:r>
              <w:rPr>
                <w:b/>
                <w:bCs/>
                <w:sz w:val="22"/>
                <w:szCs w:val="22"/>
              </w:rPr>
              <w:t>Needs</w:t>
            </w:r>
            <w:r>
              <w:rPr>
                <w:b/>
                <w:bCs/>
                <w:spacing w:val="-11"/>
                <w:sz w:val="22"/>
                <w:szCs w:val="22"/>
              </w:rPr>
              <w:t xml:space="preserve"> </w:t>
            </w:r>
            <w:r>
              <w:rPr>
                <w:sz w:val="21"/>
                <w:szCs w:val="21"/>
              </w:rPr>
              <w:t>Population?</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59B4E343" w14:textId="77777777">
            <w:pPr>
              <w:pStyle w:val="TableParagraph"/>
              <w:kinsoku w:val="0"/>
              <w:overflowPunct w:val="0"/>
              <w:ind w:left="0"/>
              <w:rPr>
                <w:rFonts w:ascii="Times New Roman" w:hAnsi="Times New Roman" w:cs="Times New Roman"/>
                <w:sz w:val="18"/>
                <w:szCs w:val="18"/>
              </w:rPr>
            </w:pPr>
          </w:p>
        </w:tc>
      </w:tr>
      <w:tr w:rsidR="001D3E29" w:rsidTr="36C1CA81" w14:paraId="092C6DE0" w14:textId="77777777">
        <w:tblPrEx>
          <w:tblCellMar>
            <w:top w:w="0" w:type="dxa"/>
            <w:left w:w="0" w:type="dxa"/>
            <w:bottom w:w="0" w:type="dxa"/>
            <w:right w:w="0" w:type="dxa"/>
          </w:tblCellMar>
        </w:tblPrEx>
        <w:trPr>
          <w:trHeight w:val="251"/>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FA047F8" w14:textId="77777777">
            <w:pPr>
              <w:pStyle w:val="TableParagraph"/>
              <w:kinsoku w:val="0"/>
              <w:overflowPunct w:val="0"/>
              <w:spacing w:line="239" w:lineRule="exact"/>
              <w:rPr>
                <w:spacing w:val="-2"/>
                <w:sz w:val="22"/>
                <w:szCs w:val="22"/>
              </w:rPr>
            </w:pPr>
            <w:r>
              <w:rPr>
                <w:sz w:val="22"/>
                <w:szCs w:val="22"/>
              </w:rPr>
              <w:t>If,</w:t>
            </w:r>
            <w:r>
              <w:rPr>
                <w:spacing w:val="-5"/>
                <w:sz w:val="22"/>
                <w:szCs w:val="22"/>
              </w:rPr>
              <w:t xml:space="preserve"> </w:t>
            </w:r>
            <w:r>
              <w:rPr>
                <w:sz w:val="22"/>
                <w:szCs w:val="22"/>
              </w:rPr>
              <w:t>“Yes”</w:t>
            </w:r>
            <w:r>
              <w:rPr>
                <w:spacing w:val="-5"/>
                <w:sz w:val="22"/>
                <w:szCs w:val="22"/>
              </w:rPr>
              <w:t xml:space="preserve"> </w:t>
            </w:r>
            <w:r>
              <w:rPr>
                <w:sz w:val="22"/>
                <w:szCs w:val="22"/>
              </w:rPr>
              <w:t>to</w:t>
            </w:r>
            <w:r>
              <w:rPr>
                <w:spacing w:val="-5"/>
                <w:sz w:val="22"/>
                <w:szCs w:val="22"/>
              </w:rPr>
              <w:t xml:space="preserve"> </w:t>
            </w:r>
            <w:r>
              <w:rPr>
                <w:sz w:val="22"/>
                <w:szCs w:val="22"/>
              </w:rPr>
              <w:t>the</w:t>
            </w:r>
            <w:r>
              <w:rPr>
                <w:spacing w:val="-5"/>
                <w:sz w:val="22"/>
                <w:szCs w:val="22"/>
              </w:rPr>
              <w:t xml:space="preserve"> </w:t>
            </w:r>
            <w:r>
              <w:rPr>
                <w:sz w:val="22"/>
                <w:szCs w:val="22"/>
              </w:rPr>
              <w:t>above,</w:t>
            </w:r>
            <w:r>
              <w:rPr>
                <w:spacing w:val="-7"/>
                <w:sz w:val="22"/>
                <w:szCs w:val="22"/>
              </w:rPr>
              <w:t xml:space="preserve"> </w:t>
            </w:r>
            <w:r>
              <w:rPr>
                <w:b/>
                <w:bCs/>
                <w:sz w:val="22"/>
                <w:szCs w:val="22"/>
              </w:rPr>
              <w:t>what</w:t>
            </w:r>
            <w:r>
              <w:rPr>
                <w:b/>
                <w:bCs/>
                <w:spacing w:val="-7"/>
                <w:sz w:val="22"/>
                <w:szCs w:val="22"/>
              </w:rPr>
              <w:t xml:space="preserve"> </w:t>
            </w:r>
            <w:r>
              <w:rPr>
                <w:b/>
                <w:bCs/>
                <w:sz w:val="22"/>
                <w:szCs w:val="22"/>
              </w:rPr>
              <w:t>type</w:t>
            </w:r>
            <w:r>
              <w:rPr>
                <w:b/>
                <w:bCs/>
                <w:spacing w:val="-6"/>
                <w:sz w:val="22"/>
                <w:szCs w:val="22"/>
              </w:rPr>
              <w:t xml:space="preserve"> </w:t>
            </w:r>
            <w:r>
              <w:rPr>
                <w:sz w:val="22"/>
                <w:szCs w:val="22"/>
              </w:rPr>
              <w:t>of</w:t>
            </w:r>
            <w:r>
              <w:rPr>
                <w:spacing w:val="-5"/>
                <w:sz w:val="22"/>
                <w:szCs w:val="22"/>
              </w:rPr>
              <w:t xml:space="preserve"> </w:t>
            </w:r>
            <w:r>
              <w:rPr>
                <w:b/>
                <w:bCs/>
                <w:sz w:val="22"/>
                <w:szCs w:val="22"/>
              </w:rPr>
              <w:t>Special</w:t>
            </w:r>
            <w:r>
              <w:rPr>
                <w:b/>
                <w:bCs/>
                <w:spacing w:val="-7"/>
                <w:sz w:val="22"/>
                <w:szCs w:val="22"/>
              </w:rPr>
              <w:t xml:space="preserve"> </w:t>
            </w:r>
            <w:r>
              <w:rPr>
                <w:b/>
                <w:bCs/>
                <w:sz w:val="22"/>
                <w:szCs w:val="22"/>
              </w:rPr>
              <w:t>Needs</w:t>
            </w:r>
            <w:r>
              <w:rPr>
                <w:b/>
                <w:bCs/>
                <w:spacing w:val="-2"/>
                <w:sz w:val="22"/>
                <w:szCs w:val="22"/>
              </w:rPr>
              <w:t xml:space="preserve"> Population</w:t>
            </w:r>
            <w:r>
              <w:rPr>
                <w:spacing w:val="-2"/>
                <w:sz w:val="22"/>
                <w:szCs w:val="22"/>
              </w:rPr>
              <w:t>?</w:t>
            </w:r>
          </w:p>
          <w:p w:rsidR="001D3E29" w:rsidP="00261AD3" w:rsidRDefault="001D3E29" w14:paraId="32F5D42E" w14:textId="77777777">
            <w:pPr>
              <w:pStyle w:val="TableParagraph"/>
              <w:kinsoku w:val="0"/>
              <w:overflowPunct w:val="0"/>
              <w:spacing w:line="232" w:lineRule="exact"/>
              <w:ind w:left="0"/>
              <w:rPr>
                <w:i/>
                <w:iCs/>
                <w:spacing w:val="-2"/>
                <w:sz w:val="22"/>
                <w:szCs w:val="22"/>
              </w:rPr>
            </w:pPr>
            <w:r>
              <w:rPr>
                <w:sz w:val="18"/>
                <w:szCs w:val="18"/>
              </w:rPr>
              <w:t>(</w:t>
            </w:r>
            <w:r>
              <w:rPr>
                <w:i/>
                <w:iCs/>
                <w:sz w:val="22"/>
                <w:szCs w:val="22"/>
              </w:rPr>
              <w:t>e.g.,</w:t>
            </w:r>
            <w:r>
              <w:rPr>
                <w:i/>
                <w:iCs/>
                <w:spacing w:val="-9"/>
                <w:sz w:val="22"/>
                <w:szCs w:val="22"/>
              </w:rPr>
              <w:t xml:space="preserve"> </w:t>
            </w:r>
            <w:r>
              <w:rPr>
                <w:i/>
                <w:iCs/>
                <w:sz w:val="22"/>
                <w:szCs w:val="22"/>
              </w:rPr>
              <w:t xml:space="preserve">disability, NPLH, </w:t>
            </w:r>
            <w:r>
              <w:rPr>
                <w:i/>
                <w:iCs/>
                <w:spacing w:val="-6"/>
                <w:sz w:val="22"/>
                <w:szCs w:val="22"/>
              </w:rPr>
              <w:t xml:space="preserve">Homeless, </w:t>
            </w:r>
            <w:r>
              <w:rPr>
                <w:i/>
                <w:iCs/>
                <w:spacing w:val="-4"/>
                <w:sz w:val="22"/>
                <w:szCs w:val="22"/>
              </w:rPr>
              <w:t>etc.)</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1BD9AF72" w14:textId="77777777">
            <w:pPr>
              <w:pStyle w:val="TableParagraph"/>
              <w:kinsoku w:val="0"/>
              <w:overflowPunct w:val="0"/>
              <w:ind w:left="0"/>
              <w:rPr>
                <w:rFonts w:ascii="Times New Roman" w:hAnsi="Times New Roman" w:cs="Times New Roman"/>
                <w:sz w:val="18"/>
                <w:szCs w:val="18"/>
              </w:rPr>
            </w:pPr>
          </w:p>
        </w:tc>
      </w:tr>
      <w:tr w:rsidR="001D3E29" w:rsidTr="36C1CA81" w14:paraId="304C57B8" w14:textId="77777777">
        <w:tblPrEx>
          <w:tblCellMar>
            <w:top w:w="0" w:type="dxa"/>
            <w:left w:w="0" w:type="dxa"/>
            <w:bottom w:w="0" w:type="dxa"/>
            <w:right w:w="0" w:type="dxa"/>
          </w:tblCellMar>
        </w:tblPrEx>
        <w:trPr>
          <w:trHeight w:val="506"/>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087FEC77" w14:textId="77777777">
            <w:pPr>
              <w:pStyle w:val="TableParagraph"/>
              <w:kinsoku w:val="0"/>
              <w:overflowPunct w:val="0"/>
              <w:spacing w:line="252" w:lineRule="exact"/>
              <w:ind w:left="0"/>
              <w:rPr>
                <w:sz w:val="22"/>
                <w:szCs w:val="22"/>
              </w:rPr>
            </w:pPr>
            <w:r>
              <w:rPr>
                <w:sz w:val="22"/>
                <w:szCs w:val="22"/>
              </w:rPr>
              <w:t xml:space="preserve"> If Homeless set aside will these units be - At Risk or Chronically Homeless. </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E9F4CA6" w14:textId="77777777">
            <w:pPr>
              <w:pStyle w:val="TableParagraph"/>
              <w:kinsoku w:val="0"/>
              <w:overflowPunct w:val="0"/>
              <w:ind w:left="0"/>
              <w:rPr>
                <w:rFonts w:ascii="Times New Roman" w:hAnsi="Times New Roman" w:cs="Times New Roman"/>
                <w:sz w:val="22"/>
                <w:szCs w:val="22"/>
              </w:rPr>
            </w:pPr>
            <w:r>
              <w:rPr>
                <w:rFonts w:ascii="Times New Roman" w:hAnsi="Times New Roman" w:cs="Times New Roman"/>
                <w:sz w:val="22"/>
                <w:szCs w:val="22"/>
              </w:rPr>
              <w:t xml:space="preserve"> </w:t>
            </w:r>
          </w:p>
        </w:tc>
      </w:tr>
      <w:tr w:rsidR="001D3E29" w:rsidTr="36C1CA81" w14:paraId="6CB966BA" w14:textId="77777777">
        <w:tblPrEx>
          <w:tblCellMar>
            <w:top w:w="0" w:type="dxa"/>
            <w:left w:w="0" w:type="dxa"/>
            <w:bottom w:w="0" w:type="dxa"/>
            <w:right w:w="0" w:type="dxa"/>
          </w:tblCellMar>
        </w:tblPrEx>
        <w:trPr>
          <w:trHeight w:val="559"/>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7BCDF865" w14:textId="77777777">
            <w:pPr>
              <w:pStyle w:val="TableParagraph"/>
              <w:kinsoku w:val="0"/>
              <w:overflowPunct w:val="0"/>
              <w:spacing w:line="232" w:lineRule="exact"/>
              <w:ind w:left="0"/>
              <w:rPr>
                <w:i/>
                <w:iCs/>
                <w:spacing w:val="-2"/>
                <w:sz w:val="22"/>
                <w:szCs w:val="22"/>
              </w:rPr>
            </w:pPr>
            <w:r>
              <w:rPr>
                <w:sz w:val="22"/>
                <w:szCs w:val="22"/>
              </w:rPr>
              <w:t>Name</w:t>
            </w:r>
            <w:r>
              <w:rPr>
                <w:spacing w:val="-6"/>
                <w:sz w:val="22"/>
                <w:szCs w:val="22"/>
              </w:rPr>
              <w:t xml:space="preserve"> </w:t>
            </w:r>
            <w:r>
              <w:rPr>
                <w:b/>
                <w:bCs/>
                <w:sz w:val="22"/>
                <w:szCs w:val="22"/>
              </w:rPr>
              <w:t>All</w:t>
            </w:r>
            <w:r>
              <w:rPr>
                <w:b/>
                <w:bCs/>
                <w:spacing w:val="-6"/>
                <w:sz w:val="22"/>
                <w:szCs w:val="22"/>
              </w:rPr>
              <w:t xml:space="preserve"> </w:t>
            </w:r>
            <w:r>
              <w:rPr>
                <w:b/>
                <w:bCs/>
                <w:sz w:val="22"/>
                <w:szCs w:val="22"/>
              </w:rPr>
              <w:t>Public</w:t>
            </w:r>
            <w:r>
              <w:rPr>
                <w:b/>
                <w:bCs/>
                <w:spacing w:val="-6"/>
                <w:sz w:val="22"/>
                <w:szCs w:val="22"/>
              </w:rPr>
              <w:t xml:space="preserve"> </w:t>
            </w:r>
            <w:r>
              <w:rPr>
                <w:b/>
                <w:bCs/>
                <w:sz w:val="22"/>
                <w:szCs w:val="22"/>
              </w:rPr>
              <w:t>Loan</w:t>
            </w:r>
            <w:r>
              <w:rPr>
                <w:b/>
                <w:bCs/>
                <w:spacing w:val="-8"/>
                <w:sz w:val="22"/>
                <w:szCs w:val="22"/>
              </w:rPr>
              <w:t xml:space="preserve"> </w:t>
            </w:r>
            <w:r>
              <w:rPr>
                <w:b/>
                <w:bCs/>
                <w:sz w:val="22"/>
                <w:szCs w:val="22"/>
              </w:rPr>
              <w:t>Types</w:t>
            </w:r>
            <w:r>
              <w:rPr>
                <w:b/>
                <w:bCs/>
                <w:spacing w:val="-10"/>
                <w:sz w:val="22"/>
                <w:szCs w:val="22"/>
              </w:rPr>
              <w:t xml:space="preserve"> </w:t>
            </w:r>
            <w:r>
              <w:rPr>
                <w:i/>
                <w:iCs/>
                <w:sz w:val="22"/>
                <w:szCs w:val="22"/>
              </w:rPr>
              <w:t>(e.g.,</w:t>
            </w:r>
            <w:r>
              <w:rPr>
                <w:i/>
                <w:iCs/>
                <w:spacing w:val="-5"/>
                <w:sz w:val="22"/>
                <w:szCs w:val="22"/>
              </w:rPr>
              <w:t xml:space="preserve"> </w:t>
            </w:r>
            <w:r>
              <w:rPr>
                <w:i/>
                <w:iCs/>
                <w:sz w:val="22"/>
                <w:szCs w:val="22"/>
              </w:rPr>
              <w:t>loan</w:t>
            </w:r>
            <w:r>
              <w:rPr>
                <w:i/>
                <w:iCs/>
                <w:spacing w:val="-6"/>
                <w:sz w:val="22"/>
                <w:szCs w:val="22"/>
              </w:rPr>
              <w:t xml:space="preserve"> </w:t>
            </w:r>
            <w:r>
              <w:rPr>
                <w:i/>
                <w:iCs/>
                <w:sz w:val="22"/>
                <w:szCs w:val="22"/>
              </w:rPr>
              <w:t>program</w:t>
            </w:r>
            <w:r>
              <w:rPr>
                <w:i/>
                <w:iCs/>
                <w:spacing w:val="-8"/>
                <w:sz w:val="22"/>
                <w:szCs w:val="22"/>
              </w:rPr>
              <w:t xml:space="preserve"> </w:t>
            </w:r>
            <w:r>
              <w:rPr>
                <w:i/>
                <w:iCs/>
                <w:sz w:val="22"/>
                <w:szCs w:val="22"/>
              </w:rPr>
              <w:t>name</w:t>
            </w:r>
            <w:r>
              <w:rPr>
                <w:i/>
                <w:iCs/>
                <w:spacing w:val="-6"/>
                <w:sz w:val="22"/>
                <w:szCs w:val="22"/>
              </w:rPr>
              <w:t xml:space="preserve"> </w:t>
            </w:r>
            <w:r>
              <w:rPr>
                <w:i/>
                <w:iCs/>
                <w:sz w:val="22"/>
                <w:szCs w:val="22"/>
              </w:rPr>
              <w:t>or</w:t>
            </w:r>
            <w:r>
              <w:rPr>
                <w:i/>
                <w:iCs/>
                <w:spacing w:val="-8"/>
                <w:sz w:val="22"/>
                <w:szCs w:val="22"/>
              </w:rPr>
              <w:t xml:space="preserve"> </w:t>
            </w:r>
            <w:r>
              <w:rPr>
                <w:i/>
                <w:iCs/>
                <w:sz w:val="22"/>
                <w:szCs w:val="22"/>
              </w:rPr>
              <w:t>type</w:t>
            </w:r>
            <w:r>
              <w:rPr>
                <w:i/>
                <w:iCs/>
                <w:spacing w:val="-6"/>
                <w:sz w:val="22"/>
                <w:szCs w:val="22"/>
              </w:rPr>
              <w:t xml:space="preserve"> </w:t>
            </w:r>
            <w:r>
              <w:rPr>
                <w:i/>
                <w:iCs/>
                <w:sz w:val="22"/>
                <w:szCs w:val="22"/>
              </w:rPr>
              <w:t>of loan: Local</w:t>
            </w:r>
            <w:r>
              <w:rPr>
                <w:i/>
                <w:iCs/>
                <w:spacing w:val="40"/>
                <w:sz w:val="22"/>
                <w:szCs w:val="22"/>
              </w:rPr>
              <w:t xml:space="preserve"> </w:t>
            </w:r>
            <w:r>
              <w:rPr>
                <w:i/>
                <w:iCs/>
                <w:sz w:val="22"/>
                <w:szCs w:val="22"/>
              </w:rPr>
              <w:t>RHCF, MFHP, AHP, RDD, HOME etc.)</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27BF30A1" w14:textId="77777777">
            <w:pPr>
              <w:pStyle w:val="TableParagraph"/>
              <w:kinsoku w:val="0"/>
              <w:overflowPunct w:val="0"/>
              <w:ind w:left="0"/>
              <w:rPr>
                <w:rFonts w:ascii="Times New Roman" w:hAnsi="Times New Roman" w:cs="Times New Roman"/>
                <w:sz w:val="18"/>
                <w:szCs w:val="18"/>
              </w:rPr>
            </w:pPr>
          </w:p>
        </w:tc>
      </w:tr>
      <w:tr w:rsidR="001D3E29" w:rsidTr="36C1CA81" w14:paraId="70605B58" w14:textId="77777777">
        <w:tblPrEx>
          <w:tblCellMar>
            <w:top w:w="0" w:type="dxa"/>
            <w:left w:w="0" w:type="dxa"/>
            <w:bottom w:w="0" w:type="dxa"/>
            <w:right w:w="0" w:type="dxa"/>
          </w:tblCellMar>
        </w:tblPrEx>
        <w:trPr>
          <w:trHeight w:val="253"/>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1FA6F066" w14:textId="77777777">
            <w:pPr>
              <w:pStyle w:val="TableParagraph"/>
              <w:kinsoku w:val="0"/>
              <w:overflowPunct w:val="0"/>
              <w:ind w:left="0"/>
              <w:rPr>
                <w:i/>
                <w:iCs/>
                <w:sz w:val="22"/>
                <w:szCs w:val="22"/>
              </w:rPr>
            </w:pPr>
            <w:r>
              <w:rPr>
                <w:sz w:val="22"/>
                <w:szCs w:val="22"/>
              </w:rPr>
              <w:t xml:space="preserve">Name </w:t>
            </w:r>
            <w:r>
              <w:rPr>
                <w:b/>
                <w:bCs/>
                <w:sz w:val="22"/>
                <w:szCs w:val="22"/>
              </w:rPr>
              <w:t xml:space="preserve">All Applicable Government Programs </w:t>
            </w:r>
            <w:r>
              <w:rPr>
                <w:i/>
                <w:iCs/>
                <w:sz w:val="22"/>
                <w:szCs w:val="22"/>
              </w:rPr>
              <w:t>(e.g., TC, HUD, CalHFA, HCD, local</w:t>
            </w:r>
            <w:r>
              <w:rPr>
                <w:i/>
                <w:iCs/>
                <w:spacing w:val="-7"/>
                <w:sz w:val="22"/>
                <w:szCs w:val="22"/>
              </w:rPr>
              <w:t xml:space="preserve"> </w:t>
            </w:r>
            <w:r>
              <w:rPr>
                <w:i/>
                <w:iCs/>
                <w:sz w:val="22"/>
                <w:szCs w:val="22"/>
              </w:rPr>
              <w:t>HA,</w:t>
            </w:r>
            <w:r>
              <w:rPr>
                <w:i/>
                <w:iCs/>
                <w:spacing w:val="-8"/>
                <w:sz w:val="22"/>
                <w:szCs w:val="22"/>
              </w:rPr>
              <w:t xml:space="preserve"> </w:t>
            </w:r>
            <w:r>
              <w:rPr>
                <w:i/>
                <w:iCs/>
                <w:sz w:val="22"/>
                <w:szCs w:val="22"/>
              </w:rPr>
              <w:t>City</w:t>
            </w:r>
            <w:r>
              <w:rPr>
                <w:i/>
                <w:iCs/>
                <w:spacing w:val="-7"/>
                <w:sz w:val="22"/>
                <w:szCs w:val="22"/>
              </w:rPr>
              <w:t xml:space="preserve"> </w:t>
            </w:r>
            <w:r>
              <w:rPr>
                <w:i/>
                <w:iCs/>
                <w:sz w:val="22"/>
                <w:szCs w:val="22"/>
              </w:rPr>
              <w:t>Program,</w:t>
            </w:r>
            <w:r>
              <w:rPr>
                <w:i/>
                <w:iCs/>
                <w:spacing w:val="-8"/>
                <w:sz w:val="22"/>
                <w:szCs w:val="22"/>
              </w:rPr>
              <w:t xml:space="preserve"> </w:t>
            </w:r>
            <w:r>
              <w:rPr>
                <w:i/>
                <w:iCs/>
                <w:sz w:val="22"/>
                <w:szCs w:val="22"/>
              </w:rPr>
              <w:t>etc.</w:t>
            </w:r>
            <w:r>
              <w:rPr>
                <w:i/>
                <w:iCs/>
                <w:spacing w:val="-8"/>
                <w:sz w:val="22"/>
                <w:szCs w:val="22"/>
              </w:rPr>
              <w:t xml:space="preserve"> </w:t>
            </w:r>
            <w:r>
              <w:rPr>
                <w:i/>
                <w:iCs/>
                <w:sz w:val="22"/>
                <w:szCs w:val="22"/>
              </w:rPr>
              <w:t>or</w:t>
            </w:r>
            <w:r>
              <w:rPr>
                <w:i/>
                <w:iCs/>
                <w:spacing w:val="-13"/>
                <w:sz w:val="22"/>
                <w:szCs w:val="22"/>
              </w:rPr>
              <w:t xml:space="preserve"> </w:t>
            </w:r>
            <w:r>
              <w:rPr>
                <w:i/>
                <w:iCs/>
                <w:sz w:val="22"/>
                <w:szCs w:val="22"/>
              </w:rPr>
              <w:t>Market</w:t>
            </w:r>
          </w:p>
          <w:p w:rsidR="001D3E29" w:rsidP="00261AD3" w:rsidRDefault="001D3E29" w14:paraId="62613239" w14:textId="77777777">
            <w:pPr>
              <w:pStyle w:val="TableParagraph"/>
              <w:kinsoku w:val="0"/>
              <w:overflowPunct w:val="0"/>
              <w:spacing w:line="233" w:lineRule="exact"/>
              <w:ind w:left="0"/>
              <w:rPr>
                <w:i/>
                <w:iCs/>
                <w:spacing w:val="-2"/>
                <w:sz w:val="22"/>
                <w:szCs w:val="22"/>
              </w:rPr>
            </w:pPr>
            <w:r>
              <w:rPr>
                <w:i/>
                <w:iCs/>
                <w:spacing w:val="-2"/>
                <w:sz w:val="22"/>
                <w:szCs w:val="22"/>
              </w:rPr>
              <w:t>Rate/conventional) List all that Apply</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45D0A540" w14:textId="77777777">
            <w:pPr>
              <w:pStyle w:val="TableParagraph"/>
              <w:kinsoku w:val="0"/>
              <w:overflowPunct w:val="0"/>
              <w:ind w:left="0"/>
              <w:rPr>
                <w:rFonts w:ascii="Times New Roman" w:hAnsi="Times New Roman" w:cs="Times New Roman"/>
                <w:sz w:val="18"/>
                <w:szCs w:val="18"/>
              </w:rPr>
            </w:pPr>
          </w:p>
        </w:tc>
      </w:tr>
      <w:tr w:rsidR="001D3E29" w:rsidTr="36C1CA81" w14:paraId="18D1EBCE" w14:textId="77777777">
        <w:tblPrEx>
          <w:tblCellMar>
            <w:top w:w="0" w:type="dxa"/>
            <w:left w:w="0" w:type="dxa"/>
            <w:bottom w:w="0" w:type="dxa"/>
            <w:right w:w="0" w:type="dxa"/>
          </w:tblCellMar>
        </w:tblPrEx>
        <w:trPr>
          <w:trHeight w:val="586"/>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36C1CA81" w:rsidRDefault="001D3E29" w14:paraId="3B9D29AB" w14:textId="0DCE348D">
            <w:pPr>
              <w:pStyle w:val="TableParagraph"/>
              <w:kinsoku w:val="0"/>
              <w:overflowPunct w:val="0"/>
              <w:spacing w:line="229" w:lineRule="exact"/>
              <w:ind w:left="0"/>
              <w:rPr>
                <w:i w:val="1"/>
                <w:iCs w:val="1"/>
                <w:spacing w:val="-2"/>
                <w:sz w:val="22"/>
                <w:szCs w:val="22"/>
              </w:rPr>
            </w:pPr>
            <w:r w:rsidRPr="36C1CA81" w:rsidR="001D3E29">
              <w:rPr>
                <w:i w:val="1"/>
                <w:iCs w:val="1"/>
                <w:spacing w:val="-2"/>
                <w:sz w:val="22"/>
                <w:szCs w:val="22"/>
              </w:rPr>
              <w:t xml:space="preserve">Are deposits </w:t>
            </w:r>
            <w:r w:rsidRPr="36C1CA81" w:rsidR="001D3E29">
              <w:rPr>
                <w:i w:val="1"/>
                <w:iCs w:val="1"/>
                <w:spacing w:val="-2"/>
                <w:sz w:val="22"/>
                <w:szCs w:val="22"/>
              </w:rPr>
              <w:t xml:space="preserve">required</w:t>
            </w:r>
            <w:r w:rsidRPr="36C1CA81" w:rsidR="001D3E29">
              <w:rPr>
                <w:i w:val="1"/>
                <w:iCs w:val="1"/>
                <w:spacing w:val="-2"/>
                <w:sz w:val="22"/>
                <w:szCs w:val="22"/>
              </w:rPr>
              <w:t xml:space="preserve"> at move-in? If so, </w:t>
            </w:r>
            <w:r w:rsidRPr="36C1CA81" w:rsidR="001D3E29">
              <w:rPr>
                <w:i w:val="1"/>
                <w:iCs w:val="1"/>
                <w:spacing w:val="-2"/>
                <w:sz w:val="22"/>
                <w:szCs w:val="22"/>
              </w:rPr>
              <w:t>how muc</w:t>
            </w:r>
            <w:r w:rsidRPr="36C1CA81" w:rsidR="004E6039">
              <w:rPr>
                <w:i w:val="1"/>
                <w:iCs w:val="1"/>
                <w:spacing w:val="-2"/>
                <w:sz w:val="22"/>
                <w:szCs w:val="22"/>
              </w:rPr>
              <w:t>h?</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175451C7" w14:textId="77777777">
            <w:pPr>
              <w:pStyle w:val="TableParagraph"/>
              <w:kinsoku w:val="0"/>
              <w:overflowPunct w:val="0"/>
              <w:spacing w:before="39"/>
              <w:ind w:left="34"/>
              <w:rPr>
                <w:rFonts w:ascii="Helvetica" w:hAnsi="Helvetica" w:cs="Helvetica"/>
                <w:spacing w:val="-10"/>
                <w:sz w:val="16"/>
                <w:szCs w:val="16"/>
              </w:rPr>
            </w:pPr>
          </w:p>
        </w:tc>
      </w:tr>
      <w:tr w:rsidR="001D3E29" w:rsidTr="36C1CA81" w14:paraId="5ABB8A79" w14:textId="77777777">
        <w:tblPrEx>
          <w:tblCellMar>
            <w:top w:w="0" w:type="dxa"/>
            <w:left w:w="0" w:type="dxa"/>
            <w:bottom w:w="0" w:type="dxa"/>
            <w:right w:w="0" w:type="dxa"/>
          </w:tblCellMar>
        </w:tblPrEx>
        <w:trPr>
          <w:trHeight w:val="514"/>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D3E29" w:rsidR="001D3E29" w:rsidP="36C1CA81" w:rsidRDefault="001D3E29" w14:paraId="26C714BA" w14:textId="1F74FFB3">
            <w:pPr>
              <w:pStyle w:val="TableParagraph"/>
              <w:kinsoku w:val="0"/>
              <w:overflowPunct w:val="0"/>
              <w:spacing w:line="232" w:lineRule="exact"/>
              <w:ind w:left="0"/>
              <w:rPr>
                <w:i w:val="1"/>
                <w:iCs w:val="1"/>
                <w:spacing w:val="-2"/>
                <w:sz w:val="21"/>
                <w:szCs w:val="21"/>
              </w:rPr>
            </w:pPr>
            <w:r w:rsidRPr="36C1CA81" w:rsidR="001D3E29">
              <w:rPr>
                <w:i w:val="1"/>
                <w:iCs w:val="1"/>
                <w:spacing w:val="-2"/>
                <w:sz w:val="21"/>
                <w:szCs w:val="21"/>
              </w:rPr>
              <w:lastRenderedPageBreak/>
              <w:t xml:space="preserve">Are pets allowed at this property? If so, is there a </w:t>
            </w:r>
            <w:r w:rsidRPr="36C1CA81" w:rsidR="00856C30">
              <w:rPr>
                <w:i w:val="1"/>
                <w:iCs w:val="1"/>
                <w:spacing w:val="-2"/>
                <w:sz w:val="21"/>
                <w:szCs w:val="21"/>
              </w:rPr>
              <w:t>deposit and</w:t>
            </w:r>
            <w:r w:rsidRPr="36C1CA81" w:rsidR="001D3E29">
              <w:rPr>
                <w:i w:val="1"/>
                <w:iCs w:val="1"/>
                <w:spacing w:val="-2"/>
                <w:sz w:val="21"/>
                <w:szCs w:val="21"/>
              </w:rPr>
              <w:t xml:space="preserve"> how much?</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3E72F205" w14:textId="77777777">
            <w:pPr>
              <w:pStyle w:val="TableParagraph"/>
              <w:kinsoku w:val="0"/>
              <w:overflowPunct w:val="0"/>
              <w:ind w:left="0"/>
              <w:rPr>
                <w:rFonts w:ascii="Times New Roman" w:hAnsi="Times New Roman" w:cs="Times New Roman"/>
                <w:sz w:val="18"/>
                <w:szCs w:val="18"/>
              </w:rPr>
            </w:pPr>
          </w:p>
        </w:tc>
      </w:tr>
      <w:tr w:rsidR="001D3E29" w:rsidTr="36C1CA81" w14:paraId="7996BE96" w14:textId="77777777">
        <w:tblPrEx>
          <w:tblCellMar>
            <w:top w:w="0" w:type="dxa"/>
            <w:left w:w="0" w:type="dxa"/>
            <w:bottom w:w="0" w:type="dxa"/>
            <w:right w:w="0" w:type="dxa"/>
          </w:tblCellMar>
        </w:tblPrEx>
        <w:trPr>
          <w:trHeight w:val="514"/>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D3E29" w:rsidR="001D3E29" w:rsidP="36C1CA81" w:rsidRDefault="001D3E29" w14:paraId="484FED44" w14:textId="03041996">
            <w:pPr>
              <w:pStyle w:val="TableParagraph"/>
              <w:kinsoku w:val="0"/>
              <w:overflowPunct w:val="0"/>
              <w:spacing w:line="232" w:lineRule="exact"/>
              <w:ind w:left="0"/>
              <w:rPr>
                <w:i w:val="1"/>
                <w:iCs w:val="1"/>
                <w:spacing w:val="-2"/>
                <w:sz w:val="21"/>
                <w:szCs w:val="21"/>
              </w:rPr>
            </w:pPr>
            <w:r w:rsidRPr="36C1CA81" w:rsidR="001D3E29">
              <w:rPr>
                <w:i w:val="1"/>
                <w:iCs w:val="1"/>
                <w:spacing w:val="-2"/>
                <w:sz w:val="21"/>
                <w:szCs w:val="21"/>
              </w:rPr>
              <w:t>Are Service Animals/Emotional Support Animals allowed at this property</w:t>
            </w:r>
            <w:r w:rsidRPr="36C1CA81" w:rsidR="00856C30">
              <w:rPr>
                <w:i w:val="1"/>
                <w:iCs w:val="1"/>
                <w:spacing w:val="-2"/>
                <w:sz w:val="21"/>
                <w:szCs w:val="21"/>
              </w:rPr>
              <w:t>? If so, what documentation is needed?</w:t>
            </w: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3D4E22B8" w14:textId="77777777">
            <w:pPr>
              <w:pStyle w:val="TableParagraph"/>
              <w:kinsoku w:val="0"/>
              <w:overflowPunct w:val="0"/>
              <w:ind w:left="0"/>
              <w:rPr>
                <w:rFonts w:ascii="Times New Roman" w:hAnsi="Times New Roman" w:cs="Times New Roman"/>
                <w:sz w:val="18"/>
                <w:szCs w:val="18"/>
              </w:rPr>
            </w:pPr>
          </w:p>
        </w:tc>
      </w:tr>
      <w:tr w:rsidR="001D3E29" w:rsidTr="36C1CA81" w14:paraId="2C0BFE77" w14:textId="77777777">
        <w:tblPrEx>
          <w:tblCellMar>
            <w:top w:w="0" w:type="dxa"/>
            <w:left w:w="0" w:type="dxa"/>
            <w:bottom w:w="0" w:type="dxa"/>
            <w:right w:w="0" w:type="dxa"/>
          </w:tblCellMar>
        </w:tblPrEx>
        <w:trPr>
          <w:trHeight w:val="514"/>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7151981F" w14:textId="77777777">
            <w:pPr>
              <w:pStyle w:val="TableParagraph"/>
              <w:kinsoku w:val="0"/>
              <w:overflowPunct w:val="0"/>
              <w:spacing w:line="232" w:lineRule="exact"/>
              <w:ind w:left="0"/>
              <w:rPr>
                <w:i/>
                <w:iCs/>
                <w:spacing w:val="-2"/>
                <w:sz w:val="21"/>
                <w:szCs w:val="21"/>
              </w:rPr>
            </w:pP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6245D512" w14:textId="77777777">
            <w:pPr>
              <w:pStyle w:val="TableParagraph"/>
              <w:kinsoku w:val="0"/>
              <w:overflowPunct w:val="0"/>
              <w:ind w:left="0"/>
              <w:rPr>
                <w:rFonts w:ascii="Times New Roman" w:hAnsi="Times New Roman" w:cs="Times New Roman"/>
                <w:sz w:val="18"/>
                <w:szCs w:val="18"/>
              </w:rPr>
            </w:pPr>
          </w:p>
        </w:tc>
      </w:tr>
      <w:tr w:rsidR="001D3E29" w:rsidTr="36C1CA81" w14:paraId="417F0884" w14:textId="77777777">
        <w:tblPrEx>
          <w:tblCellMar>
            <w:top w:w="0" w:type="dxa"/>
            <w:left w:w="0" w:type="dxa"/>
            <w:bottom w:w="0" w:type="dxa"/>
            <w:right w:w="0" w:type="dxa"/>
          </w:tblCellMar>
        </w:tblPrEx>
        <w:trPr>
          <w:trHeight w:val="514"/>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6D184F26" w14:textId="1BAC7285">
            <w:pPr>
              <w:pStyle w:val="TableParagraph"/>
              <w:kinsoku w:val="0"/>
              <w:overflowPunct w:val="0"/>
              <w:spacing w:line="232" w:lineRule="exact"/>
              <w:ind w:left="0"/>
              <w:rPr>
                <w:i/>
                <w:iCs/>
                <w:spacing w:val="-2"/>
                <w:sz w:val="21"/>
                <w:szCs w:val="21"/>
              </w:rPr>
            </w:pPr>
          </w:p>
        </w:tc>
        <w:tc>
          <w:tcPr>
            <w:tcW w:w="49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3E29" w:rsidP="00261AD3" w:rsidRDefault="001D3E29" w14:paraId="58A15D24" w14:textId="77777777">
            <w:pPr>
              <w:pStyle w:val="TableParagraph"/>
              <w:kinsoku w:val="0"/>
              <w:overflowPunct w:val="0"/>
              <w:ind w:left="0"/>
              <w:rPr>
                <w:rFonts w:ascii="Times New Roman" w:hAnsi="Times New Roman" w:cs="Times New Roman"/>
                <w:sz w:val="18"/>
                <w:szCs w:val="18"/>
              </w:rPr>
            </w:pPr>
          </w:p>
        </w:tc>
      </w:tr>
    </w:tbl>
    <w:p w:rsidR="00D913D7" w:rsidP="490372FA" w:rsidRDefault="00D913D7" w14:paraId="787FD697" w14:textId="37AEC7AC">
      <w:pPr>
        <w:pStyle w:val="Heading1"/>
      </w:pPr>
      <w:r w:rsidR="4F7749CD">
        <w:rPr/>
        <w:t>Homeless Management Information System</w:t>
      </w:r>
    </w:p>
    <w:p w:rsidR="00D913D7" w:rsidP="490372FA" w:rsidRDefault="00D913D7" w14:paraId="1F972CD2" w14:textId="74BE0B26">
      <w:pPr>
        <w:pStyle w:val="Normal"/>
        <w:rPr>
          <w:sz w:val="24"/>
          <w:szCs w:val="24"/>
        </w:rPr>
      </w:pPr>
      <w:r w:rsidR="4F7749CD">
        <w:rPr/>
        <w:t xml:space="preserve">This is a database used to make referrals and manage program services. </w:t>
      </w:r>
    </w:p>
    <w:p w:rsidR="00D913D7" w:rsidP="36C1CA81" w:rsidRDefault="00D913D7" w14:paraId="4C509F80" w14:textId="10937FC9">
      <w:pPr>
        <w:pStyle w:val="Normal"/>
      </w:pPr>
      <w:r w:rsidR="109A5F71">
        <w:rPr/>
        <w:t xml:space="preserve">The Developers and/or the Housing Service Providers </w:t>
      </w:r>
      <w:r w:rsidR="1C92D859">
        <w:rPr/>
        <w:t>create</w:t>
      </w:r>
      <w:r w:rsidR="109A5F71">
        <w:rPr/>
        <w:t xml:space="preserve"> the </w:t>
      </w:r>
      <w:r w:rsidR="03A55112">
        <w:rPr/>
        <w:t>partnership</w:t>
      </w:r>
      <w:r w:rsidR="109A5F71">
        <w:rPr/>
        <w:t xml:space="preserve"> or program builds.</w:t>
      </w:r>
    </w:p>
    <w:p w:rsidR="00D913D7" w:rsidRDefault="00D913D7" w14:paraId="28D6A33D" w14:textId="568E264E">
      <w:pPr/>
      <w:hyperlink r:id="R4f4937f834ad44c9">
        <w:r w:rsidRPr="490372FA" w:rsidR="4F7749CD">
          <w:rPr>
            <w:rStyle w:val="Hyperlink"/>
          </w:rPr>
          <w:t>New Agencies and Programs - Sacramento Steps Forward</w:t>
        </w:r>
      </w:hyperlink>
    </w:p>
    <w:p w:rsidR="00D913D7" w:rsidP="490372FA" w:rsidRDefault="00D913D7" w14:paraId="7D780C5C" w14:textId="4698BD1C">
      <w:pPr>
        <w:pStyle w:val="Normal"/>
        <w:rPr>
          <w:rFonts w:ascii="Aptos" w:hAnsi="Aptos" w:eastAsia="Aptos" w:cs="Aptos"/>
          <w:noProof w:val="0"/>
          <w:sz w:val="22"/>
          <w:szCs w:val="22"/>
          <w:lang w:val="en-US"/>
        </w:rPr>
      </w:pPr>
      <w:r w:rsidRPr="490372FA" w:rsidR="4F7749CD">
        <w:rPr>
          <w:b w:val="1"/>
          <w:bCs w:val="1"/>
        </w:rPr>
        <w:t>Request a New agency Build</w:t>
      </w:r>
      <w:r w:rsidR="4F7749CD">
        <w:rPr/>
        <w:t xml:space="preserve"> (Partnership for multiple agencies involved)- </w:t>
      </w:r>
      <w:hyperlink r:id="R3cbb778e494a4602">
        <w:r w:rsidRPr="490372FA" w:rsidR="4F7749CD">
          <w:rPr>
            <w:rStyle w:val="Hyperlink"/>
            <w:rFonts w:ascii="Aptos" w:hAnsi="Aptos" w:eastAsia="Aptos" w:cs="Aptos"/>
            <w:noProof w:val="0"/>
            <w:sz w:val="22"/>
            <w:szCs w:val="22"/>
            <w:lang w:val="en-US"/>
          </w:rPr>
          <w:t>Request to Add or Change an Agency to HMIS (google.com)</w:t>
        </w:r>
      </w:hyperlink>
    </w:p>
    <w:p w:rsidR="00D913D7" w:rsidRDefault="00D913D7" w14:paraId="0D7EDC82" w14:textId="509AB83F">
      <w:pPr/>
      <w:r w:rsidRPr="490372FA" w:rsidR="4F7749CD">
        <w:rPr>
          <w:b w:val="1"/>
          <w:bCs w:val="1"/>
        </w:rPr>
        <w:t xml:space="preserve">For Partnerships- </w:t>
      </w:r>
      <w:r w:rsidR="4F7749CD">
        <w:rPr/>
        <w:t>Each population with a different funding source will need to have their own project. Complete a New Agency Build AND all subsequent new program builds.</w:t>
      </w:r>
    </w:p>
    <w:p w:rsidR="00D913D7" w:rsidP="490372FA" w:rsidRDefault="00D913D7" w14:paraId="14FF7786" w14:textId="01633603">
      <w:pPr>
        <w:pStyle w:val="Normal"/>
        <w:rPr>
          <w:rFonts w:ascii="Aptos" w:hAnsi="Aptos" w:eastAsia="Aptos" w:cs="Aptos"/>
          <w:noProof w:val="0"/>
          <w:sz w:val="22"/>
          <w:szCs w:val="22"/>
          <w:lang w:val="en-US"/>
        </w:rPr>
      </w:pPr>
      <w:r w:rsidRPr="490372FA" w:rsidR="4F7749CD">
        <w:rPr>
          <w:b w:val="1"/>
          <w:bCs w:val="1"/>
        </w:rPr>
        <w:t>Request a New Program Build</w:t>
      </w:r>
      <w:r w:rsidR="4F7749CD">
        <w:rPr/>
        <w:t xml:space="preserve"> - </w:t>
      </w:r>
      <w:hyperlink r:id="Rd86d616b0cd7486b">
        <w:r w:rsidRPr="490372FA" w:rsidR="4F7749CD">
          <w:rPr>
            <w:rStyle w:val="Hyperlink"/>
            <w:rFonts w:ascii="Aptos" w:hAnsi="Aptos" w:eastAsia="Aptos" w:cs="Aptos"/>
            <w:noProof w:val="0"/>
            <w:sz w:val="22"/>
            <w:szCs w:val="22"/>
            <w:lang w:val="en-US"/>
          </w:rPr>
          <w:t>Request to Add or Change a Sacramento CoC Project to HMIS (google.com)</w:t>
        </w:r>
      </w:hyperlink>
    </w:p>
    <w:p w:rsidR="00D913D7" w:rsidP="490372FA" w:rsidRDefault="00D913D7" w14:paraId="7C973512" w14:textId="470C85AA">
      <w:pPr>
        <w:pStyle w:val="Normal"/>
      </w:pPr>
    </w:p>
    <w:tbl>
      <w:tblPr>
        <w:tblStyle w:val="TableGrid"/>
        <w:tblW w:w="0" w:type="auto"/>
        <w:tblLook w:val="04A0" w:firstRow="1" w:lastRow="0" w:firstColumn="1" w:lastColumn="0" w:noHBand="0" w:noVBand="1"/>
      </w:tblPr>
      <w:tblGrid>
        <w:gridCol w:w="4585"/>
        <w:gridCol w:w="6205"/>
      </w:tblGrid>
      <w:tr w:rsidR="490372FA" w:rsidTr="490372FA" w14:paraId="481210BC">
        <w:trPr>
          <w:trHeight w:val="300"/>
        </w:trPr>
        <w:tc>
          <w:tcPr>
            <w:tcW w:w="4585" w:type="dxa"/>
            <w:tcMar/>
          </w:tcPr>
          <w:p w:rsidR="490372FA" w:rsidRDefault="490372FA" w14:paraId="1477F48C" w14:textId="5AA5F636">
            <w:r w:rsidR="490372FA">
              <w:rPr/>
              <w:t>Partnership Name in HMIS</w:t>
            </w:r>
            <w:r w:rsidR="490372FA">
              <w:rPr/>
              <w:t xml:space="preserve"> </w:t>
            </w:r>
          </w:p>
        </w:tc>
        <w:tc>
          <w:tcPr>
            <w:tcW w:w="6205" w:type="dxa"/>
            <w:tcMar/>
          </w:tcPr>
          <w:p w:rsidR="490372FA" w:rsidRDefault="490372FA" w14:paraId="44E5BC40" w14:textId="703A142E">
            <w:r w:rsidR="490372FA">
              <w:rPr/>
              <w:t xml:space="preserve">“Name of Project”- </w:t>
            </w:r>
            <w:r w:rsidR="490372FA">
              <w:rPr/>
              <w:t>“ Agency</w:t>
            </w:r>
            <w:r w:rsidR="490372FA">
              <w:rPr/>
              <w:t xml:space="preserve"> #1, Agency #2, Agency, </w:t>
            </w:r>
            <w:r w:rsidR="490372FA">
              <w:rPr/>
              <w:t>etc</w:t>
            </w:r>
            <w:r w:rsidR="490372FA">
              <w:rPr/>
              <w:t>……, Partnership)</w:t>
            </w:r>
          </w:p>
        </w:tc>
      </w:tr>
      <w:tr w:rsidR="490372FA" w:rsidTr="490372FA" w14:paraId="1A0C18B0">
        <w:trPr>
          <w:trHeight w:val="300"/>
        </w:trPr>
        <w:tc>
          <w:tcPr>
            <w:tcW w:w="4585" w:type="dxa"/>
            <w:tcMar/>
          </w:tcPr>
          <w:p w:rsidR="490372FA" w:rsidRDefault="490372FA" w14:paraId="0840BC77" w14:textId="3BF4D9C7">
            <w:r w:rsidR="490372FA">
              <w:rPr/>
              <w:t>Housing Service Provider Project Name</w:t>
            </w:r>
          </w:p>
        </w:tc>
        <w:tc>
          <w:tcPr>
            <w:tcW w:w="6205" w:type="dxa"/>
            <w:tcMar/>
          </w:tcPr>
          <w:p w:rsidR="490372FA" w:rsidRDefault="490372FA" w14:paraId="7CACA827" w14:textId="56C0F02C">
            <w:r w:rsidR="490372FA">
              <w:rPr/>
              <w:t xml:space="preserve">“Agency Name, Project Name- </w:t>
            </w:r>
            <w:r w:rsidR="490372FA">
              <w:rPr/>
              <w:t>Population (if applicable),</w:t>
            </w:r>
            <w:r w:rsidR="490372FA">
              <w:rPr/>
              <w:t>” Example: Telecare Capital Park- At Risk</w:t>
            </w:r>
          </w:p>
        </w:tc>
      </w:tr>
      <w:tr w:rsidR="490372FA" w:rsidTr="490372FA" w14:paraId="55D01B86">
        <w:trPr>
          <w:trHeight w:val="300"/>
        </w:trPr>
        <w:tc>
          <w:tcPr>
            <w:tcW w:w="4585" w:type="dxa"/>
            <w:tcMar/>
          </w:tcPr>
          <w:p w:rsidR="490372FA" w:rsidRDefault="490372FA" w14:paraId="25A1B5A6" w14:textId="7BD1AB37">
            <w:r w:rsidR="490372FA">
              <w:rPr/>
              <w:t>Behavior Health Services Project Name</w:t>
            </w:r>
          </w:p>
        </w:tc>
        <w:tc>
          <w:tcPr>
            <w:tcW w:w="6205" w:type="dxa"/>
            <w:tcMar/>
          </w:tcPr>
          <w:p w:rsidR="490372FA" w:rsidRDefault="490372FA" w14:paraId="24DA6E44" w14:textId="4BE0405F">
            <w:r w:rsidR="490372FA">
              <w:rPr/>
              <w:t>“Agency Name, Project Name- Population (if applicable),” Example: Telecare Capital Park- At Risk</w:t>
            </w:r>
          </w:p>
        </w:tc>
      </w:tr>
      <w:tr w:rsidR="490372FA" w:rsidTr="490372FA" w14:paraId="1130D929">
        <w:trPr>
          <w:trHeight w:val="300"/>
        </w:trPr>
        <w:tc>
          <w:tcPr>
            <w:tcW w:w="4585" w:type="dxa"/>
            <w:tcMar/>
          </w:tcPr>
          <w:p w:rsidR="490372FA" w:rsidRDefault="490372FA" w14:paraId="45A74287" w14:textId="3366C16F">
            <w:r w:rsidR="490372FA">
              <w:rPr/>
              <w:t>Behavior Health Services Project Name</w:t>
            </w:r>
          </w:p>
        </w:tc>
        <w:tc>
          <w:tcPr>
            <w:tcW w:w="6205" w:type="dxa"/>
            <w:tcMar/>
          </w:tcPr>
          <w:p w:rsidR="490372FA" w:rsidRDefault="490372FA" w14:paraId="0E1AF1DE" w14:textId="199E1B72">
            <w:r w:rsidR="490372FA">
              <w:rPr/>
              <w:t>“Agency Name, Project Name- Population (if applicable),” Example: T</w:t>
            </w:r>
            <w:r w:rsidR="490372FA">
              <w:rPr/>
              <w:t>urning Pointe</w:t>
            </w:r>
            <w:r w:rsidR="490372FA">
              <w:rPr/>
              <w:t xml:space="preserve"> </w:t>
            </w:r>
            <w:r w:rsidR="490372FA">
              <w:rPr/>
              <w:t>Central Sacramento Studios</w:t>
            </w:r>
          </w:p>
        </w:tc>
      </w:tr>
    </w:tbl>
    <w:p w:rsidR="00D913D7" w:rsidP="490372FA" w:rsidRDefault="00D913D7" w14:paraId="7A2129BD" w14:textId="6C613AE8">
      <w:pPr>
        <w:rPr>
          <w:highlight w:val="yellow"/>
        </w:rPr>
      </w:pPr>
    </w:p>
    <w:p w:rsidR="00D913D7" w:rsidRDefault="00D913D7" w14:paraId="53073D3C" w14:textId="72A4ECB4">
      <w:pPr/>
      <w:r w:rsidRPr="490372FA" w:rsidR="4F7749CD">
        <w:rPr>
          <w:b w:val="1"/>
          <w:bCs w:val="1"/>
        </w:rPr>
        <w:t xml:space="preserve">For Non-Partnerships- </w:t>
      </w:r>
      <w:r w:rsidR="4F7749CD">
        <w:rPr/>
        <w:t>Established agencies that has the sole funding for this housing project. Only request a new program build.</w:t>
      </w:r>
    </w:p>
    <w:tbl>
      <w:tblPr>
        <w:tblStyle w:val="TableGrid"/>
        <w:tblW w:w="0" w:type="auto"/>
        <w:tblLook w:val="04A0" w:firstRow="1" w:lastRow="0" w:firstColumn="1" w:lastColumn="0" w:noHBand="0" w:noVBand="1"/>
      </w:tblPr>
      <w:tblGrid>
        <w:gridCol w:w="4585"/>
        <w:gridCol w:w="6205"/>
      </w:tblGrid>
      <w:tr w:rsidR="490372FA" w:rsidTr="490372FA" w14:paraId="2184EBC6">
        <w:trPr>
          <w:trHeight w:val="300"/>
        </w:trPr>
        <w:tc>
          <w:tcPr>
            <w:tcW w:w="4585" w:type="dxa"/>
            <w:tcMar/>
          </w:tcPr>
          <w:p w:rsidR="490372FA" w:rsidP="490372FA" w:rsidRDefault="490372FA" w14:paraId="62C1623E" w14:textId="2FE25A2A">
            <w:pPr>
              <w:rPr>
                <w:b w:val="1"/>
                <w:bCs w:val="1"/>
              </w:rPr>
            </w:pPr>
            <w:r w:rsidRPr="490372FA" w:rsidR="490372FA">
              <w:rPr>
                <w:b w:val="1"/>
                <w:bCs w:val="1"/>
              </w:rPr>
              <w:t>Agency in HMIS</w:t>
            </w:r>
            <w:r w:rsidRPr="490372FA" w:rsidR="490372FA">
              <w:rPr>
                <w:b w:val="1"/>
                <w:bCs w:val="1"/>
              </w:rPr>
              <w:t xml:space="preserve"> </w:t>
            </w:r>
          </w:p>
        </w:tc>
        <w:tc>
          <w:tcPr>
            <w:tcW w:w="6205" w:type="dxa"/>
            <w:tcMar/>
          </w:tcPr>
          <w:p w:rsidR="490372FA" w:rsidP="490372FA" w:rsidRDefault="490372FA" w14:paraId="45799F1B" w14:textId="068D7B61">
            <w:pPr>
              <w:rPr>
                <w:b w:val="1"/>
                <w:bCs w:val="1"/>
              </w:rPr>
            </w:pPr>
            <w:r w:rsidRPr="490372FA" w:rsidR="490372FA">
              <w:rPr>
                <w:b w:val="1"/>
                <w:bCs w:val="1"/>
              </w:rPr>
              <w:t>Project Name</w:t>
            </w:r>
          </w:p>
        </w:tc>
      </w:tr>
      <w:tr w:rsidR="490372FA" w:rsidTr="490372FA" w14:paraId="34324FC0">
        <w:trPr>
          <w:trHeight w:val="300"/>
        </w:trPr>
        <w:tc>
          <w:tcPr>
            <w:tcW w:w="4585" w:type="dxa"/>
            <w:tcMar/>
          </w:tcPr>
          <w:p w:rsidR="490372FA" w:rsidRDefault="490372FA" w14:paraId="04747B2D" w14:textId="0B770894">
            <w:r w:rsidR="490372FA">
              <w:rPr/>
              <w:t>Agency Name</w:t>
            </w:r>
          </w:p>
        </w:tc>
        <w:tc>
          <w:tcPr>
            <w:tcW w:w="6205" w:type="dxa"/>
            <w:tcMar/>
          </w:tcPr>
          <w:p w:rsidR="490372FA" w:rsidRDefault="490372FA" w14:paraId="6CF19657">
            <w:r w:rsidR="490372FA">
              <w:rPr/>
              <w:t>“Agency Name, Project Name- Population (if applicable),” Example: Telecare Capital Park- At Risk</w:t>
            </w:r>
          </w:p>
        </w:tc>
      </w:tr>
    </w:tbl>
    <w:p w:rsidR="00D913D7" w:rsidP="490372FA" w:rsidRDefault="00D913D7" w14:paraId="52799E37" w14:textId="6B35A520">
      <w:pPr>
        <w:pStyle w:val="Normal"/>
      </w:pPr>
    </w:p>
    <w:p w:rsidR="004E6039" w:rsidP="490372FA" w:rsidRDefault="004E6039" w14:paraId="6D108BFC" w14:textId="5D1746D9">
      <w:pPr>
        <w:pStyle w:val="Normal"/>
        <w:rPr>
          <w:highlight w:val="yellow"/>
        </w:rPr>
      </w:pPr>
    </w:p>
    <w:p w:rsidR="20C9AB54" w:rsidP="490372FA" w:rsidRDefault="20C9AB54" w14:paraId="50B210E7" w14:textId="1E162B6F">
      <w:pPr>
        <w:pStyle w:val="Heading1"/>
        <w:suppressLineNumbers w:val="0"/>
        <w:bidi w:val="0"/>
        <w:spacing w:before="360" w:beforeAutospacing="off" w:after="80" w:afterAutospacing="off" w:line="259" w:lineRule="auto"/>
        <w:ind w:left="0" w:right="0"/>
        <w:jc w:val="left"/>
      </w:pPr>
      <w:r w:rsidR="20C9AB54">
        <w:rPr/>
        <w:t>Referrals</w:t>
      </w:r>
    </w:p>
    <w:p w:rsidR="51DB7680" w:rsidP="36C1CA81" w:rsidRDefault="51DB7680" w14:paraId="1F924BE8" w14:textId="2B63FB11">
      <w:pPr>
        <w:pStyle w:val="Normal"/>
      </w:pPr>
      <w:r w:rsidR="51DB7680">
        <w:rPr/>
        <w:t>Depending on the type of referral required</w:t>
      </w:r>
    </w:p>
    <w:p w:rsidR="51DB7680" w:rsidP="36C1CA81" w:rsidRDefault="51DB7680" w14:paraId="7D5091B4" w14:textId="487C3669">
      <w:pPr>
        <w:pStyle w:val="Normal"/>
      </w:pPr>
      <w:r w:rsidR="51DB7680">
        <w:rPr/>
        <w:t xml:space="preserve">CAS Referrals- Sacramento Steps Forward will </w:t>
      </w:r>
      <w:r w:rsidR="51DB7680">
        <w:rPr/>
        <w:t>identify</w:t>
      </w:r>
      <w:r w:rsidR="51DB7680">
        <w:rPr/>
        <w:t xml:space="preserve"> clients, ensure “the basics are uploaded</w:t>
      </w:r>
      <w:r w:rsidR="51DB7680">
        <w:rPr/>
        <w:t>”,</w:t>
      </w:r>
      <w:r w:rsidR="51DB7680">
        <w:rPr/>
        <w:t xml:space="preserve"> send the referrals through HMIS and confirmation emails. </w:t>
      </w:r>
    </w:p>
    <w:p w:rsidR="51DB7680" w:rsidP="36C1CA81" w:rsidRDefault="51DB7680" w14:paraId="04D0BBFD" w14:textId="7A8270ED">
      <w:pPr>
        <w:pStyle w:val="Normal"/>
      </w:pPr>
      <w:r w:rsidR="51DB7680">
        <w:rPr/>
        <w:t xml:space="preserve">BHS (Direct Referrals)- This program will </w:t>
      </w:r>
      <w:r w:rsidR="51DB7680">
        <w:rPr/>
        <w:t>identify</w:t>
      </w:r>
      <w:r w:rsidR="51DB7680">
        <w:rPr/>
        <w:t xml:space="preserve"> their own clients, create/update HMIS profiles, upload “the basics” in HMIS, conduct a VISPDAT, and send UIDs to Sacramento Steps Forward. Sacramento Steps Forward will then create the referral in HMIS and send confirmation emails.</w:t>
      </w:r>
    </w:p>
    <w:p w:rsidR="490372FA" w:rsidP="490372FA" w:rsidRDefault="490372FA" w14:paraId="01558DD2" w14:textId="3F688913">
      <w:pPr>
        <w:spacing w:before="0" w:beforeAutospacing="off" w:after="0" w:afterAutospacing="off"/>
        <w:rPr>
          <w:rFonts w:ascii="Aptos" w:hAnsi="Aptos" w:eastAsia="Aptos" w:cs="Aptos"/>
          <w:noProof w:val="0"/>
          <w:sz w:val="22"/>
          <w:szCs w:val="22"/>
          <w:lang w:val="en-US"/>
        </w:rPr>
      </w:pPr>
    </w:p>
    <w:p w:rsidR="5205787D" w:rsidP="490372FA" w:rsidRDefault="5205787D" w14:paraId="32D5B4E2" w14:textId="5458CB1F">
      <w:pPr>
        <w:spacing w:before="0" w:beforeAutospacing="off" w:after="0" w:afterAutospacing="off"/>
      </w:pPr>
      <w:r w:rsidRPr="490372FA" w:rsidR="5205787D">
        <w:rPr>
          <w:rFonts w:ascii="Aptos" w:hAnsi="Aptos" w:eastAsia="Aptos" w:cs="Aptos"/>
          <w:b w:val="1"/>
          <w:bCs w:val="1"/>
          <w:noProof w:val="0"/>
          <w:sz w:val="22"/>
          <w:szCs w:val="22"/>
          <w:lang w:val="en-US"/>
        </w:rPr>
        <w:t>Over Referral Policy (Tentative)</w:t>
      </w:r>
    </w:p>
    <w:p w:rsidR="5205787D" w:rsidP="490372FA" w:rsidRDefault="5205787D" w14:paraId="2B4ED85C" w14:textId="17AFB735">
      <w:pPr>
        <w:spacing w:before="0" w:beforeAutospacing="off" w:after="0" w:afterAutospacing="off"/>
      </w:pPr>
      <w:r w:rsidRPr="490372FA" w:rsidR="5205787D">
        <w:rPr>
          <w:rFonts w:ascii="Aptos" w:hAnsi="Aptos" w:eastAsia="Aptos" w:cs="Aptos"/>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2184"/>
        <w:gridCol w:w="2460"/>
        <w:gridCol w:w="5305"/>
      </w:tblGrid>
      <w:tr w:rsidR="490372FA" w:rsidTr="490372FA" w14:paraId="41F28F21">
        <w:trPr>
          <w:trHeight w:val="585"/>
        </w:trPr>
        <w:tc>
          <w:tcPr>
            <w:tcW w:w="2184" w:type="dxa"/>
            <w:tcBorders>
              <w:top w:val="single" w:sz="8"/>
              <w:left w:val="single" w:sz="8"/>
              <w:bottom w:val="single" w:sz="8"/>
              <w:right w:val="single" w:sz="8"/>
            </w:tcBorders>
            <w:tcMar>
              <w:top w:w="15" w:type="dxa"/>
              <w:left w:w="108" w:type="dxa"/>
              <w:bottom w:w="15" w:type="dxa"/>
              <w:right w:w="108" w:type="dxa"/>
            </w:tcMar>
            <w:vAlign w:val="bottom"/>
          </w:tcPr>
          <w:p w:rsidR="490372FA" w:rsidP="490372FA" w:rsidRDefault="490372FA" w14:paraId="352A0CA9" w14:textId="44411A1A">
            <w:pPr>
              <w:spacing w:before="0" w:beforeAutospacing="off" w:after="0" w:afterAutospacing="off"/>
            </w:pPr>
            <w:r w:rsidRPr="490372FA" w:rsidR="490372FA">
              <w:rPr>
                <w:rFonts w:ascii="Aptos Narrow" w:hAnsi="Aptos Narrow" w:eastAsia="Aptos Narrow" w:cs="Aptos Narrow"/>
                <w:b w:val="1"/>
                <w:bCs w:val="1"/>
                <w:color w:val="000000" w:themeColor="text1" w:themeTint="FF" w:themeShade="FF"/>
                <w:sz w:val="22"/>
                <w:szCs w:val="22"/>
              </w:rPr>
              <w:t>Number of Units to be filled</w:t>
            </w:r>
          </w:p>
        </w:tc>
        <w:tc>
          <w:tcPr>
            <w:tcW w:w="2460" w:type="dxa"/>
            <w:tcBorders>
              <w:top w:val="single" w:sz="8"/>
              <w:left w:val="single" w:sz="8"/>
              <w:bottom w:val="single" w:sz="8"/>
              <w:right w:val="single" w:sz="8"/>
            </w:tcBorders>
            <w:tcMar>
              <w:top w:w="15" w:type="dxa"/>
              <w:left w:w="108" w:type="dxa"/>
              <w:bottom w:w="15" w:type="dxa"/>
              <w:right w:w="108" w:type="dxa"/>
            </w:tcMar>
            <w:vAlign w:val="bottom"/>
          </w:tcPr>
          <w:p w:rsidR="490372FA" w:rsidP="490372FA" w:rsidRDefault="490372FA" w14:paraId="641F24DF" w14:textId="6BA474B2">
            <w:pPr>
              <w:spacing w:before="0" w:beforeAutospacing="off" w:after="0" w:afterAutospacing="off"/>
            </w:pPr>
            <w:r w:rsidRPr="490372FA" w:rsidR="490372FA">
              <w:rPr>
                <w:rFonts w:ascii="Aptos Narrow" w:hAnsi="Aptos Narrow" w:eastAsia="Aptos Narrow" w:cs="Aptos Narrow"/>
                <w:b w:val="1"/>
                <w:bCs w:val="1"/>
                <w:color w:val="000000" w:themeColor="text1" w:themeTint="FF" w:themeShade="FF"/>
                <w:sz w:val="22"/>
                <w:szCs w:val="22"/>
              </w:rPr>
              <w:t xml:space="preserve">Required Referral: </w:t>
            </w:r>
          </w:p>
        </w:tc>
        <w:tc>
          <w:tcPr>
            <w:tcW w:w="5305" w:type="dxa"/>
            <w:tcBorders>
              <w:top w:val="single" w:sz="8"/>
              <w:left w:val="single" w:sz="8"/>
              <w:bottom w:val="single" w:sz="8"/>
              <w:right w:val="single" w:sz="8"/>
            </w:tcBorders>
            <w:tcMar>
              <w:top w:w="15" w:type="dxa"/>
              <w:left w:w="108" w:type="dxa"/>
              <w:bottom w:w="15" w:type="dxa"/>
              <w:right w:w="108" w:type="dxa"/>
            </w:tcMar>
            <w:vAlign w:val="bottom"/>
          </w:tcPr>
          <w:p w:rsidR="490372FA" w:rsidP="490372FA" w:rsidRDefault="490372FA" w14:paraId="4EFD23DE" w14:textId="545158A8">
            <w:pPr>
              <w:spacing w:before="0" w:beforeAutospacing="off" w:after="0" w:afterAutospacing="off"/>
            </w:pPr>
            <w:r w:rsidRPr="490372FA" w:rsidR="490372FA">
              <w:rPr>
                <w:rFonts w:ascii="Aptos Narrow" w:hAnsi="Aptos Narrow" w:eastAsia="Aptos Narrow" w:cs="Aptos Narrow"/>
                <w:b w:val="1"/>
                <w:bCs w:val="1"/>
                <w:color w:val="000000" w:themeColor="text1" w:themeTint="FF" w:themeShade="FF"/>
                <w:sz w:val="22"/>
                <w:szCs w:val="22"/>
              </w:rPr>
              <w:t xml:space="preserve">Over Referral number: </w:t>
            </w:r>
          </w:p>
        </w:tc>
      </w:tr>
      <w:tr w:rsidR="490372FA" w:rsidTr="490372FA" w14:paraId="5B2F4F1B">
        <w:trPr>
          <w:trHeight w:val="300"/>
        </w:trPr>
        <w:tc>
          <w:tcPr>
            <w:tcW w:w="2184" w:type="dxa"/>
            <w:tcBorders>
              <w:top w:val="single" w:sz="8"/>
              <w:left w:val="single" w:sz="8"/>
              <w:bottom w:val="single" w:sz="8"/>
              <w:right w:val="single" w:sz="8"/>
            </w:tcBorders>
            <w:tcMar>
              <w:top w:w="15" w:type="dxa"/>
              <w:left w:w="108" w:type="dxa"/>
              <w:bottom w:w="15" w:type="dxa"/>
              <w:right w:w="108" w:type="dxa"/>
            </w:tcMar>
            <w:vAlign w:val="bottom"/>
          </w:tcPr>
          <w:p w:rsidR="490372FA" w:rsidP="490372FA" w:rsidRDefault="490372FA" w14:paraId="1200E96F" w14:textId="7EDA6AF9">
            <w:pPr>
              <w:spacing w:before="0" w:beforeAutospacing="off" w:after="0" w:afterAutospacing="off"/>
            </w:pPr>
            <w:r w:rsidRPr="490372FA" w:rsidR="490372FA">
              <w:rPr>
                <w:rFonts w:ascii="Aptos Narrow" w:hAnsi="Aptos Narrow" w:eastAsia="Aptos Narrow" w:cs="Aptos Narrow"/>
                <w:color w:val="000000" w:themeColor="text1" w:themeTint="FF" w:themeShade="FF"/>
                <w:sz w:val="22"/>
                <w:szCs w:val="22"/>
              </w:rPr>
              <w:t>1-2</w:t>
            </w:r>
            <w:r w:rsidRPr="490372FA" w:rsidR="59AB528A">
              <w:rPr>
                <w:rFonts w:ascii="Aptos Narrow" w:hAnsi="Aptos Narrow" w:eastAsia="Aptos Narrow" w:cs="Aptos Narrow"/>
                <w:color w:val="000000" w:themeColor="text1" w:themeTint="FF" w:themeShade="FF"/>
                <w:sz w:val="22"/>
                <w:szCs w:val="22"/>
              </w:rPr>
              <w:t>9</w:t>
            </w:r>
            <w:r w:rsidRPr="490372FA" w:rsidR="490372FA">
              <w:rPr>
                <w:rFonts w:ascii="Aptos Narrow" w:hAnsi="Aptos Narrow" w:eastAsia="Aptos Narrow" w:cs="Aptos Narrow"/>
                <w:color w:val="000000" w:themeColor="text1" w:themeTint="FF" w:themeShade="FF"/>
                <w:sz w:val="22"/>
                <w:szCs w:val="22"/>
              </w:rPr>
              <w:t xml:space="preserve"> units</w:t>
            </w:r>
          </w:p>
        </w:tc>
        <w:tc>
          <w:tcPr>
            <w:tcW w:w="2460" w:type="dxa"/>
            <w:tcBorders>
              <w:top w:val="single" w:sz="8"/>
              <w:left w:val="single" w:sz="8"/>
              <w:bottom w:val="single" w:sz="8"/>
              <w:right w:val="single" w:sz="8"/>
            </w:tcBorders>
            <w:tcMar>
              <w:top w:w="15" w:type="dxa"/>
              <w:left w:w="108" w:type="dxa"/>
              <w:bottom w:w="15" w:type="dxa"/>
              <w:right w:w="108" w:type="dxa"/>
            </w:tcMar>
            <w:vAlign w:val="bottom"/>
          </w:tcPr>
          <w:p w:rsidR="490372FA" w:rsidP="490372FA" w:rsidRDefault="490372FA" w14:paraId="77D674E0" w14:textId="52A70401">
            <w:pPr>
              <w:spacing w:before="0" w:beforeAutospacing="off" w:after="0" w:afterAutospacing="off"/>
            </w:pPr>
            <w:r w:rsidRPr="490372FA" w:rsidR="490372FA">
              <w:rPr>
                <w:rFonts w:ascii="Aptos Narrow" w:hAnsi="Aptos Narrow" w:eastAsia="Aptos Narrow" w:cs="Aptos Narrow"/>
                <w:color w:val="000000" w:themeColor="text1" w:themeTint="FF" w:themeShade="FF"/>
                <w:sz w:val="22"/>
                <w:szCs w:val="22"/>
              </w:rPr>
              <w:t>1-2</w:t>
            </w:r>
            <w:r w:rsidRPr="490372FA" w:rsidR="69A45733">
              <w:rPr>
                <w:rFonts w:ascii="Aptos Narrow" w:hAnsi="Aptos Narrow" w:eastAsia="Aptos Narrow" w:cs="Aptos Narrow"/>
                <w:color w:val="000000" w:themeColor="text1" w:themeTint="FF" w:themeShade="FF"/>
                <w:sz w:val="22"/>
                <w:szCs w:val="22"/>
              </w:rPr>
              <w:t>9</w:t>
            </w:r>
            <w:r w:rsidRPr="490372FA" w:rsidR="490372FA">
              <w:rPr>
                <w:rFonts w:ascii="Aptos Narrow" w:hAnsi="Aptos Narrow" w:eastAsia="Aptos Narrow" w:cs="Aptos Narrow"/>
                <w:color w:val="000000" w:themeColor="text1" w:themeTint="FF" w:themeShade="FF"/>
                <w:sz w:val="22"/>
                <w:szCs w:val="22"/>
              </w:rPr>
              <w:t xml:space="preserve"> units</w:t>
            </w:r>
          </w:p>
        </w:tc>
        <w:tc>
          <w:tcPr>
            <w:tcW w:w="5305" w:type="dxa"/>
            <w:tcBorders>
              <w:top w:val="single" w:sz="8"/>
              <w:left w:val="single" w:sz="8"/>
              <w:bottom w:val="single" w:sz="8"/>
              <w:right w:val="single" w:sz="8"/>
            </w:tcBorders>
            <w:tcMar>
              <w:top w:w="15" w:type="dxa"/>
              <w:left w:w="108" w:type="dxa"/>
              <w:bottom w:w="15" w:type="dxa"/>
              <w:right w:w="108" w:type="dxa"/>
            </w:tcMar>
            <w:vAlign w:val="bottom"/>
          </w:tcPr>
          <w:p w:rsidR="490372FA" w:rsidP="490372FA" w:rsidRDefault="490372FA" w14:paraId="64904FB4" w14:textId="671BFC10">
            <w:pPr>
              <w:spacing w:before="0" w:beforeAutospacing="off" w:after="0" w:afterAutospacing="off"/>
            </w:pPr>
            <w:r w:rsidRPr="490372FA" w:rsidR="490372FA">
              <w:rPr>
                <w:rFonts w:ascii="Aptos Narrow" w:hAnsi="Aptos Narrow" w:eastAsia="Aptos Narrow" w:cs="Aptos Narrow"/>
                <w:color w:val="000000" w:themeColor="text1" w:themeTint="FF" w:themeShade="FF"/>
                <w:sz w:val="22"/>
                <w:szCs w:val="22"/>
              </w:rPr>
              <w:t>5</w:t>
            </w:r>
          </w:p>
        </w:tc>
      </w:tr>
      <w:tr w:rsidR="490372FA" w:rsidTr="490372FA" w14:paraId="0C882B2D">
        <w:trPr>
          <w:trHeight w:val="300"/>
        </w:trPr>
        <w:tc>
          <w:tcPr>
            <w:tcW w:w="2184" w:type="dxa"/>
            <w:tcBorders>
              <w:top w:val="single" w:sz="8"/>
              <w:left w:val="single" w:sz="8"/>
              <w:bottom w:val="single" w:sz="8"/>
              <w:right w:val="single" w:sz="8"/>
            </w:tcBorders>
            <w:tcMar>
              <w:top w:w="15" w:type="dxa"/>
              <w:left w:w="108" w:type="dxa"/>
              <w:bottom w:w="15" w:type="dxa"/>
              <w:right w:w="108" w:type="dxa"/>
            </w:tcMar>
            <w:vAlign w:val="bottom"/>
          </w:tcPr>
          <w:p w:rsidR="490372FA" w:rsidP="490372FA" w:rsidRDefault="490372FA" w14:paraId="08B050C1" w14:textId="22E8D8EE">
            <w:pPr>
              <w:spacing w:before="0" w:beforeAutospacing="off" w:after="0" w:afterAutospacing="off"/>
            </w:pPr>
            <w:r w:rsidRPr="490372FA" w:rsidR="490372FA">
              <w:rPr>
                <w:rFonts w:ascii="Aptos Narrow" w:hAnsi="Aptos Narrow" w:eastAsia="Aptos Narrow" w:cs="Aptos Narrow"/>
                <w:color w:val="000000" w:themeColor="text1" w:themeTint="FF" w:themeShade="FF"/>
                <w:sz w:val="22"/>
                <w:szCs w:val="22"/>
              </w:rPr>
              <w:t>30+</w:t>
            </w:r>
          </w:p>
        </w:tc>
        <w:tc>
          <w:tcPr>
            <w:tcW w:w="2460" w:type="dxa"/>
            <w:tcBorders>
              <w:top w:val="single" w:sz="8"/>
              <w:left w:val="single" w:sz="8"/>
              <w:bottom w:val="single" w:sz="8"/>
              <w:right w:val="single" w:sz="8"/>
            </w:tcBorders>
            <w:tcMar>
              <w:top w:w="15" w:type="dxa"/>
              <w:left w:w="108" w:type="dxa"/>
              <w:bottom w:w="15" w:type="dxa"/>
              <w:right w:w="108" w:type="dxa"/>
            </w:tcMar>
            <w:vAlign w:val="bottom"/>
          </w:tcPr>
          <w:p w:rsidR="490372FA" w:rsidP="490372FA" w:rsidRDefault="490372FA" w14:paraId="1D865AD5" w14:textId="2E743A71">
            <w:pPr>
              <w:spacing w:before="0" w:beforeAutospacing="off" w:after="0" w:afterAutospacing="off"/>
            </w:pPr>
            <w:r w:rsidRPr="490372FA" w:rsidR="490372FA">
              <w:rPr>
                <w:rFonts w:ascii="Aptos Narrow" w:hAnsi="Aptos Narrow" w:eastAsia="Aptos Narrow" w:cs="Aptos Narrow"/>
                <w:color w:val="000000" w:themeColor="text1" w:themeTint="FF" w:themeShade="FF"/>
                <w:sz w:val="22"/>
                <w:szCs w:val="22"/>
              </w:rPr>
              <w:t>30+</w:t>
            </w:r>
          </w:p>
        </w:tc>
        <w:tc>
          <w:tcPr>
            <w:tcW w:w="5305" w:type="dxa"/>
            <w:tcBorders>
              <w:top w:val="single" w:sz="8"/>
              <w:left w:val="single" w:sz="8"/>
              <w:bottom w:val="single" w:sz="8"/>
              <w:right w:val="single" w:sz="8"/>
            </w:tcBorders>
            <w:tcMar>
              <w:top w:w="15" w:type="dxa"/>
              <w:left w:w="108" w:type="dxa"/>
              <w:bottom w:w="15" w:type="dxa"/>
              <w:right w:w="108" w:type="dxa"/>
            </w:tcMar>
            <w:vAlign w:val="bottom"/>
          </w:tcPr>
          <w:p w:rsidR="490372FA" w:rsidP="490372FA" w:rsidRDefault="490372FA" w14:paraId="215175D9" w14:textId="5BBED235">
            <w:pPr>
              <w:spacing w:before="0" w:beforeAutospacing="off" w:after="0" w:afterAutospacing="off"/>
            </w:pPr>
            <w:r w:rsidRPr="490372FA" w:rsidR="490372FA">
              <w:rPr>
                <w:rFonts w:ascii="Aptos Narrow" w:hAnsi="Aptos Narrow" w:eastAsia="Aptos Narrow" w:cs="Aptos Narrow"/>
                <w:color w:val="000000" w:themeColor="text1" w:themeTint="FF" w:themeShade="FF"/>
                <w:sz w:val="22"/>
                <w:szCs w:val="22"/>
              </w:rPr>
              <w:t>5 + (20% to the nearest Whole Number of required)</w:t>
            </w:r>
          </w:p>
        </w:tc>
      </w:tr>
    </w:tbl>
    <w:p w:rsidR="5205787D" w:rsidP="490372FA" w:rsidRDefault="5205787D" w14:paraId="7E74880D" w14:textId="74CFFD0E">
      <w:pPr>
        <w:spacing w:before="0" w:beforeAutospacing="off" w:after="0" w:afterAutospacing="off"/>
      </w:pPr>
      <w:r w:rsidRPr="490372FA" w:rsidR="5205787D">
        <w:rPr>
          <w:rFonts w:ascii="Aptos" w:hAnsi="Aptos" w:eastAsia="Aptos" w:cs="Aptos"/>
          <w:noProof w:val="0"/>
          <w:sz w:val="22"/>
          <w:szCs w:val="22"/>
          <w:lang w:val="en-US"/>
        </w:rPr>
        <w:t xml:space="preserve"> </w:t>
      </w:r>
    </w:p>
    <w:p w:rsidR="5205787D" w:rsidP="490372FA" w:rsidRDefault="5205787D" w14:paraId="72023FE0" w14:textId="567732B6">
      <w:pPr>
        <w:pStyle w:val="ListParagraph"/>
        <w:numPr>
          <w:ilvl w:val="0"/>
          <w:numId w:val="1"/>
        </w:numPr>
        <w:spacing w:before="0" w:beforeAutospacing="off" w:after="0" w:afterAutospacing="off"/>
        <w:rPr>
          <w:rStyle w:val="ListParagraph"/>
          <w:rFonts w:ascii="Aptos" w:hAnsi="Aptos" w:eastAsia="Aptos" w:cs="Aptos"/>
          <w:noProof w:val="0"/>
          <w:sz w:val="22"/>
          <w:szCs w:val="22"/>
          <w:lang w:val="en-US"/>
        </w:rPr>
      </w:pPr>
      <w:r w:rsidRPr="490372FA" w:rsidR="5205787D">
        <w:rPr>
          <w:rStyle w:val="ListParagraph"/>
          <w:rFonts w:ascii="Aptos" w:hAnsi="Aptos" w:eastAsia="Aptos" w:cs="Aptos"/>
          <w:noProof w:val="0"/>
          <w:sz w:val="22"/>
          <w:szCs w:val="22"/>
          <w:lang w:val="en-US"/>
        </w:rPr>
        <w:t>Over Referrals will be done at the beginning of a Lease-up (20%)</w:t>
      </w:r>
    </w:p>
    <w:p w:rsidR="5205787D" w:rsidP="490372FA" w:rsidRDefault="5205787D" w14:paraId="5F27755E" w14:textId="5A6F3017">
      <w:pPr>
        <w:pStyle w:val="ListParagraph"/>
        <w:numPr>
          <w:ilvl w:val="0"/>
          <w:numId w:val="1"/>
        </w:numPr>
        <w:spacing w:before="0" w:beforeAutospacing="off" w:after="0" w:afterAutospacing="off"/>
        <w:rPr>
          <w:rStyle w:val="ListParagraph"/>
          <w:rFonts w:ascii="Aptos" w:hAnsi="Aptos" w:eastAsia="Aptos" w:cs="Aptos"/>
          <w:noProof w:val="0"/>
          <w:sz w:val="22"/>
          <w:szCs w:val="22"/>
          <w:lang w:val="en-US"/>
        </w:rPr>
      </w:pPr>
      <w:r w:rsidRPr="490372FA" w:rsidR="5205787D">
        <w:rPr>
          <w:rStyle w:val="ListParagraph"/>
          <w:rFonts w:ascii="Aptos" w:hAnsi="Aptos" w:eastAsia="Aptos" w:cs="Aptos"/>
          <w:noProof w:val="0"/>
          <w:sz w:val="22"/>
          <w:szCs w:val="22"/>
          <w:lang w:val="en-US"/>
        </w:rPr>
        <w:t>5 “over referrals” will remain after leasing up</w:t>
      </w:r>
    </w:p>
    <w:p w:rsidR="5205787D" w:rsidP="490372FA" w:rsidRDefault="5205787D" w14:paraId="449B0F33" w14:textId="212AE83B">
      <w:pPr>
        <w:pStyle w:val="ListParagraph"/>
        <w:numPr>
          <w:ilvl w:val="1"/>
          <w:numId w:val="2"/>
        </w:numPr>
        <w:spacing w:before="0" w:beforeAutospacing="off" w:after="0" w:afterAutospacing="off"/>
        <w:rPr>
          <w:rStyle w:val="ListParagraph"/>
          <w:rFonts w:ascii="Aptos" w:hAnsi="Aptos" w:eastAsia="Aptos" w:cs="Aptos"/>
          <w:noProof w:val="0"/>
          <w:sz w:val="22"/>
          <w:szCs w:val="22"/>
          <w:lang w:val="en-US"/>
        </w:rPr>
      </w:pPr>
      <w:r w:rsidRPr="490372FA" w:rsidR="5205787D">
        <w:rPr>
          <w:rStyle w:val="ListParagraph"/>
          <w:rFonts w:ascii="Aptos" w:hAnsi="Aptos" w:eastAsia="Aptos" w:cs="Aptos"/>
          <w:noProof w:val="0"/>
          <w:sz w:val="22"/>
          <w:szCs w:val="22"/>
          <w:lang w:val="en-US"/>
        </w:rPr>
        <w:t xml:space="preserve">Clients must be approved by SHRA and Property Management and waiting for the next available unit. </w:t>
      </w:r>
    </w:p>
    <w:p w:rsidR="5205787D" w:rsidP="490372FA" w:rsidRDefault="5205787D" w14:paraId="47D2BA02" w14:textId="1F645FDE">
      <w:pPr>
        <w:pStyle w:val="ListParagraph"/>
        <w:numPr>
          <w:ilvl w:val="1"/>
          <w:numId w:val="2"/>
        </w:numPr>
        <w:spacing w:before="0" w:beforeAutospacing="off" w:after="0" w:afterAutospacing="off"/>
        <w:rPr>
          <w:rStyle w:val="ListParagraph"/>
          <w:rFonts w:ascii="Aptos" w:hAnsi="Aptos" w:eastAsia="Aptos" w:cs="Aptos"/>
          <w:noProof w:val="0"/>
          <w:sz w:val="22"/>
          <w:szCs w:val="22"/>
          <w:lang w:val="en-US"/>
        </w:rPr>
      </w:pPr>
      <w:r w:rsidRPr="490372FA" w:rsidR="5205787D">
        <w:rPr>
          <w:rStyle w:val="ListParagraph"/>
          <w:rFonts w:ascii="Aptos" w:hAnsi="Aptos" w:eastAsia="Aptos" w:cs="Aptos"/>
          <w:noProof w:val="0"/>
          <w:sz w:val="22"/>
          <w:szCs w:val="22"/>
          <w:lang w:val="en-US"/>
        </w:rPr>
        <w:t xml:space="preserve">That number will be replenished when needed to </w:t>
      </w:r>
      <w:r w:rsidRPr="490372FA" w:rsidR="5205787D">
        <w:rPr>
          <w:rStyle w:val="ListParagraph"/>
          <w:rFonts w:ascii="Aptos" w:hAnsi="Aptos" w:eastAsia="Aptos" w:cs="Aptos"/>
          <w:noProof w:val="0"/>
          <w:sz w:val="22"/>
          <w:szCs w:val="22"/>
          <w:lang w:val="en-US"/>
        </w:rPr>
        <w:t>maintain</w:t>
      </w:r>
      <w:r w:rsidRPr="490372FA" w:rsidR="5205787D">
        <w:rPr>
          <w:rStyle w:val="ListParagraph"/>
          <w:rFonts w:ascii="Aptos" w:hAnsi="Aptos" w:eastAsia="Aptos" w:cs="Aptos"/>
          <w:noProof w:val="0"/>
          <w:sz w:val="22"/>
          <w:szCs w:val="22"/>
          <w:lang w:val="en-US"/>
        </w:rPr>
        <w:t xml:space="preserve"> 5 for back filling units</w:t>
      </w:r>
    </w:p>
    <w:p w:rsidR="490372FA" w:rsidP="490372FA" w:rsidRDefault="490372FA" w14:paraId="48ACF580" w14:textId="4A8D1436">
      <w:pPr>
        <w:pStyle w:val="Normal"/>
        <w:spacing w:before="0" w:beforeAutospacing="off" w:after="0" w:afterAutospacing="off"/>
        <w:rPr>
          <w:rStyle w:val="ListParagraph"/>
          <w:rFonts w:ascii="Aptos" w:hAnsi="Aptos" w:eastAsia="Aptos" w:cs="Aptos"/>
          <w:noProof w:val="0"/>
          <w:sz w:val="22"/>
          <w:szCs w:val="22"/>
          <w:lang w:val="en-US"/>
        </w:rPr>
      </w:pPr>
    </w:p>
    <w:p w:rsidR="08184628" w:rsidP="490372FA" w:rsidRDefault="08184628" w14:paraId="6DDC2D19" w14:textId="79373AC7">
      <w:pPr>
        <w:pStyle w:val="Heading3"/>
        <w:jc w:val="center"/>
        <w:rPr>
          <w:sz w:val="24"/>
          <w:szCs w:val="24"/>
        </w:rPr>
      </w:pPr>
      <w:r w:rsidR="08184628">
        <w:rPr/>
        <w:t>HSP Unit Break Down-</w:t>
      </w:r>
      <w:r w:rsidRPr="490372FA" w:rsidR="08184628">
        <w:rPr>
          <w:sz w:val="24"/>
          <w:szCs w:val="24"/>
        </w:rPr>
        <w:t xml:space="preserve"> Clients come from CAS (SSF Referral Process)</w:t>
      </w:r>
    </w:p>
    <w:p w:rsidR="08184628" w:rsidP="490372FA" w:rsidRDefault="08184628" w14:paraId="72055502" w14:textId="5587C5B0">
      <w:pPr>
        <w:spacing w:line="240" w:lineRule="auto"/>
      </w:pPr>
      <w:r w:rsidR="08184628">
        <w:rPr/>
        <w:t>Total Unit Allocation:</w:t>
      </w:r>
    </w:p>
    <w:p w:rsidR="08184628" w:rsidP="490372FA" w:rsidRDefault="08184628" w14:paraId="345D7827" w14:textId="726E443E">
      <w:pPr>
        <w:spacing w:line="240" w:lineRule="auto"/>
      </w:pPr>
      <w:r w:rsidR="08184628">
        <w:rPr/>
        <w:t xml:space="preserve">Total </w:t>
      </w:r>
      <w:r w:rsidRPr="490372FA" w:rsidR="08184628">
        <w:rPr>
          <w:b w:val="1"/>
          <w:bCs w:val="1"/>
        </w:rPr>
        <w:t>Chronic Homeless</w:t>
      </w:r>
      <w:r w:rsidR="08184628">
        <w:rPr/>
        <w:t xml:space="preserve"> Amount:</w:t>
      </w:r>
    </w:p>
    <w:p w:rsidR="08184628" w:rsidP="490372FA" w:rsidRDefault="08184628" w14:paraId="515A8DAE" w14:textId="69B90328">
      <w:pPr>
        <w:spacing w:line="240" w:lineRule="auto"/>
      </w:pPr>
      <w:r w:rsidR="08184628">
        <w:rPr/>
        <w:t xml:space="preserve">Total </w:t>
      </w:r>
      <w:r w:rsidRPr="490372FA" w:rsidR="08184628">
        <w:rPr>
          <w:b w:val="1"/>
          <w:bCs w:val="1"/>
        </w:rPr>
        <w:t>Homeless</w:t>
      </w:r>
      <w:r w:rsidR="08184628">
        <w:rPr/>
        <w:t xml:space="preserve"> Population Amount:</w:t>
      </w:r>
    </w:p>
    <w:p w:rsidR="08184628" w:rsidP="490372FA" w:rsidRDefault="08184628" w14:paraId="09784766" w14:textId="0B1B1344">
      <w:pPr>
        <w:spacing w:line="240" w:lineRule="auto"/>
      </w:pPr>
      <w:r w:rsidR="08184628">
        <w:rPr/>
        <w:t xml:space="preserve">Total </w:t>
      </w:r>
      <w:r w:rsidRPr="490372FA" w:rsidR="08184628">
        <w:rPr>
          <w:b w:val="1"/>
          <w:bCs w:val="1"/>
        </w:rPr>
        <w:t>At-Risk</w:t>
      </w:r>
      <w:r w:rsidR="08184628">
        <w:rPr/>
        <w:t xml:space="preserve"> of homeless Amount:</w:t>
      </w:r>
    </w:p>
    <w:tbl>
      <w:tblPr>
        <w:tblStyle w:val="TableGrid"/>
        <w:tblW w:w="0" w:type="auto"/>
        <w:tblLook w:val="04A0" w:firstRow="1" w:lastRow="0" w:firstColumn="1" w:lastColumn="0" w:noHBand="0" w:noVBand="1"/>
      </w:tblPr>
      <w:tblGrid>
        <w:gridCol w:w="3505"/>
        <w:gridCol w:w="1170"/>
        <w:gridCol w:w="1350"/>
        <w:gridCol w:w="2557"/>
        <w:gridCol w:w="2208"/>
      </w:tblGrid>
      <w:tr w:rsidR="490372FA" w:rsidTr="490372FA" w14:paraId="65D044A1">
        <w:trPr>
          <w:trHeight w:val="300"/>
        </w:trPr>
        <w:tc>
          <w:tcPr>
            <w:tcW w:w="3505" w:type="dxa"/>
            <w:tcMar/>
          </w:tcPr>
          <w:p w:rsidR="490372FA" w:rsidP="490372FA" w:rsidRDefault="490372FA" w14:paraId="0A08BE54" w14:textId="63495FBB">
            <w:pPr>
              <w:jc w:val="center"/>
              <w:rPr>
                <w:b w:val="1"/>
                <w:bCs w:val="1"/>
              </w:rPr>
            </w:pPr>
            <w:r w:rsidRPr="490372FA" w:rsidR="490372FA">
              <w:rPr>
                <w:b w:val="1"/>
                <w:bCs w:val="1"/>
              </w:rPr>
              <w:t>Unit Type</w:t>
            </w:r>
          </w:p>
        </w:tc>
        <w:tc>
          <w:tcPr>
            <w:tcW w:w="1170" w:type="dxa"/>
            <w:tcMar/>
          </w:tcPr>
          <w:p w:rsidR="490372FA" w:rsidP="490372FA" w:rsidRDefault="490372FA" w14:paraId="2E4CB139" w14:textId="041D74F1">
            <w:pPr>
              <w:jc w:val="center"/>
              <w:rPr>
                <w:b w:val="1"/>
                <w:bCs w:val="1"/>
              </w:rPr>
            </w:pPr>
            <w:r w:rsidRPr="490372FA" w:rsidR="490372FA">
              <w:rPr>
                <w:b w:val="1"/>
                <w:bCs w:val="1"/>
              </w:rPr>
              <w:t>AMI (%)</w:t>
            </w:r>
          </w:p>
        </w:tc>
        <w:tc>
          <w:tcPr>
            <w:tcW w:w="1350" w:type="dxa"/>
            <w:tcMar/>
          </w:tcPr>
          <w:p w:rsidR="490372FA" w:rsidP="490372FA" w:rsidRDefault="490372FA" w14:paraId="27DC3A75" w14:textId="4A1B63BA">
            <w:pPr>
              <w:jc w:val="center"/>
              <w:rPr>
                <w:b w:val="1"/>
                <w:bCs w:val="1"/>
              </w:rPr>
            </w:pPr>
            <w:r w:rsidRPr="490372FA" w:rsidR="490372FA">
              <w:rPr>
                <w:b w:val="1"/>
                <w:bCs w:val="1"/>
              </w:rPr>
              <w:t>#of ADA units</w:t>
            </w:r>
          </w:p>
        </w:tc>
        <w:tc>
          <w:tcPr>
            <w:tcW w:w="2557" w:type="dxa"/>
            <w:tcMar/>
          </w:tcPr>
          <w:p w:rsidR="490372FA" w:rsidP="490372FA" w:rsidRDefault="490372FA" w14:paraId="2D5ED2D9" w14:textId="0A71D5FA">
            <w:pPr>
              <w:jc w:val="center"/>
              <w:rPr>
                <w:b w:val="1"/>
                <w:bCs w:val="1"/>
              </w:rPr>
            </w:pPr>
            <w:r w:rsidRPr="490372FA" w:rsidR="490372FA">
              <w:rPr>
                <w:b w:val="1"/>
                <w:bCs w:val="1"/>
              </w:rPr>
              <w:t>Referrals Required Amount</w:t>
            </w:r>
          </w:p>
        </w:tc>
        <w:tc>
          <w:tcPr>
            <w:tcW w:w="2208" w:type="dxa"/>
            <w:tcMar/>
          </w:tcPr>
          <w:p w:rsidR="490372FA" w:rsidP="490372FA" w:rsidRDefault="490372FA" w14:paraId="529B166B" w14:textId="56D6E552">
            <w:pPr>
              <w:jc w:val="center"/>
              <w:rPr>
                <w:b w:val="1"/>
                <w:bCs w:val="1"/>
              </w:rPr>
            </w:pPr>
            <w:r w:rsidRPr="490372FA" w:rsidR="490372FA">
              <w:rPr>
                <w:b w:val="1"/>
                <w:bCs w:val="1"/>
              </w:rPr>
              <w:t>Over-referrals</w:t>
            </w:r>
            <w:r w:rsidRPr="490372FA" w:rsidR="490372FA">
              <w:rPr>
                <w:b w:val="1"/>
                <w:bCs w:val="1"/>
              </w:rPr>
              <w:t xml:space="preserve"> Requ</w:t>
            </w:r>
            <w:r w:rsidRPr="490372FA" w:rsidR="490372FA">
              <w:rPr>
                <w:b w:val="1"/>
                <w:bCs w:val="1"/>
              </w:rPr>
              <w:t>est</w:t>
            </w:r>
            <w:r w:rsidRPr="490372FA" w:rsidR="490372FA">
              <w:rPr>
                <w:b w:val="1"/>
                <w:bCs w:val="1"/>
              </w:rPr>
              <w:t xml:space="preserve"> Amount</w:t>
            </w:r>
          </w:p>
        </w:tc>
      </w:tr>
      <w:tr w:rsidR="490372FA" w:rsidTr="490372FA" w14:paraId="7EAB14EC">
        <w:trPr>
          <w:trHeight w:val="300"/>
        </w:trPr>
        <w:tc>
          <w:tcPr>
            <w:tcW w:w="3505" w:type="dxa"/>
            <w:tcMar/>
          </w:tcPr>
          <w:p w:rsidR="490372FA" w:rsidRDefault="490372FA" w14:paraId="04421ED1" w14:textId="7D5EA78C">
            <w:r w:rsidR="490372FA">
              <w:rPr/>
              <w:t>Total</w:t>
            </w:r>
            <w:r w:rsidR="490372FA">
              <w:rPr/>
              <w:t xml:space="preserve"> </w:t>
            </w:r>
            <w:r w:rsidR="490372FA">
              <w:rPr/>
              <w:t>Number</w:t>
            </w:r>
            <w:r w:rsidR="490372FA">
              <w:rPr/>
              <w:t xml:space="preserve"> </w:t>
            </w:r>
            <w:r w:rsidR="490372FA">
              <w:rPr/>
              <w:t>of</w:t>
            </w:r>
            <w:r w:rsidR="490372FA">
              <w:rPr/>
              <w:t xml:space="preserve"> </w:t>
            </w:r>
            <w:r w:rsidRPr="490372FA" w:rsidR="490372FA">
              <w:rPr>
                <w:b w:val="1"/>
                <w:bCs w:val="1"/>
              </w:rPr>
              <w:t>0-Bedroom</w:t>
            </w:r>
            <w:r w:rsidRPr="490372FA" w:rsidR="490372FA">
              <w:rPr>
                <w:b w:val="1"/>
                <w:bCs w:val="1"/>
              </w:rPr>
              <w:t xml:space="preserve"> </w:t>
            </w:r>
            <w:r w:rsidR="490372FA">
              <w:rPr/>
              <w:t>Units</w:t>
            </w:r>
            <w:r w:rsidR="490372FA">
              <w:rPr/>
              <w:t xml:space="preserve"> </w:t>
            </w:r>
            <w:r w:rsidRPr="490372FA" w:rsidR="490372FA">
              <w:rPr>
                <w:b w:val="1"/>
                <w:bCs w:val="1"/>
              </w:rPr>
              <w:t>Studios</w:t>
            </w:r>
            <w:r w:rsidRPr="490372FA" w:rsidR="490372FA">
              <w:rPr>
                <w:b w:val="1"/>
                <w:bCs w:val="1"/>
              </w:rPr>
              <w:t xml:space="preserve"> </w:t>
            </w:r>
            <w:r w:rsidRPr="490372FA" w:rsidR="490372FA">
              <w:rPr>
                <w:b w:val="1"/>
                <w:bCs w:val="1"/>
              </w:rPr>
              <w:t>with</w:t>
            </w:r>
            <w:r w:rsidRPr="490372FA" w:rsidR="490372FA">
              <w:rPr>
                <w:b w:val="1"/>
                <w:bCs w:val="1"/>
              </w:rPr>
              <w:t xml:space="preserve"> </w:t>
            </w:r>
            <w:r w:rsidRPr="490372FA" w:rsidR="490372FA">
              <w:rPr>
                <w:b w:val="1"/>
                <w:bCs w:val="1"/>
              </w:rPr>
              <w:t>a</w:t>
            </w:r>
            <w:r w:rsidRPr="490372FA" w:rsidR="490372FA">
              <w:rPr>
                <w:b w:val="1"/>
                <w:bCs w:val="1"/>
              </w:rPr>
              <w:t xml:space="preserve"> </w:t>
            </w:r>
            <w:r w:rsidRPr="490372FA" w:rsidR="490372FA">
              <w:rPr>
                <w:b w:val="1"/>
                <w:bCs w:val="1"/>
              </w:rPr>
              <w:t>kitchen</w:t>
            </w:r>
          </w:p>
        </w:tc>
        <w:tc>
          <w:tcPr>
            <w:tcW w:w="1170" w:type="dxa"/>
            <w:tcMar/>
          </w:tcPr>
          <w:p w:rsidR="490372FA" w:rsidRDefault="490372FA" w14:paraId="19098EDA"/>
        </w:tc>
        <w:tc>
          <w:tcPr>
            <w:tcW w:w="1350" w:type="dxa"/>
            <w:tcMar/>
          </w:tcPr>
          <w:p w:rsidR="490372FA" w:rsidRDefault="490372FA" w14:paraId="5C480ED8"/>
        </w:tc>
        <w:tc>
          <w:tcPr>
            <w:tcW w:w="2557" w:type="dxa"/>
            <w:tcMar/>
          </w:tcPr>
          <w:p w:rsidR="490372FA" w:rsidRDefault="490372FA" w14:paraId="61BFE41B" w14:textId="1A05F390"/>
        </w:tc>
        <w:tc>
          <w:tcPr>
            <w:tcW w:w="2208" w:type="dxa"/>
            <w:tcMar/>
          </w:tcPr>
          <w:p w:rsidR="490372FA" w:rsidRDefault="490372FA" w14:paraId="1C1A645F"/>
        </w:tc>
      </w:tr>
      <w:tr w:rsidR="490372FA" w:rsidTr="490372FA" w14:paraId="28634922">
        <w:trPr>
          <w:trHeight w:val="300"/>
        </w:trPr>
        <w:tc>
          <w:tcPr>
            <w:tcW w:w="3505" w:type="dxa"/>
            <w:tcMar/>
          </w:tcPr>
          <w:p w:rsidR="490372FA" w:rsidRDefault="490372FA" w14:paraId="5F1137A1" w14:textId="334E8E03">
            <w:r w:rsidR="490372FA">
              <w:rPr/>
              <w:t>Total</w:t>
            </w:r>
            <w:r w:rsidR="490372FA">
              <w:rPr/>
              <w:t xml:space="preserve"> </w:t>
            </w:r>
            <w:r w:rsidR="490372FA">
              <w:rPr/>
              <w:t>Number</w:t>
            </w:r>
            <w:r w:rsidR="490372FA">
              <w:rPr/>
              <w:t xml:space="preserve"> </w:t>
            </w:r>
            <w:r w:rsidR="490372FA">
              <w:rPr/>
              <w:t>of</w:t>
            </w:r>
            <w:r w:rsidR="490372FA">
              <w:rPr/>
              <w:t xml:space="preserve"> </w:t>
            </w:r>
            <w:r w:rsidRPr="490372FA" w:rsidR="490372FA">
              <w:rPr>
                <w:b w:val="1"/>
                <w:bCs w:val="1"/>
              </w:rPr>
              <w:t>1-Bedroom</w:t>
            </w:r>
            <w:r w:rsidRPr="490372FA" w:rsidR="490372FA">
              <w:rPr>
                <w:b w:val="1"/>
                <w:bCs w:val="1"/>
              </w:rPr>
              <w:t xml:space="preserve"> </w:t>
            </w:r>
            <w:r w:rsidR="490372FA">
              <w:rPr/>
              <w:t>Units</w:t>
            </w:r>
          </w:p>
        </w:tc>
        <w:tc>
          <w:tcPr>
            <w:tcW w:w="1170" w:type="dxa"/>
            <w:tcMar/>
          </w:tcPr>
          <w:p w:rsidR="490372FA" w:rsidRDefault="490372FA" w14:paraId="52E558CB"/>
        </w:tc>
        <w:tc>
          <w:tcPr>
            <w:tcW w:w="1350" w:type="dxa"/>
            <w:tcMar/>
          </w:tcPr>
          <w:p w:rsidR="490372FA" w:rsidRDefault="490372FA" w14:paraId="710DB167"/>
        </w:tc>
        <w:tc>
          <w:tcPr>
            <w:tcW w:w="2557" w:type="dxa"/>
            <w:tcMar/>
          </w:tcPr>
          <w:p w:rsidR="490372FA" w:rsidRDefault="490372FA" w14:paraId="65C862F9" w14:textId="31E49763"/>
        </w:tc>
        <w:tc>
          <w:tcPr>
            <w:tcW w:w="2208" w:type="dxa"/>
            <w:tcMar/>
          </w:tcPr>
          <w:p w:rsidR="490372FA" w:rsidRDefault="490372FA" w14:paraId="3EABCEF5"/>
        </w:tc>
      </w:tr>
      <w:tr w:rsidR="490372FA" w:rsidTr="490372FA" w14:paraId="41DDB46B">
        <w:trPr>
          <w:trHeight w:val="300"/>
        </w:trPr>
        <w:tc>
          <w:tcPr>
            <w:tcW w:w="3505" w:type="dxa"/>
            <w:tcMar/>
          </w:tcPr>
          <w:p w:rsidR="490372FA" w:rsidRDefault="490372FA" w14:paraId="1FAD9B70" w14:textId="67AACF25">
            <w:r w:rsidR="490372FA">
              <w:rPr/>
              <w:t>Total</w:t>
            </w:r>
            <w:r w:rsidR="490372FA">
              <w:rPr/>
              <w:t xml:space="preserve"> </w:t>
            </w:r>
            <w:r w:rsidR="490372FA">
              <w:rPr/>
              <w:t>Number</w:t>
            </w:r>
            <w:r w:rsidR="490372FA">
              <w:rPr/>
              <w:t xml:space="preserve"> </w:t>
            </w:r>
            <w:r w:rsidR="490372FA">
              <w:rPr/>
              <w:t>of</w:t>
            </w:r>
            <w:r w:rsidR="490372FA">
              <w:rPr/>
              <w:t xml:space="preserve"> </w:t>
            </w:r>
            <w:r w:rsidRPr="490372FA" w:rsidR="490372FA">
              <w:rPr>
                <w:b w:val="1"/>
                <w:bCs w:val="1"/>
              </w:rPr>
              <w:t>2-Bedroom</w:t>
            </w:r>
            <w:r w:rsidRPr="490372FA" w:rsidR="490372FA">
              <w:rPr>
                <w:b w:val="1"/>
                <w:bCs w:val="1"/>
              </w:rPr>
              <w:t xml:space="preserve"> </w:t>
            </w:r>
            <w:r w:rsidR="490372FA">
              <w:rPr/>
              <w:t>Units</w:t>
            </w:r>
          </w:p>
        </w:tc>
        <w:tc>
          <w:tcPr>
            <w:tcW w:w="1170" w:type="dxa"/>
            <w:tcMar/>
          </w:tcPr>
          <w:p w:rsidR="490372FA" w:rsidRDefault="490372FA" w14:paraId="557FA40B"/>
        </w:tc>
        <w:tc>
          <w:tcPr>
            <w:tcW w:w="1350" w:type="dxa"/>
            <w:tcMar/>
          </w:tcPr>
          <w:p w:rsidR="490372FA" w:rsidRDefault="490372FA" w14:paraId="220DEC23"/>
        </w:tc>
        <w:tc>
          <w:tcPr>
            <w:tcW w:w="2557" w:type="dxa"/>
            <w:tcMar/>
          </w:tcPr>
          <w:p w:rsidR="490372FA" w:rsidRDefault="490372FA" w14:paraId="67D97311" w14:textId="25C5B991"/>
        </w:tc>
        <w:tc>
          <w:tcPr>
            <w:tcW w:w="2208" w:type="dxa"/>
            <w:tcMar/>
          </w:tcPr>
          <w:p w:rsidR="490372FA" w:rsidRDefault="490372FA" w14:paraId="60085852"/>
        </w:tc>
      </w:tr>
      <w:tr w:rsidR="490372FA" w:rsidTr="490372FA" w14:paraId="19E0BFF4">
        <w:trPr>
          <w:trHeight w:val="300"/>
        </w:trPr>
        <w:tc>
          <w:tcPr>
            <w:tcW w:w="3505" w:type="dxa"/>
            <w:tcMar/>
          </w:tcPr>
          <w:p w:rsidR="490372FA" w:rsidRDefault="490372FA" w14:paraId="5FBC03B0" w14:textId="1ED9B847">
            <w:r w:rsidR="490372FA">
              <w:rPr/>
              <w:t>Total</w:t>
            </w:r>
            <w:r w:rsidR="490372FA">
              <w:rPr/>
              <w:t xml:space="preserve"> </w:t>
            </w:r>
            <w:r w:rsidR="490372FA">
              <w:rPr/>
              <w:t>Number</w:t>
            </w:r>
            <w:r w:rsidR="490372FA">
              <w:rPr/>
              <w:t xml:space="preserve"> </w:t>
            </w:r>
            <w:r w:rsidR="490372FA">
              <w:rPr/>
              <w:t>of</w:t>
            </w:r>
            <w:r w:rsidR="490372FA">
              <w:rPr/>
              <w:t xml:space="preserve"> </w:t>
            </w:r>
            <w:r w:rsidRPr="490372FA" w:rsidR="490372FA">
              <w:rPr>
                <w:b w:val="1"/>
                <w:bCs w:val="1"/>
              </w:rPr>
              <w:t>3-Bedroom</w:t>
            </w:r>
            <w:r w:rsidRPr="490372FA" w:rsidR="490372FA">
              <w:rPr>
                <w:b w:val="1"/>
                <w:bCs w:val="1"/>
              </w:rPr>
              <w:t xml:space="preserve"> </w:t>
            </w:r>
            <w:r w:rsidR="490372FA">
              <w:rPr/>
              <w:t>Units</w:t>
            </w:r>
          </w:p>
        </w:tc>
        <w:tc>
          <w:tcPr>
            <w:tcW w:w="1170" w:type="dxa"/>
            <w:tcMar/>
          </w:tcPr>
          <w:p w:rsidR="490372FA" w:rsidRDefault="490372FA" w14:paraId="2EE51995"/>
        </w:tc>
        <w:tc>
          <w:tcPr>
            <w:tcW w:w="1350" w:type="dxa"/>
            <w:tcMar/>
          </w:tcPr>
          <w:p w:rsidR="490372FA" w:rsidRDefault="490372FA" w14:paraId="5458882C"/>
        </w:tc>
        <w:tc>
          <w:tcPr>
            <w:tcW w:w="2557" w:type="dxa"/>
            <w:tcMar/>
          </w:tcPr>
          <w:p w:rsidR="490372FA" w:rsidRDefault="490372FA" w14:paraId="52115BAB" w14:textId="3E344463"/>
        </w:tc>
        <w:tc>
          <w:tcPr>
            <w:tcW w:w="2208" w:type="dxa"/>
            <w:tcMar/>
          </w:tcPr>
          <w:p w:rsidR="490372FA" w:rsidRDefault="490372FA" w14:paraId="6ACDBEB9"/>
        </w:tc>
      </w:tr>
      <w:tr w:rsidR="490372FA" w:rsidTr="490372FA" w14:paraId="6757DE90">
        <w:trPr>
          <w:trHeight w:val="300"/>
        </w:trPr>
        <w:tc>
          <w:tcPr>
            <w:tcW w:w="3505" w:type="dxa"/>
            <w:tcMar/>
          </w:tcPr>
          <w:p w:rsidR="490372FA" w:rsidRDefault="490372FA" w14:paraId="1200F003" w14:textId="217F3C9C">
            <w:r w:rsidR="490372FA">
              <w:rPr/>
              <w:t>Total</w:t>
            </w:r>
            <w:r w:rsidR="490372FA">
              <w:rPr/>
              <w:t xml:space="preserve"> </w:t>
            </w:r>
            <w:r w:rsidR="490372FA">
              <w:rPr/>
              <w:t>Number</w:t>
            </w:r>
            <w:r w:rsidR="490372FA">
              <w:rPr/>
              <w:t xml:space="preserve"> </w:t>
            </w:r>
            <w:r w:rsidR="490372FA">
              <w:rPr/>
              <w:t>of</w:t>
            </w:r>
            <w:r w:rsidR="490372FA">
              <w:rPr/>
              <w:t xml:space="preserve"> </w:t>
            </w:r>
            <w:r w:rsidRPr="490372FA" w:rsidR="490372FA">
              <w:rPr>
                <w:b w:val="1"/>
                <w:bCs w:val="1"/>
              </w:rPr>
              <w:t>4-Bedroom</w:t>
            </w:r>
            <w:r w:rsidRPr="490372FA" w:rsidR="490372FA">
              <w:rPr>
                <w:b w:val="1"/>
                <w:bCs w:val="1"/>
              </w:rPr>
              <w:t xml:space="preserve"> </w:t>
            </w:r>
            <w:r w:rsidR="490372FA">
              <w:rPr/>
              <w:t>Units</w:t>
            </w:r>
          </w:p>
        </w:tc>
        <w:tc>
          <w:tcPr>
            <w:tcW w:w="1170" w:type="dxa"/>
            <w:tcMar/>
          </w:tcPr>
          <w:p w:rsidR="490372FA" w:rsidRDefault="490372FA" w14:paraId="0C387C1D"/>
        </w:tc>
        <w:tc>
          <w:tcPr>
            <w:tcW w:w="1350" w:type="dxa"/>
            <w:tcMar/>
          </w:tcPr>
          <w:p w:rsidR="490372FA" w:rsidRDefault="490372FA" w14:paraId="05EF745B"/>
        </w:tc>
        <w:tc>
          <w:tcPr>
            <w:tcW w:w="2557" w:type="dxa"/>
            <w:tcMar/>
          </w:tcPr>
          <w:p w:rsidR="490372FA" w:rsidRDefault="490372FA" w14:paraId="474AE264" w14:textId="3B7CCFF9"/>
        </w:tc>
        <w:tc>
          <w:tcPr>
            <w:tcW w:w="2208" w:type="dxa"/>
            <w:tcMar/>
          </w:tcPr>
          <w:p w:rsidR="490372FA" w:rsidRDefault="490372FA" w14:paraId="185E45D6"/>
        </w:tc>
      </w:tr>
      <w:tr w:rsidR="490372FA" w:rsidTr="490372FA" w14:paraId="60B23F28">
        <w:trPr>
          <w:trHeight w:val="300"/>
        </w:trPr>
        <w:tc>
          <w:tcPr>
            <w:tcW w:w="3505" w:type="dxa"/>
            <w:tcMar/>
          </w:tcPr>
          <w:p w:rsidR="490372FA" w:rsidRDefault="490372FA" w14:paraId="7AD7B56D" w14:textId="2944E4B8">
            <w:r w:rsidR="490372FA">
              <w:rPr/>
              <w:t>Total</w:t>
            </w:r>
            <w:r w:rsidR="490372FA">
              <w:rPr/>
              <w:t xml:space="preserve"> </w:t>
            </w:r>
            <w:r w:rsidR="490372FA">
              <w:rPr/>
              <w:t>Number</w:t>
            </w:r>
            <w:r w:rsidR="490372FA">
              <w:rPr/>
              <w:t xml:space="preserve"> </w:t>
            </w:r>
            <w:r w:rsidR="490372FA">
              <w:rPr/>
              <w:t>of</w:t>
            </w:r>
            <w:r w:rsidR="490372FA">
              <w:rPr/>
              <w:t xml:space="preserve"> </w:t>
            </w:r>
            <w:r w:rsidRPr="490372FA" w:rsidR="490372FA">
              <w:rPr>
                <w:b w:val="1"/>
                <w:bCs w:val="1"/>
              </w:rPr>
              <w:t>5-Bedroom</w:t>
            </w:r>
            <w:r w:rsidRPr="490372FA" w:rsidR="490372FA">
              <w:rPr>
                <w:b w:val="1"/>
                <w:bCs w:val="1"/>
              </w:rPr>
              <w:t xml:space="preserve"> </w:t>
            </w:r>
            <w:r w:rsidR="490372FA">
              <w:rPr/>
              <w:t>Units</w:t>
            </w:r>
          </w:p>
        </w:tc>
        <w:tc>
          <w:tcPr>
            <w:tcW w:w="1170" w:type="dxa"/>
            <w:tcMar/>
          </w:tcPr>
          <w:p w:rsidR="490372FA" w:rsidRDefault="490372FA" w14:paraId="7BC91158"/>
        </w:tc>
        <w:tc>
          <w:tcPr>
            <w:tcW w:w="1350" w:type="dxa"/>
            <w:tcMar/>
          </w:tcPr>
          <w:p w:rsidR="490372FA" w:rsidRDefault="490372FA" w14:paraId="2BA9952F"/>
        </w:tc>
        <w:tc>
          <w:tcPr>
            <w:tcW w:w="2557" w:type="dxa"/>
            <w:tcMar/>
          </w:tcPr>
          <w:p w:rsidR="490372FA" w:rsidRDefault="490372FA" w14:paraId="3CBE2325" w14:textId="36232387"/>
        </w:tc>
        <w:tc>
          <w:tcPr>
            <w:tcW w:w="2208" w:type="dxa"/>
            <w:tcMar/>
          </w:tcPr>
          <w:p w:rsidR="490372FA" w:rsidRDefault="490372FA" w14:paraId="36AF3CE9"/>
        </w:tc>
      </w:tr>
      <w:tr w:rsidR="490372FA" w:rsidTr="490372FA" w14:paraId="0A2AA733">
        <w:trPr>
          <w:trHeight w:val="300"/>
        </w:trPr>
        <w:tc>
          <w:tcPr>
            <w:tcW w:w="3505" w:type="dxa"/>
            <w:tcMar/>
          </w:tcPr>
          <w:p w:rsidR="490372FA" w:rsidP="490372FA" w:rsidRDefault="490372FA" w14:paraId="64DC6D2E" w14:textId="53073B96">
            <w:pPr>
              <w:rPr>
                <w:b w:val="1"/>
                <w:bCs w:val="1"/>
              </w:rPr>
            </w:pPr>
            <w:r w:rsidR="490372FA">
              <w:rPr/>
              <w:t>Total</w:t>
            </w:r>
            <w:r w:rsidR="490372FA">
              <w:rPr/>
              <w:t xml:space="preserve"> </w:t>
            </w:r>
            <w:r w:rsidR="490372FA">
              <w:rPr/>
              <w:t>Number</w:t>
            </w:r>
            <w:r w:rsidR="490372FA">
              <w:rPr/>
              <w:t xml:space="preserve"> </w:t>
            </w:r>
            <w:r w:rsidR="490372FA">
              <w:rPr/>
              <w:t>of</w:t>
            </w:r>
            <w:r w:rsidR="490372FA">
              <w:rPr/>
              <w:t xml:space="preserve"> </w:t>
            </w:r>
            <w:r w:rsidRPr="490372FA" w:rsidR="490372FA">
              <w:rPr>
                <w:b w:val="1"/>
                <w:bCs w:val="1"/>
              </w:rPr>
              <w:t>0-Bedroom</w:t>
            </w:r>
            <w:r w:rsidRPr="490372FA" w:rsidR="490372FA">
              <w:rPr>
                <w:b w:val="1"/>
                <w:bCs w:val="1"/>
              </w:rPr>
              <w:t xml:space="preserve"> </w:t>
            </w:r>
            <w:r w:rsidR="490372FA">
              <w:rPr/>
              <w:t>Units</w:t>
            </w:r>
            <w:r w:rsidR="490372FA">
              <w:rPr/>
              <w:t xml:space="preserve"> </w:t>
            </w:r>
            <w:r w:rsidRPr="490372FA" w:rsidR="490372FA">
              <w:rPr>
                <w:b w:val="1"/>
                <w:bCs w:val="1"/>
              </w:rPr>
              <w:t>Studios</w:t>
            </w:r>
            <w:r w:rsidRPr="490372FA" w:rsidR="490372FA">
              <w:rPr>
                <w:b w:val="1"/>
                <w:bCs w:val="1"/>
              </w:rPr>
              <w:t xml:space="preserve"> </w:t>
            </w:r>
            <w:r w:rsidRPr="490372FA" w:rsidR="490372FA">
              <w:rPr>
                <w:b w:val="1"/>
                <w:bCs w:val="1"/>
              </w:rPr>
              <w:t>with</w:t>
            </w:r>
            <w:r w:rsidRPr="490372FA" w:rsidR="490372FA">
              <w:rPr>
                <w:b w:val="1"/>
                <w:bCs w:val="1"/>
              </w:rPr>
              <w:t xml:space="preserve"> </w:t>
            </w:r>
            <w:r w:rsidRPr="490372FA" w:rsidR="490372FA">
              <w:rPr>
                <w:b w:val="1"/>
                <w:bCs w:val="1"/>
              </w:rPr>
              <w:t>a</w:t>
            </w:r>
            <w:r w:rsidRPr="490372FA" w:rsidR="490372FA">
              <w:rPr>
                <w:b w:val="1"/>
                <w:bCs w:val="1"/>
              </w:rPr>
              <w:t xml:space="preserve"> </w:t>
            </w:r>
            <w:r w:rsidRPr="490372FA" w:rsidR="490372FA">
              <w:rPr>
                <w:b w:val="1"/>
                <w:bCs w:val="1"/>
              </w:rPr>
              <w:t>kitchen</w:t>
            </w:r>
          </w:p>
        </w:tc>
        <w:tc>
          <w:tcPr>
            <w:tcW w:w="1170" w:type="dxa"/>
            <w:tcMar/>
          </w:tcPr>
          <w:p w:rsidR="490372FA" w:rsidRDefault="490372FA" w14:paraId="4C8A47D7"/>
        </w:tc>
        <w:tc>
          <w:tcPr>
            <w:tcW w:w="1350" w:type="dxa"/>
            <w:tcMar/>
          </w:tcPr>
          <w:p w:rsidR="490372FA" w:rsidRDefault="490372FA" w14:paraId="3A18E2B9"/>
        </w:tc>
        <w:tc>
          <w:tcPr>
            <w:tcW w:w="2557" w:type="dxa"/>
            <w:tcMar/>
          </w:tcPr>
          <w:p w:rsidR="490372FA" w:rsidRDefault="490372FA" w14:paraId="7CED935E" w14:textId="6E2B33AF"/>
        </w:tc>
        <w:tc>
          <w:tcPr>
            <w:tcW w:w="2208" w:type="dxa"/>
            <w:tcMar/>
          </w:tcPr>
          <w:p w:rsidR="490372FA" w:rsidRDefault="490372FA" w14:paraId="17E7CBC1"/>
        </w:tc>
      </w:tr>
    </w:tbl>
    <w:p w:rsidR="490372FA" w:rsidP="490372FA" w:rsidRDefault="490372FA" w14:paraId="0B2360A3" w14:textId="6893E1C6">
      <w:pPr>
        <w:pStyle w:val="Normal"/>
        <w:spacing w:before="0" w:beforeAutospacing="off" w:after="0" w:afterAutospacing="off"/>
        <w:rPr>
          <w:rStyle w:val="ListParagraph"/>
          <w:rFonts w:ascii="Aptos" w:hAnsi="Aptos" w:eastAsia="Aptos" w:cs="Aptos"/>
          <w:noProof w:val="0"/>
          <w:sz w:val="22"/>
          <w:szCs w:val="22"/>
          <w:lang w:val="en-US"/>
        </w:rPr>
      </w:pPr>
    </w:p>
    <w:p w:rsidR="6EB940B0" w:rsidP="490372FA" w:rsidRDefault="6EB940B0" w14:paraId="3810439C" w14:textId="5DEF144C">
      <w:pPr>
        <w:pStyle w:val="Heading3"/>
        <w:jc w:val="center"/>
      </w:pPr>
      <w:r w:rsidR="6EB940B0">
        <w:rPr/>
        <w:t>BHS Unit Break Down</w:t>
      </w:r>
    </w:p>
    <w:p w:rsidR="6EB940B0" w:rsidP="490372FA" w:rsidRDefault="6EB940B0" w14:paraId="6F9DD01E">
      <w:pPr>
        <w:spacing w:line="240" w:lineRule="auto"/>
      </w:pPr>
      <w:r w:rsidR="6EB940B0">
        <w:rPr/>
        <w:t>Total Unit Allocation:</w:t>
      </w:r>
    </w:p>
    <w:p w:rsidR="6EB940B0" w:rsidP="490372FA" w:rsidRDefault="6EB940B0" w14:paraId="17E2C494" w14:textId="573B8FD0">
      <w:pPr>
        <w:spacing w:line="240" w:lineRule="auto"/>
      </w:pPr>
      <w:r w:rsidR="6EB940B0">
        <w:rPr/>
        <w:t xml:space="preserve">Total </w:t>
      </w:r>
      <w:r w:rsidRPr="490372FA" w:rsidR="6EB940B0">
        <w:rPr>
          <w:b w:val="1"/>
          <w:bCs w:val="1"/>
        </w:rPr>
        <w:t xml:space="preserve">Chronic Homeless </w:t>
      </w:r>
      <w:r w:rsidRPr="490372FA" w:rsidR="6EB940B0">
        <w:rPr>
          <w:b w:val="1"/>
          <w:bCs w:val="1"/>
        </w:rPr>
        <w:t>unit</w:t>
      </w:r>
      <w:r w:rsidR="6EB940B0">
        <w:rPr/>
        <w:t xml:space="preserve"> Amount:</w:t>
      </w:r>
    </w:p>
    <w:p w:rsidR="6EB940B0" w:rsidP="490372FA" w:rsidRDefault="6EB940B0" w14:paraId="3E9C8273" w14:textId="5ACF55B8">
      <w:pPr>
        <w:spacing w:line="240" w:lineRule="auto"/>
      </w:pPr>
      <w:r w:rsidR="6EB940B0">
        <w:rPr/>
        <w:t xml:space="preserve">Total </w:t>
      </w:r>
      <w:r w:rsidRPr="490372FA" w:rsidR="6EB940B0">
        <w:rPr>
          <w:b w:val="1"/>
          <w:bCs w:val="1"/>
        </w:rPr>
        <w:t xml:space="preserve">Homeless unit </w:t>
      </w:r>
      <w:r w:rsidR="6EB940B0">
        <w:rPr/>
        <w:t>Amount:</w:t>
      </w:r>
    </w:p>
    <w:p w:rsidR="6EB940B0" w:rsidP="490372FA" w:rsidRDefault="6EB940B0" w14:paraId="24D445AB" w14:textId="761CEB53">
      <w:pPr>
        <w:spacing w:line="240" w:lineRule="auto"/>
      </w:pPr>
      <w:r w:rsidR="6EB940B0">
        <w:rPr/>
        <w:t xml:space="preserve">Total </w:t>
      </w:r>
      <w:r w:rsidRPr="490372FA" w:rsidR="6EB940B0">
        <w:rPr>
          <w:b w:val="1"/>
          <w:bCs w:val="1"/>
        </w:rPr>
        <w:t>At-Risk of homeless unit</w:t>
      </w:r>
      <w:r w:rsidR="6EB940B0">
        <w:rPr/>
        <w:t xml:space="preserve"> Amount:</w:t>
      </w:r>
    </w:p>
    <w:tbl>
      <w:tblPr>
        <w:tblStyle w:val="TableGrid"/>
        <w:tblW w:w="0" w:type="auto"/>
        <w:tblLook w:val="04A0" w:firstRow="1" w:lastRow="0" w:firstColumn="1" w:lastColumn="0" w:noHBand="0" w:noVBand="1"/>
      </w:tblPr>
      <w:tblGrid>
        <w:gridCol w:w="3415"/>
        <w:gridCol w:w="1260"/>
        <w:gridCol w:w="1170"/>
        <w:gridCol w:w="2737"/>
        <w:gridCol w:w="2208"/>
      </w:tblGrid>
      <w:tr w:rsidR="490372FA" w:rsidTr="490372FA" w14:paraId="1059F96C">
        <w:trPr>
          <w:trHeight w:val="300"/>
        </w:trPr>
        <w:tc>
          <w:tcPr>
            <w:tcW w:w="3415" w:type="dxa"/>
            <w:tcMar/>
          </w:tcPr>
          <w:p w:rsidR="490372FA" w:rsidP="490372FA" w:rsidRDefault="490372FA" w14:paraId="6E2B3DB7">
            <w:pPr>
              <w:jc w:val="center"/>
              <w:rPr>
                <w:b w:val="1"/>
                <w:bCs w:val="1"/>
              </w:rPr>
            </w:pPr>
            <w:r w:rsidRPr="490372FA" w:rsidR="490372FA">
              <w:rPr>
                <w:b w:val="1"/>
                <w:bCs w:val="1"/>
              </w:rPr>
              <w:t>Unit Type</w:t>
            </w:r>
          </w:p>
        </w:tc>
        <w:tc>
          <w:tcPr>
            <w:tcW w:w="1260" w:type="dxa"/>
            <w:tcMar/>
          </w:tcPr>
          <w:p w:rsidR="490372FA" w:rsidP="490372FA" w:rsidRDefault="490372FA" w14:paraId="0254F630">
            <w:pPr>
              <w:jc w:val="center"/>
              <w:rPr>
                <w:b w:val="1"/>
                <w:bCs w:val="1"/>
              </w:rPr>
            </w:pPr>
            <w:r w:rsidRPr="490372FA" w:rsidR="490372FA">
              <w:rPr>
                <w:b w:val="1"/>
                <w:bCs w:val="1"/>
              </w:rPr>
              <w:t>AMI (%)</w:t>
            </w:r>
          </w:p>
        </w:tc>
        <w:tc>
          <w:tcPr>
            <w:tcW w:w="1170" w:type="dxa"/>
            <w:tcMar/>
          </w:tcPr>
          <w:p w:rsidR="490372FA" w:rsidP="490372FA" w:rsidRDefault="490372FA" w14:paraId="5E35B688" w14:textId="25F3702E">
            <w:pPr>
              <w:jc w:val="center"/>
              <w:rPr>
                <w:b w:val="1"/>
                <w:bCs w:val="1"/>
              </w:rPr>
            </w:pPr>
            <w:r w:rsidRPr="490372FA" w:rsidR="490372FA">
              <w:rPr>
                <w:b w:val="1"/>
                <w:bCs w:val="1"/>
              </w:rPr>
              <w:t>#of ADA units</w:t>
            </w:r>
          </w:p>
        </w:tc>
        <w:tc>
          <w:tcPr>
            <w:tcW w:w="2737" w:type="dxa"/>
            <w:tcMar/>
          </w:tcPr>
          <w:p w:rsidR="490372FA" w:rsidP="490372FA" w:rsidRDefault="490372FA" w14:paraId="41F9C1D3" w14:textId="0C5C08C3">
            <w:pPr>
              <w:jc w:val="center"/>
              <w:rPr>
                <w:b w:val="1"/>
                <w:bCs w:val="1"/>
              </w:rPr>
            </w:pPr>
            <w:r w:rsidRPr="490372FA" w:rsidR="490372FA">
              <w:rPr>
                <w:b w:val="1"/>
                <w:bCs w:val="1"/>
              </w:rPr>
              <w:t>Referrals Required Amount</w:t>
            </w:r>
          </w:p>
        </w:tc>
        <w:tc>
          <w:tcPr>
            <w:tcW w:w="2208" w:type="dxa"/>
            <w:tcMar/>
          </w:tcPr>
          <w:p w:rsidR="490372FA" w:rsidP="490372FA" w:rsidRDefault="490372FA" w14:paraId="059E2B0B">
            <w:pPr>
              <w:jc w:val="center"/>
              <w:rPr>
                <w:b w:val="1"/>
                <w:bCs w:val="1"/>
              </w:rPr>
            </w:pPr>
            <w:r w:rsidRPr="490372FA" w:rsidR="490372FA">
              <w:rPr>
                <w:b w:val="1"/>
                <w:bCs w:val="1"/>
              </w:rPr>
              <w:t>Over-referrals Request Amount</w:t>
            </w:r>
          </w:p>
        </w:tc>
      </w:tr>
      <w:tr w:rsidR="490372FA" w:rsidTr="490372FA" w14:paraId="56019843">
        <w:trPr>
          <w:trHeight w:val="300"/>
        </w:trPr>
        <w:tc>
          <w:tcPr>
            <w:tcW w:w="3415" w:type="dxa"/>
            <w:tcMar/>
          </w:tcPr>
          <w:p w:rsidR="490372FA" w:rsidRDefault="490372FA" w14:paraId="33579FCB">
            <w:r w:rsidR="490372FA">
              <w:rPr/>
              <w:t>Total</w:t>
            </w:r>
            <w:r w:rsidR="490372FA">
              <w:rPr/>
              <w:t xml:space="preserve"> </w:t>
            </w:r>
            <w:r w:rsidR="490372FA">
              <w:rPr/>
              <w:t>Number</w:t>
            </w:r>
            <w:r w:rsidR="490372FA">
              <w:rPr/>
              <w:t xml:space="preserve"> </w:t>
            </w:r>
            <w:r w:rsidR="490372FA">
              <w:rPr/>
              <w:t>of</w:t>
            </w:r>
            <w:r w:rsidR="490372FA">
              <w:rPr/>
              <w:t xml:space="preserve"> </w:t>
            </w:r>
            <w:r w:rsidRPr="490372FA" w:rsidR="490372FA">
              <w:rPr>
                <w:b w:val="1"/>
                <w:bCs w:val="1"/>
              </w:rPr>
              <w:t>0-Bedroom</w:t>
            </w:r>
            <w:r w:rsidRPr="490372FA" w:rsidR="490372FA">
              <w:rPr>
                <w:b w:val="1"/>
                <w:bCs w:val="1"/>
              </w:rPr>
              <w:t xml:space="preserve"> </w:t>
            </w:r>
            <w:r w:rsidR="490372FA">
              <w:rPr/>
              <w:t>Units</w:t>
            </w:r>
            <w:r w:rsidR="490372FA">
              <w:rPr/>
              <w:t xml:space="preserve"> </w:t>
            </w:r>
            <w:r w:rsidRPr="490372FA" w:rsidR="490372FA">
              <w:rPr>
                <w:b w:val="1"/>
                <w:bCs w:val="1"/>
              </w:rPr>
              <w:t>Studios</w:t>
            </w:r>
            <w:r w:rsidRPr="490372FA" w:rsidR="490372FA">
              <w:rPr>
                <w:b w:val="1"/>
                <w:bCs w:val="1"/>
              </w:rPr>
              <w:t xml:space="preserve"> </w:t>
            </w:r>
            <w:r w:rsidRPr="490372FA" w:rsidR="490372FA">
              <w:rPr>
                <w:b w:val="1"/>
                <w:bCs w:val="1"/>
              </w:rPr>
              <w:t>with</w:t>
            </w:r>
            <w:r w:rsidRPr="490372FA" w:rsidR="490372FA">
              <w:rPr>
                <w:b w:val="1"/>
                <w:bCs w:val="1"/>
              </w:rPr>
              <w:t xml:space="preserve"> </w:t>
            </w:r>
            <w:r w:rsidRPr="490372FA" w:rsidR="490372FA">
              <w:rPr>
                <w:b w:val="1"/>
                <w:bCs w:val="1"/>
              </w:rPr>
              <w:t>a</w:t>
            </w:r>
            <w:r w:rsidRPr="490372FA" w:rsidR="490372FA">
              <w:rPr>
                <w:b w:val="1"/>
                <w:bCs w:val="1"/>
              </w:rPr>
              <w:t xml:space="preserve"> </w:t>
            </w:r>
            <w:r w:rsidRPr="490372FA" w:rsidR="490372FA">
              <w:rPr>
                <w:b w:val="1"/>
                <w:bCs w:val="1"/>
              </w:rPr>
              <w:t>kitchen</w:t>
            </w:r>
          </w:p>
        </w:tc>
        <w:tc>
          <w:tcPr>
            <w:tcW w:w="1260" w:type="dxa"/>
            <w:tcMar/>
          </w:tcPr>
          <w:p w:rsidR="490372FA" w:rsidRDefault="490372FA" w14:paraId="2EE4F999"/>
        </w:tc>
        <w:tc>
          <w:tcPr>
            <w:tcW w:w="1170" w:type="dxa"/>
            <w:tcMar/>
          </w:tcPr>
          <w:p w:rsidR="490372FA" w:rsidRDefault="490372FA" w14:paraId="59C2FFD7"/>
        </w:tc>
        <w:tc>
          <w:tcPr>
            <w:tcW w:w="2737" w:type="dxa"/>
            <w:tcMar/>
          </w:tcPr>
          <w:p w:rsidR="490372FA" w:rsidRDefault="490372FA" w14:paraId="2ED5E9BE" w14:textId="500A5EA8"/>
        </w:tc>
        <w:tc>
          <w:tcPr>
            <w:tcW w:w="2208" w:type="dxa"/>
            <w:tcMar/>
          </w:tcPr>
          <w:p w:rsidR="490372FA" w:rsidRDefault="490372FA" w14:paraId="3826417D"/>
        </w:tc>
      </w:tr>
      <w:tr w:rsidR="490372FA" w:rsidTr="490372FA" w14:paraId="6585F9B8">
        <w:trPr>
          <w:trHeight w:val="300"/>
        </w:trPr>
        <w:tc>
          <w:tcPr>
            <w:tcW w:w="3415" w:type="dxa"/>
            <w:tcMar/>
          </w:tcPr>
          <w:p w:rsidR="490372FA" w:rsidRDefault="490372FA" w14:paraId="70DEE16D">
            <w:r w:rsidR="490372FA">
              <w:rPr/>
              <w:t>Total</w:t>
            </w:r>
            <w:r w:rsidR="490372FA">
              <w:rPr/>
              <w:t xml:space="preserve"> </w:t>
            </w:r>
            <w:r w:rsidR="490372FA">
              <w:rPr/>
              <w:t>Number</w:t>
            </w:r>
            <w:r w:rsidR="490372FA">
              <w:rPr/>
              <w:t xml:space="preserve"> </w:t>
            </w:r>
            <w:r w:rsidR="490372FA">
              <w:rPr/>
              <w:t>of</w:t>
            </w:r>
            <w:r w:rsidR="490372FA">
              <w:rPr/>
              <w:t xml:space="preserve"> </w:t>
            </w:r>
            <w:r w:rsidRPr="490372FA" w:rsidR="490372FA">
              <w:rPr>
                <w:b w:val="1"/>
                <w:bCs w:val="1"/>
              </w:rPr>
              <w:t>1-Bedroom</w:t>
            </w:r>
            <w:r w:rsidRPr="490372FA" w:rsidR="490372FA">
              <w:rPr>
                <w:b w:val="1"/>
                <w:bCs w:val="1"/>
              </w:rPr>
              <w:t xml:space="preserve"> </w:t>
            </w:r>
            <w:r w:rsidR="490372FA">
              <w:rPr/>
              <w:t>Units</w:t>
            </w:r>
          </w:p>
        </w:tc>
        <w:tc>
          <w:tcPr>
            <w:tcW w:w="1260" w:type="dxa"/>
            <w:tcMar/>
          </w:tcPr>
          <w:p w:rsidR="490372FA" w:rsidRDefault="490372FA" w14:paraId="70509F68"/>
        </w:tc>
        <w:tc>
          <w:tcPr>
            <w:tcW w:w="1170" w:type="dxa"/>
            <w:tcMar/>
          </w:tcPr>
          <w:p w:rsidR="490372FA" w:rsidRDefault="490372FA" w14:paraId="44742A93"/>
        </w:tc>
        <w:tc>
          <w:tcPr>
            <w:tcW w:w="2737" w:type="dxa"/>
            <w:tcMar/>
          </w:tcPr>
          <w:p w:rsidR="490372FA" w:rsidRDefault="490372FA" w14:paraId="2150A08B" w14:textId="41EA3077"/>
        </w:tc>
        <w:tc>
          <w:tcPr>
            <w:tcW w:w="2208" w:type="dxa"/>
            <w:tcMar/>
          </w:tcPr>
          <w:p w:rsidR="490372FA" w:rsidRDefault="490372FA" w14:paraId="0C32CD4A"/>
        </w:tc>
      </w:tr>
      <w:tr w:rsidR="490372FA" w:rsidTr="490372FA" w14:paraId="116297AF">
        <w:trPr>
          <w:trHeight w:val="300"/>
        </w:trPr>
        <w:tc>
          <w:tcPr>
            <w:tcW w:w="3415" w:type="dxa"/>
            <w:tcMar/>
          </w:tcPr>
          <w:p w:rsidR="490372FA" w:rsidRDefault="490372FA" w14:paraId="15A46379">
            <w:r w:rsidR="490372FA">
              <w:rPr/>
              <w:t>Total</w:t>
            </w:r>
            <w:r w:rsidR="490372FA">
              <w:rPr/>
              <w:t xml:space="preserve"> </w:t>
            </w:r>
            <w:r w:rsidR="490372FA">
              <w:rPr/>
              <w:t>Number</w:t>
            </w:r>
            <w:r w:rsidR="490372FA">
              <w:rPr/>
              <w:t xml:space="preserve"> </w:t>
            </w:r>
            <w:r w:rsidR="490372FA">
              <w:rPr/>
              <w:t>of</w:t>
            </w:r>
            <w:r w:rsidR="490372FA">
              <w:rPr/>
              <w:t xml:space="preserve"> </w:t>
            </w:r>
            <w:r w:rsidRPr="490372FA" w:rsidR="490372FA">
              <w:rPr>
                <w:b w:val="1"/>
                <w:bCs w:val="1"/>
              </w:rPr>
              <w:t>2-Bedroom</w:t>
            </w:r>
            <w:r w:rsidRPr="490372FA" w:rsidR="490372FA">
              <w:rPr>
                <w:b w:val="1"/>
                <w:bCs w:val="1"/>
              </w:rPr>
              <w:t xml:space="preserve"> </w:t>
            </w:r>
            <w:r w:rsidR="490372FA">
              <w:rPr/>
              <w:t>Units</w:t>
            </w:r>
          </w:p>
        </w:tc>
        <w:tc>
          <w:tcPr>
            <w:tcW w:w="1260" w:type="dxa"/>
            <w:tcMar/>
          </w:tcPr>
          <w:p w:rsidR="490372FA" w:rsidRDefault="490372FA" w14:paraId="3A55FC46"/>
        </w:tc>
        <w:tc>
          <w:tcPr>
            <w:tcW w:w="1170" w:type="dxa"/>
            <w:tcMar/>
          </w:tcPr>
          <w:p w:rsidR="490372FA" w:rsidRDefault="490372FA" w14:paraId="408FD91C"/>
        </w:tc>
        <w:tc>
          <w:tcPr>
            <w:tcW w:w="2737" w:type="dxa"/>
            <w:tcMar/>
          </w:tcPr>
          <w:p w:rsidR="490372FA" w:rsidRDefault="490372FA" w14:paraId="71EC6055" w14:textId="7714C303"/>
        </w:tc>
        <w:tc>
          <w:tcPr>
            <w:tcW w:w="2208" w:type="dxa"/>
            <w:tcMar/>
          </w:tcPr>
          <w:p w:rsidR="490372FA" w:rsidRDefault="490372FA" w14:paraId="221CBAA9"/>
        </w:tc>
      </w:tr>
      <w:tr w:rsidR="490372FA" w:rsidTr="490372FA" w14:paraId="7333DF8D">
        <w:trPr>
          <w:trHeight w:val="300"/>
        </w:trPr>
        <w:tc>
          <w:tcPr>
            <w:tcW w:w="3415" w:type="dxa"/>
            <w:tcMar/>
          </w:tcPr>
          <w:p w:rsidR="490372FA" w:rsidRDefault="490372FA" w14:paraId="728863E7">
            <w:r w:rsidR="490372FA">
              <w:rPr/>
              <w:t>Total</w:t>
            </w:r>
            <w:r w:rsidR="490372FA">
              <w:rPr/>
              <w:t xml:space="preserve"> </w:t>
            </w:r>
            <w:r w:rsidR="490372FA">
              <w:rPr/>
              <w:t>Number</w:t>
            </w:r>
            <w:r w:rsidR="490372FA">
              <w:rPr/>
              <w:t xml:space="preserve"> </w:t>
            </w:r>
            <w:r w:rsidR="490372FA">
              <w:rPr/>
              <w:t>of</w:t>
            </w:r>
            <w:r w:rsidR="490372FA">
              <w:rPr/>
              <w:t xml:space="preserve"> </w:t>
            </w:r>
            <w:r w:rsidRPr="490372FA" w:rsidR="490372FA">
              <w:rPr>
                <w:b w:val="1"/>
                <w:bCs w:val="1"/>
              </w:rPr>
              <w:t>3-Bedroom</w:t>
            </w:r>
            <w:r w:rsidRPr="490372FA" w:rsidR="490372FA">
              <w:rPr>
                <w:b w:val="1"/>
                <w:bCs w:val="1"/>
              </w:rPr>
              <w:t xml:space="preserve"> </w:t>
            </w:r>
            <w:r w:rsidR="490372FA">
              <w:rPr/>
              <w:t>Units</w:t>
            </w:r>
          </w:p>
        </w:tc>
        <w:tc>
          <w:tcPr>
            <w:tcW w:w="1260" w:type="dxa"/>
            <w:tcMar/>
          </w:tcPr>
          <w:p w:rsidR="490372FA" w:rsidRDefault="490372FA" w14:paraId="61CF886D"/>
        </w:tc>
        <w:tc>
          <w:tcPr>
            <w:tcW w:w="1170" w:type="dxa"/>
            <w:tcMar/>
          </w:tcPr>
          <w:p w:rsidR="490372FA" w:rsidRDefault="490372FA" w14:paraId="4BB410CC"/>
        </w:tc>
        <w:tc>
          <w:tcPr>
            <w:tcW w:w="2737" w:type="dxa"/>
            <w:tcMar/>
          </w:tcPr>
          <w:p w:rsidR="490372FA" w:rsidRDefault="490372FA" w14:paraId="613D8C52" w14:textId="3ECC8B82"/>
        </w:tc>
        <w:tc>
          <w:tcPr>
            <w:tcW w:w="2208" w:type="dxa"/>
            <w:tcMar/>
          </w:tcPr>
          <w:p w:rsidR="490372FA" w:rsidRDefault="490372FA" w14:paraId="67C2D6B2"/>
        </w:tc>
      </w:tr>
      <w:tr w:rsidR="490372FA" w:rsidTr="490372FA" w14:paraId="4A871001">
        <w:trPr>
          <w:trHeight w:val="300"/>
        </w:trPr>
        <w:tc>
          <w:tcPr>
            <w:tcW w:w="3415" w:type="dxa"/>
            <w:tcMar/>
          </w:tcPr>
          <w:p w:rsidR="490372FA" w:rsidRDefault="490372FA" w14:paraId="43AE4499">
            <w:r w:rsidR="490372FA">
              <w:rPr/>
              <w:t>Total</w:t>
            </w:r>
            <w:r w:rsidR="490372FA">
              <w:rPr/>
              <w:t xml:space="preserve"> </w:t>
            </w:r>
            <w:r w:rsidR="490372FA">
              <w:rPr/>
              <w:t>Number</w:t>
            </w:r>
            <w:r w:rsidR="490372FA">
              <w:rPr/>
              <w:t xml:space="preserve"> </w:t>
            </w:r>
            <w:r w:rsidR="490372FA">
              <w:rPr/>
              <w:t>of</w:t>
            </w:r>
            <w:r w:rsidR="490372FA">
              <w:rPr/>
              <w:t xml:space="preserve"> </w:t>
            </w:r>
            <w:r w:rsidRPr="490372FA" w:rsidR="490372FA">
              <w:rPr>
                <w:b w:val="1"/>
                <w:bCs w:val="1"/>
              </w:rPr>
              <w:t>4-Bedroom</w:t>
            </w:r>
            <w:r w:rsidRPr="490372FA" w:rsidR="490372FA">
              <w:rPr>
                <w:b w:val="1"/>
                <w:bCs w:val="1"/>
              </w:rPr>
              <w:t xml:space="preserve"> </w:t>
            </w:r>
            <w:r w:rsidR="490372FA">
              <w:rPr/>
              <w:t>Units</w:t>
            </w:r>
          </w:p>
        </w:tc>
        <w:tc>
          <w:tcPr>
            <w:tcW w:w="1260" w:type="dxa"/>
            <w:tcMar/>
          </w:tcPr>
          <w:p w:rsidR="490372FA" w:rsidRDefault="490372FA" w14:paraId="40CB12A1"/>
        </w:tc>
        <w:tc>
          <w:tcPr>
            <w:tcW w:w="1170" w:type="dxa"/>
            <w:tcMar/>
          </w:tcPr>
          <w:p w:rsidR="490372FA" w:rsidRDefault="490372FA" w14:paraId="0FFD032E"/>
        </w:tc>
        <w:tc>
          <w:tcPr>
            <w:tcW w:w="2737" w:type="dxa"/>
            <w:tcMar/>
          </w:tcPr>
          <w:p w:rsidR="490372FA" w:rsidRDefault="490372FA" w14:paraId="04EE219B" w14:textId="471D7370"/>
        </w:tc>
        <w:tc>
          <w:tcPr>
            <w:tcW w:w="2208" w:type="dxa"/>
            <w:tcMar/>
          </w:tcPr>
          <w:p w:rsidR="490372FA" w:rsidRDefault="490372FA" w14:paraId="583E0834"/>
        </w:tc>
      </w:tr>
      <w:tr w:rsidR="490372FA" w:rsidTr="490372FA" w14:paraId="7181799B">
        <w:trPr>
          <w:trHeight w:val="300"/>
        </w:trPr>
        <w:tc>
          <w:tcPr>
            <w:tcW w:w="3415" w:type="dxa"/>
            <w:tcMar/>
          </w:tcPr>
          <w:p w:rsidR="490372FA" w:rsidRDefault="490372FA" w14:paraId="71ED7ECD">
            <w:r w:rsidR="490372FA">
              <w:rPr/>
              <w:t>Total</w:t>
            </w:r>
            <w:r w:rsidR="490372FA">
              <w:rPr/>
              <w:t xml:space="preserve"> </w:t>
            </w:r>
            <w:r w:rsidR="490372FA">
              <w:rPr/>
              <w:t>Number</w:t>
            </w:r>
            <w:r w:rsidR="490372FA">
              <w:rPr/>
              <w:t xml:space="preserve"> </w:t>
            </w:r>
            <w:r w:rsidR="490372FA">
              <w:rPr/>
              <w:t>of</w:t>
            </w:r>
            <w:r w:rsidR="490372FA">
              <w:rPr/>
              <w:t xml:space="preserve"> </w:t>
            </w:r>
            <w:r w:rsidRPr="490372FA" w:rsidR="490372FA">
              <w:rPr>
                <w:b w:val="1"/>
                <w:bCs w:val="1"/>
              </w:rPr>
              <w:t>5-Bedroom</w:t>
            </w:r>
            <w:r w:rsidRPr="490372FA" w:rsidR="490372FA">
              <w:rPr>
                <w:b w:val="1"/>
                <w:bCs w:val="1"/>
              </w:rPr>
              <w:t xml:space="preserve"> </w:t>
            </w:r>
            <w:r w:rsidR="490372FA">
              <w:rPr/>
              <w:t>Units</w:t>
            </w:r>
          </w:p>
        </w:tc>
        <w:tc>
          <w:tcPr>
            <w:tcW w:w="1260" w:type="dxa"/>
            <w:tcMar/>
          </w:tcPr>
          <w:p w:rsidR="490372FA" w:rsidRDefault="490372FA" w14:paraId="37A3436D"/>
        </w:tc>
        <w:tc>
          <w:tcPr>
            <w:tcW w:w="1170" w:type="dxa"/>
            <w:tcMar/>
          </w:tcPr>
          <w:p w:rsidR="490372FA" w:rsidRDefault="490372FA" w14:paraId="22F494E2"/>
        </w:tc>
        <w:tc>
          <w:tcPr>
            <w:tcW w:w="2737" w:type="dxa"/>
            <w:tcMar/>
          </w:tcPr>
          <w:p w:rsidR="490372FA" w:rsidRDefault="490372FA" w14:paraId="30D98BEB" w14:textId="39A70C5B"/>
        </w:tc>
        <w:tc>
          <w:tcPr>
            <w:tcW w:w="2208" w:type="dxa"/>
            <w:tcMar/>
          </w:tcPr>
          <w:p w:rsidR="490372FA" w:rsidRDefault="490372FA" w14:paraId="03FE5689"/>
        </w:tc>
      </w:tr>
      <w:tr w:rsidR="490372FA" w:rsidTr="490372FA" w14:paraId="3F118789">
        <w:trPr>
          <w:trHeight w:val="300"/>
        </w:trPr>
        <w:tc>
          <w:tcPr>
            <w:tcW w:w="3415" w:type="dxa"/>
            <w:tcMar/>
          </w:tcPr>
          <w:p w:rsidR="490372FA" w:rsidP="490372FA" w:rsidRDefault="490372FA" w14:paraId="102F5E3D">
            <w:pPr>
              <w:rPr>
                <w:b w:val="1"/>
                <w:bCs w:val="1"/>
              </w:rPr>
            </w:pPr>
            <w:r w:rsidR="490372FA">
              <w:rPr/>
              <w:t>Total</w:t>
            </w:r>
            <w:r w:rsidR="490372FA">
              <w:rPr/>
              <w:t xml:space="preserve"> </w:t>
            </w:r>
            <w:r w:rsidR="490372FA">
              <w:rPr/>
              <w:t>Number</w:t>
            </w:r>
            <w:r w:rsidR="490372FA">
              <w:rPr/>
              <w:t xml:space="preserve"> </w:t>
            </w:r>
            <w:r w:rsidR="490372FA">
              <w:rPr/>
              <w:t>of</w:t>
            </w:r>
            <w:r w:rsidR="490372FA">
              <w:rPr/>
              <w:t xml:space="preserve"> </w:t>
            </w:r>
            <w:r w:rsidRPr="490372FA" w:rsidR="490372FA">
              <w:rPr>
                <w:b w:val="1"/>
                <w:bCs w:val="1"/>
              </w:rPr>
              <w:t>0-Bedroom</w:t>
            </w:r>
            <w:r w:rsidRPr="490372FA" w:rsidR="490372FA">
              <w:rPr>
                <w:b w:val="1"/>
                <w:bCs w:val="1"/>
              </w:rPr>
              <w:t xml:space="preserve"> </w:t>
            </w:r>
            <w:r w:rsidR="490372FA">
              <w:rPr/>
              <w:t>Units</w:t>
            </w:r>
            <w:r w:rsidR="490372FA">
              <w:rPr/>
              <w:t xml:space="preserve"> </w:t>
            </w:r>
            <w:r w:rsidRPr="490372FA" w:rsidR="490372FA">
              <w:rPr>
                <w:b w:val="1"/>
                <w:bCs w:val="1"/>
              </w:rPr>
              <w:t>Studios</w:t>
            </w:r>
            <w:r w:rsidRPr="490372FA" w:rsidR="490372FA">
              <w:rPr>
                <w:b w:val="1"/>
                <w:bCs w:val="1"/>
              </w:rPr>
              <w:t xml:space="preserve"> </w:t>
            </w:r>
            <w:r w:rsidRPr="490372FA" w:rsidR="490372FA">
              <w:rPr>
                <w:b w:val="1"/>
                <w:bCs w:val="1"/>
              </w:rPr>
              <w:t>with</w:t>
            </w:r>
            <w:r w:rsidRPr="490372FA" w:rsidR="490372FA">
              <w:rPr>
                <w:b w:val="1"/>
                <w:bCs w:val="1"/>
              </w:rPr>
              <w:t xml:space="preserve"> </w:t>
            </w:r>
            <w:r w:rsidRPr="490372FA" w:rsidR="490372FA">
              <w:rPr>
                <w:b w:val="1"/>
                <w:bCs w:val="1"/>
              </w:rPr>
              <w:t>a</w:t>
            </w:r>
            <w:r w:rsidRPr="490372FA" w:rsidR="490372FA">
              <w:rPr>
                <w:b w:val="1"/>
                <w:bCs w:val="1"/>
              </w:rPr>
              <w:t xml:space="preserve"> </w:t>
            </w:r>
            <w:r w:rsidRPr="490372FA" w:rsidR="490372FA">
              <w:rPr>
                <w:b w:val="1"/>
                <w:bCs w:val="1"/>
              </w:rPr>
              <w:t>kitchen</w:t>
            </w:r>
          </w:p>
        </w:tc>
        <w:tc>
          <w:tcPr>
            <w:tcW w:w="1260" w:type="dxa"/>
            <w:tcMar/>
          </w:tcPr>
          <w:p w:rsidR="490372FA" w:rsidRDefault="490372FA" w14:paraId="300C89B6"/>
        </w:tc>
        <w:tc>
          <w:tcPr>
            <w:tcW w:w="1170" w:type="dxa"/>
            <w:tcMar/>
          </w:tcPr>
          <w:p w:rsidR="490372FA" w:rsidRDefault="490372FA" w14:paraId="148B2D69"/>
        </w:tc>
        <w:tc>
          <w:tcPr>
            <w:tcW w:w="2737" w:type="dxa"/>
            <w:tcMar/>
          </w:tcPr>
          <w:p w:rsidR="490372FA" w:rsidRDefault="490372FA" w14:paraId="774CB20A" w14:textId="6EE73977"/>
        </w:tc>
        <w:tc>
          <w:tcPr>
            <w:tcW w:w="2208" w:type="dxa"/>
            <w:tcMar/>
          </w:tcPr>
          <w:p w:rsidR="490372FA" w:rsidRDefault="490372FA" w14:paraId="5A6BD421"/>
        </w:tc>
      </w:tr>
    </w:tbl>
    <w:p w:rsidR="490372FA" w:rsidP="490372FA" w:rsidRDefault="490372FA" w14:paraId="68257D87" w14:textId="4A100AAB">
      <w:pPr>
        <w:pStyle w:val="Normal"/>
      </w:pPr>
    </w:p>
    <w:p w:rsidR="241E90C3" w:rsidP="36C1CA81" w:rsidRDefault="241E90C3" w14:paraId="365CF588" w14:textId="548C4058">
      <w:pPr>
        <w:pStyle w:val="Heading2"/>
      </w:pPr>
    </w:p>
    <w:sectPr w:rsidR="007740EB" w:rsidSect="001D3E2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2">
    <w:nsid w:val="316782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6043a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29"/>
    <w:rsid w:val="0002429E"/>
    <w:rsid w:val="000621C7"/>
    <w:rsid w:val="000E1C09"/>
    <w:rsid w:val="001D3E29"/>
    <w:rsid w:val="004E6039"/>
    <w:rsid w:val="00754CE7"/>
    <w:rsid w:val="007740EB"/>
    <w:rsid w:val="007A2EE3"/>
    <w:rsid w:val="007D585F"/>
    <w:rsid w:val="00822FBC"/>
    <w:rsid w:val="00856C30"/>
    <w:rsid w:val="008D7BC6"/>
    <w:rsid w:val="00956EC3"/>
    <w:rsid w:val="00CF449C"/>
    <w:rsid w:val="00D2526A"/>
    <w:rsid w:val="00D810F8"/>
    <w:rsid w:val="00D913D7"/>
    <w:rsid w:val="00EE76E1"/>
    <w:rsid w:val="02D7E8E3"/>
    <w:rsid w:val="034F07B3"/>
    <w:rsid w:val="03A55112"/>
    <w:rsid w:val="05EC5883"/>
    <w:rsid w:val="06038BBC"/>
    <w:rsid w:val="06F9B577"/>
    <w:rsid w:val="0701EBCB"/>
    <w:rsid w:val="08184628"/>
    <w:rsid w:val="0883C383"/>
    <w:rsid w:val="0BD9E9F7"/>
    <w:rsid w:val="0D1C453C"/>
    <w:rsid w:val="0D6D1B3E"/>
    <w:rsid w:val="0E1F9875"/>
    <w:rsid w:val="0F1F2081"/>
    <w:rsid w:val="100D86F6"/>
    <w:rsid w:val="109A5F71"/>
    <w:rsid w:val="13923E28"/>
    <w:rsid w:val="14885DB1"/>
    <w:rsid w:val="1880340A"/>
    <w:rsid w:val="193BFD90"/>
    <w:rsid w:val="1A21AFF4"/>
    <w:rsid w:val="1A21AFF4"/>
    <w:rsid w:val="1A52D315"/>
    <w:rsid w:val="1AF960C8"/>
    <w:rsid w:val="1C40A030"/>
    <w:rsid w:val="1C4F0863"/>
    <w:rsid w:val="1C92D859"/>
    <w:rsid w:val="1EDA3786"/>
    <w:rsid w:val="1F8D3A86"/>
    <w:rsid w:val="1FA96131"/>
    <w:rsid w:val="2016D577"/>
    <w:rsid w:val="204ACE2C"/>
    <w:rsid w:val="20C9AB54"/>
    <w:rsid w:val="221EB5B7"/>
    <w:rsid w:val="241E90C3"/>
    <w:rsid w:val="2627B6D5"/>
    <w:rsid w:val="275D8011"/>
    <w:rsid w:val="275EBD83"/>
    <w:rsid w:val="27850DC4"/>
    <w:rsid w:val="293CB18D"/>
    <w:rsid w:val="2C292D7B"/>
    <w:rsid w:val="2DE21C88"/>
    <w:rsid w:val="3168A065"/>
    <w:rsid w:val="31C5E69E"/>
    <w:rsid w:val="337F2B6D"/>
    <w:rsid w:val="34BE9B93"/>
    <w:rsid w:val="356B7EC7"/>
    <w:rsid w:val="36C1CA81"/>
    <w:rsid w:val="3798C041"/>
    <w:rsid w:val="3A624782"/>
    <w:rsid w:val="3D99E844"/>
    <w:rsid w:val="3DD7D091"/>
    <w:rsid w:val="3FB3CBFC"/>
    <w:rsid w:val="41D8A19E"/>
    <w:rsid w:val="437A084B"/>
    <w:rsid w:val="45AF806A"/>
    <w:rsid w:val="4859672E"/>
    <w:rsid w:val="490372FA"/>
    <w:rsid w:val="4C1C8FB1"/>
    <w:rsid w:val="4DFB4937"/>
    <w:rsid w:val="4F7749CD"/>
    <w:rsid w:val="51DB7680"/>
    <w:rsid w:val="5205787D"/>
    <w:rsid w:val="533A8792"/>
    <w:rsid w:val="549F5AAE"/>
    <w:rsid w:val="57EA10F8"/>
    <w:rsid w:val="59AB528A"/>
    <w:rsid w:val="5A835243"/>
    <w:rsid w:val="5B0390A0"/>
    <w:rsid w:val="5B73BB7C"/>
    <w:rsid w:val="5C6A2A21"/>
    <w:rsid w:val="5D3F24EB"/>
    <w:rsid w:val="5D9F4A2F"/>
    <w:rsid w:val="5E29A34B"/>
    <w:rsid w:val="5F948D61"/>
    <w:rsid w:val="5FA9FEAB"/>
    <w:rsid w:val="600DED30"/>
    <w:rsid w:val="60AD682A"/>
    <w:rsid w:val="6121735C"/>
    <w:rsid w:val="61942E78"/>
    <w:rsid w:val="61B41CC6"/>
    <w:rsid w:val="61F73F83"/>
    <w:rsid w:val="6369E4C5"/>
    <w:rsid w:val="6505AB3D"/>
    <w:rsid w:val="65E856D3"/>
    <w:rsid w:val="661C5238"/>
    <w:rsid w:val="66CC676E"/>
    <w:rsid w:val="66D923FD"/>
    <w:rsid w:val="69A45733"/>
    <w:rsid w:val="6A1303B5"/>
    <w:rsid w:val="6BD1CF0E"/>
    <w:rsid w:val="6C546F8B"/>
    <w:rsid w:val="6D91DE09"/>
    <w:rsid w:val="6DA1017A"/>
    <w:rsid w:val="6EB940B0"/>
    <w:rsid w:val="6FE5DF25"/>
    <w:rsid w:val="7088BA43"/>
    <w:rsid w:val="72B73E8D"/>
    <w:rsid w:val="74510E32"/>
    <w:rsid w:val="7605A9B3"/>
    <w:rsid w:val="7682F2B4"/>
    <w:rsid w:val="76860CE3"/>
    <w:rsid w:val="78F3F04E"/>
    <w:rsid w:val="7BC7FE68"/>
    <w:rsid w:val="7CAE7C5B"/>
    <w:rsid w:val="7DB0B972"/>
    <w:rsid w:val="7DC0C0D5"/>
    <w:rsid w:val="7E7FFCB2"/>
    <w:rsid w:val="7F99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7F6C"/>
  <w15:chartTrackingRefBased/>
  <w15:docId w15:val="{225D66D4-9640-4E08-8AAC-5B0B3118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D3E2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3E2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D3E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E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E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E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E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E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E2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3E2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D3E2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1D3E2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D3E2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D3E2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D3E2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D3E2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D3E2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D3E29"/>
    <w:rPr>
      <w:rFonts w:eastAsiaTheme="majorEastAsia" w:cstheme="majorBidi"/>
      <w:color w:val="272727" w:themeColor="text1" w:themeTint="D8"/>
    </w:rPr>
  </w:style>
  <w:style w:type="paragraph" w:styleId="Title">
    <w:name w:val="Title"/>
    <w:basedOn w:val="Normal"/>
    <w:next w:val="Normal"/>
    <w:link w:val="TitleChar"/>
    <w:uiPriority w:val="10"/>
    <w:qFormat/>
    <w:rsid w:val="001D3E2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D3E2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D3E2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D3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E29"/>
    <w:pPr>
      <w:spacing w:before="160"/>
      <w:jc w:val="center"/>
    </w:pPr>
    <w:rPr>
      <w:i/>
      <w:iCs/>
      <w:color w:val="404040" w:themeColor="text1" w:themeTint="BF"/>
    </w:rPr>
  </w:style>
  <w:style w:type="character" w:styleId="QuoteChar" w:customStyle="1">
    <w:name w:val="Quote Char"/>
    <w:basedOn w:val="DefaultParagraphFont"/>
    <w:link w:val="Quote"/>
    <w:uiPriority w:val="29"/>
    <w:rsid w:val="001D3E29"/>
    <w:rPr>
      <w:i/>
      <w:iCs/>
      <w:color w:val="404040" w:themeColor="text1" w:themeTint="BF"/>
    </w:rPr>
  </w:style>
  <w:style w:type="paragraph" w:styleId="ListParagraph">
    <w:name w:val="List Paragraph"/>
    <w:basedOn w:val="Normal"/>
    <w:uiPriority w:val="34"/>
    <w:qFormat/>
    <w:rsid w:val="001D3E29"/>
    <w:pPr>
      <w:ind w:left="720"/>
      <w:contextualSpacing/>
    </w:pPr>
  </w:style>
  <w:style w:type="character" w:styleId="IntenseEmphasis">
    <w:name w:val="Intense Emphasis"/>
    <w:basedOn w:val="DefaultParagraphFont"/>
    <w:uiPriority w:val="21"/>
    <w:qFormat/>
    <w:rsid w:val="001D3E29"/>
    <w:rPr>
      <w:i/>
      <w:iCs/>
      <w:color w:val="0F4761" w:themeColor="accent1" w:themeShade="BF"/>
    </w:rPr>
  </w:style>
  <w:style w:type="paragraph" w:styleId="IntenseQuote">
    <w:name w:val="Intense Quote"/>
    <w:basedOn w:val="Normal"/>
    <w:next w:val="Normal"/>
    <w:link w:val="IntenseQuoteChar"/>
    <w:uiPriority w:val="30"/>
    <w:qFormat/>
    <w:rsid w:val="001D3E2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D3E29"/>
    <w:rPr>
      <w:i/>
      <w:iCs/>
      <w:color w:val="0F4761" w:themeColor="accent1" w:themeShade="BF"/>
    </w:rPr>
  </w:style>
  <w:style w:type="character" w:styleId="IntenseReference">
    <w:name w:val="Intense Reference"/>
    <w:basedOn w:val="DefaultParagraphFont"/>
    <w:uiPriority w:val="32"/>
    <w:qFormat/>
    <w:rsid w:val="001D3E29"/>
    <w:rPr>
      <w:b/>
      <w:bCs/>
      <w:smallCaps/>
      <w:color w:val="0F4761" w:themeColor="accent1" w:themeShade="BF"/>
      <w:spacing w:val="5"/>
    </w:rPr>
  </w:style>
  <w:style w:type="paragraph" w:styleId="TableParagraph" w:customStyle="1">
    <w:name w:val="Table Paragraph"/>
    <w:basedOn w:val="Normal"/>
    <w:uiPriority w:val="1"/>
    <w:qFormat/>
    <w:rsid w:val="001D3E29"/>
    <w:pPr>
      <w:widowControl w:val="0"/>
      <w:autoSpaceDE w:val="0"/>
      <w:autoSpaceDN w:val="0"/>
      <w:adjustRightInd w:val="0"/>
      <w:spacing w:after="0" w:line="240" w:lineRule="auto"/>
      <w:ind w:left="112"/>
    </w:pPr>
    <w:rPr>
      <w:rFonts w:ascii="Arial Narrow" w:hAnsi="Arial Narrow" w:cs="Arial Narrow" w:eastAsiaTheme="minorEastAsia"/>
      <w:kern w:val="0"/>
      <w:sz w:val="24"/>
      <w:szCs w:val="24"/>
      <w14:ligatures w14:val="none"/>
    </w:rPr>
  </w:style>
  <w:style w:type="table" w:styleId="TableGrid">
    <w:name w:val="Table Grid"/>
    <w:basedOn w:val="TableNormal"/>
    <w:uiPriority w:val="39"/>
    <w:rsid w:val="00EE76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02429E"/>
    <w:rPr>
      <w:color w:val="0000FF"/>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paragraph" w:styleId="TOC3" mc:Ignorable="w14">
    <w:name xmlns:w="http://schemas.openxmlformats.org/wordprocessingml/2006/main" w:val="toc 3"/>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hyperlink" Target="https://sacramentostepsforward.org/resources/new-agencies-and-programs-2/" TargetMode="External" Id="R4f4937f834ad44c9" /><Relationship Type="http://schemas.openxmlformats.org/officeDocument/2006/relationships/hyperlink" Target="https://docs.google.com/forms/d/e/1FAIpQLScuP9Cu5jwcmQISCy3z4HM6HM-nE5qwmbWpQkMHxPL38D8H7w/viewform" TargetMode="External" Id="R3cbb778e494a4602" /><Relationship Type="http://schemas.openxmlformats.org/officeDocument/2006/relationships/hyperlink" Target="https://docs.google.com/forms/d/e/1FAIpQLSf24WCdzkrU41IdRoOcVj536Tjj00pJfKCwLN46SsPK8H3CzQ/viewform?usp=send_form" TargetMode="External" Id="Rd86d616b0cd7486b" /><Relationship Type="http://schemas.openxmlformats.org/officeDocument/2006/relationships/numbering" Target="numbering.xml" Id="Rf279c6593d174e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CF2BE08053E4E8E37BD33591D9C3F" ma:contentTypeVersion="10" ma:contentTypeDescription="Create a new document." ma:contentTypeScope="" ma:versionID="146a2b0b0a6e5d86c9c0c9e4da4a4970">
  <xsd:schema xmlns:xsd="http://www.w3.org/2001/XMLSchema" xmlns:xs="http://www.w3.org/2001/XMLSchema" xmlns:p="http://schemas.microsoft.com/office/2006/metadata/properties" xmlns:ns2="e3f4d15e-7eda-4d75-9044-df61919f3961" xmlns:ns3="fa1acc97-4abb-4f89-863f-f11f1096c5be" targetNamespace="http://schemas.microsoft.com/office/2006/metadata/properties" ma:root="true" ma:fieldsID="644bb26c05e21513981079a34861250b" ns2:_="" ns3:_="">
    <xsd:import namespace="e3f4d15e-7eda-4d75-9044-df61919f3961"/>
    <xsd:import namespace="fa1acc97-4abb-4f89-863f-f11f1096c5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4d15e-7eda-4d75-9044-df61919f3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acc97-4abb-4f89-863f-f11f1096c5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1acc97-4abb-4f89-863f-f11f1096c5be">
      <UserInfo>
        <DisplayName/>
        <AccountId xsi:nil="true"/>
        <AccountType/>
      </UserInfo>
    </SharedWithUsers>
  </documentManagement>
</p:properties>
</file>

<file path=customXml/itemProps1.xml><?xml version="1.0" encoding="utf-8"?>
<ds:datastoreItem xmlns:ds="http://schemas.openxmlformats.org/officeDocument/2006/customXml" ds:itemID="{9CF16139-E0C6-4A19-A39B-8AB43BBE2B71}"/>
</file>

<file path=customXml/itemProps2.xml><?xml version="1.0" encoding="utf-8"?>
<ds:datastoreItem xmlns:ds="http://schemas.openxmlformats.org/officeDocument/2006/customXml" ds:itemID="{4BE48235-DD72-4E73-AE44-449AB343CDA9}"/>
</file>

<file path=customXml/itemProps3.xml><?xml version="1.0" encoding="utf-8"?>
<ds:datastoreItem xmlns:ds="http://schemas.openxmlformats.org/officeDocument/2006/customXml" ds:itemID="{DC366885-6F55-4BEE-9218-2A9F1A1F83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Shaitra Ken</dc:creator>
  <cp:keywords/>
  <dc:description/>
  <cp:lastModifiedBy>Shaitra Ken</cp:lastModifiedBy>
  <cp:revision>8</cp:revision>
  <dcterms:created xsi:type="dcterms:W3CDTF">2024-05-28T17:49:00Z</dcterms:created>
  <dcterms:modified xsi:type="dcterms:W3CDTF">2024-06-25T17:15:40Z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0x010100965CF2BE08053E4E8E37BD33591D9C3F</vt:lpwstr>
  </property>
  <property fmtid="{D5CDD505-2E9C-101B-9397-08002B2CF9AE}" pid="3" name="MediaServiceImageTags">
    <vt:lpwstr/>
  </property>
  <property fmtid="{D5CDD505-2E9C-101B-9397-08002B2CF9AE}" pid="4" name="Order">
    <vt:r8>8800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